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C803" w14:textId="77777777" w:rsidR="00954A14" w:rsidRPr="00497BA4" w:rsidRDefault="00954A14" w:rsidP="00954A14"/>
    <w:p w14:paraId="28140D48" w14:textId="77777777" w:rsidR="00954A14" w:rsidRDefault="00954A14" w:rsidP="00954A14">
      <w:pPr>
        <w:rPr>
          <w:rFonts w:asciiTheme="majorEastAsia" w:eastAsiaTheme="majorEastAsia" w:hAnsiTheme="majorEastAsia"/>
        </w:rPr>
      </w:pPr>
    </w:p>
    <w:p w14:paraId="244E561B" w14:textId="77777777" w:rsidR="00954A14" w:rsidRDefault="00954A14" w:rsidP="00954A14">
      <w:pPr>
        <w:rPr>
          <w:rFonts w:asciiTheme="majorEastAsia" w:eastAsiaTheme="majorEastAsia" w:hAnsiTheme="majorEastAsia"/>
        </w:rPr>
      </w:pPr>
    </w:p>
    <w:p w14:paraId="6C4A0034" w14:textId="77777777" w:rsidR="00954A14" w:rsidRDefault="00954A14" w:rsidP="00954A14">
      <w:pPr>
        <w:rPr>
          <w:rFonts w:asciiTheme="majorEastAsia" w:eastAsiaTheme="majorEastAsia" w:hAnsiTheme="majorEastAsia"/>
        </w:rPr>
      </w:pPr>
    </w:p>
    <w:p w14:paraId="6DF6C625" w14:textId="77777777" w:rsidR="00954A14" w:rsidRDefault="00954A14" w:rsidP="00954A14">
      <w:pPr>
        <w:rPr>
          <w:rFonts w:asciiTheme="majorEastAsia" w:eastAsiaTheme="majorEastAsia" w:hAnsiTheme="majorEastAsia"/>
        </w:rPr>
      </w:pPr>
    </w:p>
    <w:p w14:paraId="2F1C7201" w14:textId="77777777" w:rsidR="00954A14" w:rsidRDefault="00954A14" w:rsidP="00954A14">
      <w:pPr>
        <w:rPr>
          <w:rFonts w:asciiTheme="majorEastAsia" w:eastAsiaTheme="majorEastAsia" w:hAnsiTheme="majorEastAsia"/>
        </w:rPr>
      </w:pPr>
    </w:p>
    <w:p w14:paraId="714E4DE0" w14:textId="77777777" w:rsidR="00954A14" w:rsidRDefault="00954A14" w:rsidP="00954A14">
      <w:pPr>
        <w:rPr>
          <w:rFonts w:asciiTheme="majorEastAsia" w:eastAsiaTheme="majorEastAsia" w:hAnsiTheme="majorEastAsia"/>
        </w:rPr>
      </w:pPr>
    </w:p>
    <w:p w14:paraId="640E8F72" w14:textId="77777777" w:rsidR="00954A14" w:rsidRDefault="00954A14" w:rsidP="00954A14">
      <w:pPr>
        <w:rPr>
          <w:rFonts w:asciiTheme="majorEastAsia" w:eastAsiaTheme="majorEastAsia" w:hAnsiTheme="majorEastAsia"/>
        </w:rPr>
      </w:pPr>
    </w:p>
    <w:p w14:paraId="1DA1F909" w14:textId="77777777" w:rsidR="00954A14" w:rsidRDefault="00954A14" w:rsidP="00954A14">
      <w:pPr>
        <w:rPr>
          <w:rFonts w:asciiTheme="majorEastAsia" w:eastAsiaTheme="majorEastAsia" w:hAnsiTheme="majorEastAsia"/>
        </w:rPr>
      </w:pPr>
    </w:p>
    <w:p w14:paraId="69DB81F8" w14:textId="77777777" w:rsidR="00954A14" w:rsidRDefault="00954A14" w:rsidP="00954A14">
      <w:pPr>
        <w:rPr>
          <w:rFonts w:asciiTheme="majorEastAsia" w:eastAsiaTheme="majorEastAsia" w:hAnsiTheme="majorEastAsia"/>
        </w:rPr>
      </w:pPr>
    </w:p>
    <w:p w14:paraId="2515EDAC" w14:textId="77777777" w:rsidR="00954A14" w:rsidRDefault="00954A14" w:rsidP="00954A14">
      <w:pPr>
        <w:rPr>
          <w:rFonts w:asciiTheme="majorEastAsia" w:eastAsiaTheme="majorEastAsia" w:hAnsiTheme="majorEastAsia"/>
        </w:rPr>
      </w:pPr>
    </w:p>
    <w:p w14:paraId="554BAC82" w14:textId="77777777" w:rsidR="00954A14" w:rsidRDefault="00954A14" w:rsidP="00954A14">
      <w:pPr>
        <w:rPr>
          <w:rFonts w:asciiTheme="majorEastAsia" w:eastAsiaTheme="majorEastAsia" w:hAnsiTheme="majorEastAsia"/>
        </w:rPr>
      </w:pPr>
    </w:p>
    <w:p w14:paraId="5325ECF0" w14:textId="77777777" w:rsidR="00954A14" w:rsidRDefault="00954A14" w:rsidP="00954A14">
      <w:pPr>
        <w:rPr>
          <w:rFonts w:asciiTheme="majorEastAsia" w:eastAsiaTheme="majorEastAsia" w:hAnsiTheme="majorEastAsia"/>
        </w:rPr>
      </w:pPr>
    </w:p>
    <w:p w14:paraId="70FF9ABC" w14:textId="77777777" w:rsidR="00954A14" w:rsidRDefault="00954A14" w:rsidP="00954A14">
      <w:pPr>
        <w:rPr>
          <w:rFonts w:asciiTheme="majorEastAsia" w:eastAsiaTheme="majorEastAsia" w:hAnsiTheme="majorEastAsia"/>
        </w:rPr>
      </w:pPr>
    </w:p>
    <w:p w14:paraId="18E01F8D" w14:textId="77777777" w:rsidR="00954A14" w:rsidRPr="00945E10" w:rsidRDefault="00954A14" w:rsidP="00954A14">
      <w:pPr>
        <w:jc w:val="center"/>
        <w:rPr>
          <w:rFonts w:asciiTheme="majorEastAsia" w:eastAsiaTheme="majorEastAsia" w:hAnsiTheme="majorEastAsia"/>
          <w:b/>
        </w:rPr>
      </w:pPr>
      <w:r w:rsidRPr="00945E10">
        <w:rPr>
          <w:rFonts w:hint="eastAsia"/>
          <w:b/>
          <w:sz w:val="32"/>
        </w:rPr>
        <w:t>○○</w:t>
      </w:r>
      <w:r w:rsidR="000B3ABA">
        <w:rPr>
          <w:rFonts w:hint="eastAsia"/>
          <w:b/>
          <w:sz w:val="32"/>
        </w:rPr>
        <w:t>自治会（</w:t>
      </w:r>
      <w:r w:rsidRPr="00945E10">
        <w:rPr>
          <w:rFonts w:hint="eastAsia"/>
          <w:b/>
          <w:sz w:val="32"/>
        </w:rPr>
        <w:t>町内会</w:t>
      </w:r>
      <w:r w:rsidR="000B3ABA">
        <w:rPr>
          <w:rFonts w:hint="eastAsia"/>
          <w:b/>
          <w:sz w:val="32"/>
        </w:rPr>
        <w:t>）</w:t>
      </w:r>
      <w:r w:rsidRPr="00945E10">
        <w:rPr>
          <w:rFonts w:hint="eastAsia"/>
          <w:b/>
          <w:sz w:val="32"/>
        </w:rPr>
        <w:t xml:space="preserve">　町の防災組織運営マニュアル</w:t>
      </w:r>
    </w:p>
    <w:p w14:paraId="6927246F" w14:textId="77777777" w:rsidR="00954A14" w:rsidRDefault="00954A14" w:rsidP="00954A14">
      <w:pPr>
        <w:rPr>
          <w:rFonts w:asciiTheme="majorEastAsia" w:eastAsiaTheme="majorEastAsia" w:hAnsiTheme="majorEastAsia"/>
        </w:rPr>
      </w:pPr>
    </w:p>
    <w:p w14:paraId="1DADA9B7" w14:textId="77777777" w:rsidR="00954A14" w:rsidRDefault="00954A14" w:rsidP="00954A14">
      <w:pPr>
        <w:rPr>
          <w:rFonts w:asciiTheme="majorEastAsia" w:eastAsiaTheme="majorEastAsia" w:hAnsiTheme="majorEastAsia"/>
        </w:rPr>
      </w:pPr>
    </w:p>
    <w:p w14:paraId="2A54A0D5" w14:textId="77777777" w:rsidR="00954A14" w:rsidRDefault="00954A14" w:rsidP="00954A14">
      <w:pPr>
        <w:rPr>
          <w:rFonts w:asciiTheme="majorEastAsia" w:eastAsiaTheme="majorEastAsia" w:hAnsiTheme="majorEastAsia"/>
        </w:rPr>
      </w:pPr>
    </w:p>
    <w:p w14:paraId="0BAACC92" w14:textId="77777777" w:rsidR="00954A14" w:rsidRDefault="00954A14" w:rsidP="00954A14">
      <w:pPr>
        <w:rPr>
          <w:rFonts w:asciiTheme="majorEastAsia" w:eastAsiaTheme="majorEastAsia" w:hAnsiTheme="majorEastAsia"/>
        </w:rPr>
      </w:pPr>
    </w:p>
    <w:p w14:paraId="3276B191" w14:textId="77777777" w:rsidR="00954A14" w:rsidRDefault="00954A14" w:rsidP="00954A14">
      <w:pPr>
        <w:rPr>
          <w:rFonts w:asciiTheme="majorEastAsia" w:eastAsiaTheme="majorEastAsia" w:hAnsiTheme="majorEastAsia"/>
        </w:rPr>
      </w:pPr>
    </w:p>
    <w:p w14:paraId="0E86C7D1" w14:textId="77777777" w:rsidR="00954A14" w:rsidRDefault="00954A14" w:rsidP="00954A14">
      <w:pPr>
        <w:rPr>
          <w:rFonts w:asciiTheme="majorEastAsia" w:eastAsiaTheme="majorEastAsia" w:hAnsiTheme="majorEastAsia"/>
        </w:rPr>
      </w:pPr>
    </w:p>
    <w:p w14:paraId="63AC62FB" w14:textId="77777777" w:rsidR="00954A14" w:rsidRDefault="00954A14" w:rsidP="00954A14">
      <w:pPr>
        <w:rPr>
          <w:rFonts w:asciiTheme="majorEastAsia" w:eastAsiaTheme="majorEastAsia" w:hAnsiTheme="majorEastAsia"/>
        </w:rPr>
      </w:pPr>
    </w:p>
    <w:p w14:paraId="675E3104" w14:textId="77777777" w:rsidR="00954A14" w:rsidRDefault="00954A14" w:rsidP="00954A14">
      <w:pPr>
        <w:rPr>
          <w:rFonts w:asciiTheme="majorEastAsia" w:eastAsiaTheme="majorEastAsia" w:hAnsiTheme="majorEastAsia"/>
        </w:rPr>
      </w:pPr>
    </w:p>
    <w:p w14:paraId="238B4DA2" w14:textId="77777777" w:rsidR="00954A14" w:rsidRDefault="00954A14" w:rsidP="00954A14">
      <w:pPr>
        <w:rPr>
          <w:rFonts w:asciiTheme="majorEastAsia" w:eastAsiaTheme="majorEastAsia" w:hAnsiTheme="majorEastAsia"/>
        </w:rPr>
      </w:pPr>
    </w:p>
    <w:p w14:paraId="322DF7E6" w14:textId="77777777" w:rsidR="00954A14" w:rsidRDefault="00954A14" w:rsidP="00954A14">
      <w:pPr>
        <w:rPr>
          <w:rFonts w:asciiTheme="majorEastAsia" w:eastAsiaTheme="majorEastAsia" w:hAnsiTheme="majorEastAsia"/>
        </w:rPr>
      </w:pPr>
    </w:p>
    <w:p w14:paraId="288C074D" w14:textId="77777777" w:rsidR="00954A14" w:rsidRDefault="00954A14" w:rsidP="00954A14">
      <w:pPr>
        <w:rPr>
          <w:rFonts w:asciiTheme="majorEastAsia" w:eastAsiaTheme="majorEastAsia" w:hAnsiTheme="majorEastAsia"/>
        </w:rPr>
      </w:pPr>
    </w:p>
    <w:p w14:paraId="1F00D929" w14:textId="77777777" w:rsidR="00954A14" w:rsidRDefault="00954A14" w:rsidP="00954A14">
      <w:pPr>
        <w:rPr>
          <w:rFonts w:asciiTheme="majorEastAsia" w:eastAsiaTheme="majorEastAsia" w:hAnsiTheme="majorEastAsia"/>
        </w:rPr>
      </w:pPr>
    </w:p>
    <w:p w14:paraId="7E97B89B" w14:textId="77777777" w:rsidR="00954A14" w:rsidRDefault="00954A14" w:rsidP="00954A14">
      <w:pPr>
        <w:rPr>
          <w:rFonts w:asciiTheme="majorEastAsia" w:eastAsiaTheme="majorEastAsia" w:hAnsiTheme="majorEastAsia"/>
        </w:rPr>
      </w:pPr>
    </w:p>
    <w:p w14:paraId="1D9213C9" w14:textId="77777777" w:rsidR="00954A14" w:rsidRDefault="00954A14" w:rsidP="00954A14">
      <w:pPr>
        <w:rPr>
          <w:rFonts w:asciiTheme="majorEastAsia" w:eastAsiaTheme="majorEastAsia" w:hAnsiTheme="majorEastAsia"/>
        </w:rPr>
      </w:pPr>
    </w:p>
    <w:p w14:paraId="080DDB11" w14:textId="77777777" w:rsidR="00954A14" w:rsidRDefault="00954A14" w:rsidP="00954A14">
      <w:pPr>
        <w:rPr>
          <w:rFonts w:asciiTheme="majorEastAsia" w:eastAsiaTheme="majorEastAsia" w:hAnsiTheme="majorEastAsia"/>
        </w:rPr>
      </w:pPr>
    </w:p>
    <w:p w14:paraId="1699D4E0" w14:textId="77777777" w:rsidR="00954A14" w:rsidRDefault="00954A14" w:rsidP="00954A14">
      <w:pPr>
        <w:rPr>
          <w:rFonts w:asciiTheme="majorEastAsia" w:eastAsiaTheme="majorEastAsia" w:hAnsiTheme="majorEastAsia"/>
        </w:rPr>
      </w:pPr>
    </w:p>
    <w:p w14:paraId="2688439C" w14:textId="77777777" w:rsidR="00954A14" w:rsidRDefault="00954A14" w:rsidP="00954A14">
      <w:pPr>
        <w:rPr>
          <w:rFonts w:asciiTheme="majorEastAsia" w:eastAsiaTheme="majorEastAsia" w:hAnsiTheme="majorEastAsia"/>
        </w:rPr>
      </w:pPr>
    </w:p>
    <w:p w14:paraId="54966DEB" w14:textId="77777777" w:rsidR="00954A14" w:rsidRDefault="00954A14" w:rsidP="00954A14">
      <w:pPr>
        <w:rPr>
          <w:rFonts w:asciiTheme="majorEastAsia" w:eastAsiaTheme="majorEastAsia" w:hAnsiTheme="majorEastAsia"/>
        </w:rPr>
      </w:pPr>
    </w:p>
    <w:p w14:paraId="2A03BDB1" w14:textId="77777777" w:rsidR="00954A14" w:rsidRDefault="00954A14" w:rsidP="00954A14">
      <w:pPr>
        <w:rPr>
          <w:rFonts w:asciiTheme="majorEastAsia" w:eastAsiaTheme="majorEastAsia" w:hAnsiTheme="majorEastAsia"/>
        </w:rPr>
      </w:pPr>
    </w:p>
    <w:p w14:paraId="6C9109A9" w14:textId="77777777" w:rsidR="00954A14" w:rsidRDefault="00954A14" w:rsidP="00954A14">
      <w:pPr>
        <w:rPr>
          <w:rFonts w:asciiTheme="majorEastAsia" w:eastAsiaTheme="majorEastAsia" w:hAnsiTheme="majorEastAsia"/>
        </w:rPr>
      </w:pPr>
    </w:p>
    <w:p w14:paraId="132C9AD9" w14:textId="77777777" w:rsidR="00954A14" w:rsidRDefault="00954A14" w:rsidP="00954A14">
      <w:pPr>
        <w:rPr>
          <w:rFonts w:asciiTheme="majorEastAsia" w:eastAsiaTheme="majorEastAsia" w:hAnsiTheme="majorEastAsia"/>
        </w:rPr>
      </w:pPr>
    </w:p>
    <w:p w14:paraId="313D3373" w14:textId="0E290084" w:rsidR="00954A14" w:rsidRPr="00AA61FF" w:rsidRDefault="00AA61FF" w:rsidP="00954A14">
      <w:pPr>
        <w:rPr>
          <w:rFonts w:asciiTheme="minorEastAsia" w:hAnsiTheme="minorEastAsia"/>
          <w:b/>
          <w:sz w:val="32"/>
        </w:rPr>
      </w:pPr>
      <w:r>
        <w:rPr>
          <w:rFonts w:asciiTheme="majorEastAsia" w:eastAsiaTheme="majorEastAsia" w:hAnsiTheme="majorEastAsia" w:hint="eastAsia"/>
        </w:rPr>
        <w:t xml:space="preserve">　　　　　　　　　　　　　　　　</w:t>
      </w:r>
      <w:r w:rsidR="00C2432C">
        <w:rPr>
          <w:rFonts w:asciiTheme="minorEastAsia" w:hAnsiTheme="minorEastAsia" w:hint="eastAsia"/>
          <w:b/>
          <w:sz w:val="32"/>
        </w:rPr>
        <w:t>栄</w:t>
      </w:r>
      <w:r w:rsidRPr="00AA61FF">
        <w:rPr>
          <w:rFonts w:asciiTheme="minorEastAsia" w:hAnsiTheme="minorEastAsia" w:hint="eastAsia"/>
          <w:b/>
          <w:sz w:val="32"/>
        </w:rPr>
        <w:t>区役所　総務課</w:t>
      </w:r>
    </w:p>
    <w:p w14:paraId="13EB9A99" w14:textId="36210740" w:rsidR="00AA61FF" w:rsidRDefault="00AA61FF" w:rsidP="00954A14">
      <w:pPr>
        <w:rPr>
          <w:rFonts w:asciiTheme="majorEastAsia" w:eastAsiaTheme="majorEastAsia" w:hAnsiTheme="majorEastAsia"/>
        </w:rPr>
      </w:pPr>
      <w:r w:rsidRPr="00AA61FF">
        <w:rPr>
          <w:rFonts w:asciiTheme="minorEastAsia" w:hAnsiTheme="minorEastAsia" w:hint="eastAsia"/>
          <w:b/>
          <w:sz w:val="32"/>
        </w:rPr>
        <w:t xml:space="preserve">　　　　　　　　　　</w:t>
      </w:r>
      <w:r>
        <w:rPr>
          <w:rFonts w:asciiTheme="minorEastAsia" w:hAnsiTheme="minorEastAsia" w:hint="eastAsia"/>
          <w:b/>
          <w:sz w:val="32"/>
        </w:rPr>
        <w:t xml:space="preserve">　　</w:t>
      </w:r>
      <w:r w:rsidR="00C2432C">
        <w:rPr>
          <w:rFonts w:asciiTheme="minorEastAsia" w:hAnsiTheme="minorEastAsia" w:hint="eastAsia"/>
          <w:b/>
          <w:sz w:val="32"/>
        </w:rPr>
        <w:t>令和５</w:t>
      </w:r>
      <w:r w:rsidRPr="00AA61FF">
        <w:rPr>
          <w:rFonts w:asciiTheme="minorEastAsia" w:hAnsiTheme="minorEastAsia" w:hint="eastAsia"/>
          <w:b/>
          <w:sz w:val="32"/>
        </w:rPr>
        <w:t>年</w:t>
      </w:r>
      <w:r w:rsidR="00184317">
        <w:rPr>
          <w:rFonts w:asciiTheme="minorEastAsia" w:hAnsiTheme="minorEastAsia" w:hint="eastAsia"/>
          <w:b/>
          <w:sz w:val="32"/>
        </w:rPr>
        <w:t>６</w:t>
      </w:r>
      <w:r w:rsidRPr="00AA61FF">
        <w:rPr>
          <w:rFonts w:asciiTheme="minorEastAsia" w:hAnsiTheme="minorEastAsia" w:hint="eastAsia"/>
          <w:b/>
          <w:sz w:val="32"/>
        </w:rPr>
        <w:t>月</w:t>
      </w:r>
    </w:p>
    <w:p w14:paraId="50968E90" w14:textId="77777777" w:rsidR="00137975" w:rsidRDefault="00137975" w:rsidP="00954A14">
      <w:pPr>
        <w:rPr>
          <w:rFonts w:asciiTheme="minorEastAsia" w:hAnsiTheme="minorEastAsia"/>
          <w:sz w:val="24"/>
        </w:rPr>
        <w:sectPr w:rsidR="00137975" w:rsidSect="00137975">
          <w:pgSz w:w="11906" w:h="16838"/>
          <w:pgMar w:top="907" w:right="1247" w:bottom="907" w:left="1191" w:header="851" w:footer="992" w:gutter="0"/>
          <w:pgNumType w:start="1"/>
          <w:cols w:space="425"/>
          <w:docGrid w:type="lines" w:linePitch="360"/>
        </w:sectPr>
      </w:pPr>
    </w:p>
    <w:p w14:paraId="3AE7FFE2" w14:textId="77777777" w:rsidR="00954A14" w:rsidRPr="00E0672F" w:rsidRDefault="00954A14" w:rsidP="00954A14">
      <w:pPr>
        <w:rPr>
          <w:rFonts w:asciiTheme="minorEastAsia" w:hAnsiTheme="minorEastAsia"/>
          <w:sz w:val="24"/>
        </w:rPr>
      </w:pPr>
      <w:r w:rsidRPr="00E0672F">
        <w:rPr>
          <w:rFonts w:asciiTheme="minorEastAsia" w:hAnsiTheme="minorEastAsia" w:hint="eastAsia"/>
          <w:sz w:val="24"/>
        </w:rPr>
        <w:lastRenderedPageBreak/>
        <w:t>◇目次</w:t>
      </w:r>
    </w:p>
    <w:p w14:paraId="71504535" w14:textId="77777777" w:rsidR="00954A14" w:rsidRDefault="00954A14" w:rsidP="00954A14">
      <w:pPr>
        <w:rPr>
          <w:rFonts w:asciiTheme="minorEastAsia" w:hAnsiTheme="minorEastAsia"/>
          <w:sz w:val="24"/>
        </w:rPr>
      </w:pPr>
    </w:p>
    <w:p w14:paraId="2F7C06BA" w14:textId="77777777" w:rsidR="00666E32" w:rsidRDefault="00417954" w:rsidP="00954A14">
      <w:pPr>
        <w:rPr>
          <w:rFonts w:asciiTheme="minorEastAsia" w:hAnsiTheme="minorEastAsia"/>
          <w:sz w:val="24"/>
        </w:rPr>
      </w:pPr>
      <w:r>
        <w:rPr>
          <w:rFonts w:asciiTheme="minorEastAsia" w:hAnsiTheme="minorEastAsia" w:hint="eastAsia"/>
          <w:sz w:val="24"/>
        </w:rPr>
        <w:t xml:space="preserve">　</w:t>
      </w:r>
      <w:r w:rsidR="00666E32">
        <w:rPr>
          <w:rFonts w:asciiTheme="minorEastAsia" w:hAnsiTheme="minorEastAsia" w:hint="eastAsia"/>
          <w:sz w:val="24"/>
        </w:rPr>
        <w:t>１　はじめに</w:t>
      </w:r>
      <w:r w:rsidR="002D083D">
        <w:rPr>
          <w:rFonts w:asciiTheme="minorEastAsia" w:hAnsiTheme="minorEastAsia" w:hint="eastAsia"/>
          <w:sz w:val="24"/>
        </w:rPr>
        <w:t xml:space="preserve">　　・・・・・・・・・・・・・・・・・・・・１</w:t>
      </w:r>
    </w:p>
    <w:p w14:paraId="441AECCE" w14:textId="77777777" w:rsidR="002D083D" w:rsidRPr="00E0672F" w:rsidRDefault="002D083D" w:rsidP="00954A14">
      <w:pPr>
        <w:rPr>
          <w:rFonts w:asciiTheme="minorEastAsia" w:hAnsiTheme="minorEastAsia"/>
          <w:sz w:val="24"/>
        </w:rPr>
      </w:pPr>
    </w:p>
    <w:p w14:paraId="57FB6F81" w14:textId="77777777"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r w:rsidR="00666E32">
        <w:rPr>
          <w:rFonts w:asciiTheme="minorEastAsia" w:hAnsiTheme="minorEastAsia" w:hint="eastAsia"/>
          <w:sz w:val="24"/>
        </w:rPr>
        <w:t>２</w:t>
      </w:r>
      <w:r w:rsidRPr="00E0672F">
        <w:rPr>
          <w:rFonts w:asciiTheme="minorEastAsia" w:hAnsiTheme="minorEastAsia" w:hint="eastAsia"/>
          <w:sz w:val="24"/>
        </w:rPr>
        <w:t xml:space="preserve">　</w:t>
      </w:r>
      <w:r w:rsidR="005D403C" w:rsidRPr="005D403C">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5D403C" w:rsidRPr="005D403C">
        <w:rPr>
          <w:rFonts w:asciiTheme="minorEastAsia" w:hAnsiTheme="minorEastAsia" w:hint="eastAsia"/>
          <w:color w:val="FF0000"/>
          <w:sz w:val="24"/>
        </w:rPr>
        <w:t>町内会</w:t>
      </w:r>
      <w:r w:rsidR="000B3ABA">
        <w:rPr>
          <w:rFonts w:asciiTheme="minorEastAsia" w:hAnsiTheme="minorEastAsia" w:hint="eastAsia"/>
          <w:color w:val="FF0000"/>
          <w:sz w:val="24"/>
        </w:rPr>
        <w:t>）</w:t>
      </w:r>
      <w:r w:rsidR="005D403C" w:rsidRPr="005D403C">
        <w:rPr>
          <w:rFonts w:asciiTheme="minorEastAsia" w:hAnsiTheme="minorEastAsia" w:hint="eastAsia"/>
          <w:sz w:val="24"/>
        </w:rPr>
        <w:t>防災組織</w:t>
      </w:r>
      <w:r w:rsidR="002D083D">
        <w:rPr>
          <w:rFonts w:asciiTheme="minorEastAsia" w:hAnsiTheme="minorEastAsia" w:hint="eastAsia"/>
          <w:sz w:val="24"/>
        </w:rPr>
        <w:t xml:space="preserve">　　・・・・・・・・・・１</w:t>
      </w:r>
    </w:p>
    <w:p w14:paraId="0D2A132E" w14:textId="660789E8" w:rsidR="00C41872" w:rsidRDefault="00C41872">
      <w:pPr>
        <w:widowControl/>
        <w:jc w:val="left"/>
        <w:rPr>
          <w:rFonts w:asciiTheme="minorEastAsia" w:hAnsiTheme="minorEastAsia"/>
          <w:sz w:val="24"/>
        </w:rPr>
      </w:pPr>
    </w:p>
    <w:p w14:paraId="447F5740" w14:textId="43B4E10A" w:rsidR="002D083D" w:rsidRPr="00E0672F" w:rsidRDefault="00666E32" w:rsidP="002D083D">
      <w:pPr>
        <w:ind w:firstLineChars="100" w:firstLine="240"/>
        <w:rPr>
          <w:rFonts w:asciiTheme="minorEastAsia" w:hAnsiTheme="minorEastAsia"/>
          <w:sz w:val="24"/>
        </w:rPr>
      </w:pPr>
      <w:r>
        <w:rPr>
          <w:rFonts w:asciiTheme="minorEastAsia" w:hAnsiTheme="minorEastAsia" w:hint="eastAsia"/>
          <w:sz w:val="24"/>
        </w:rPr>
        <w:t>３</w:t>
      </w:r>
      <w:r w:rsidR="00954A14" w:rsidRPr="00E0672F">
        <w:rPr>
          <w:rFonts w:asciiTheme="minorEastAsia" w:hAnsiTheme="minorEastAsia" w:hint="eastAsia"/>
          <w:sz w:val="24"/>
        </w:rPr>
        <w:t xml:space="preserve">　</w:t>
      </w:r>
      <w:r w:rsidR="002B5FF1" w:rsidRPr="006B70B3">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2B5FF1" w:rsidRPr="006B70B3">
        <w:rPr>
          <w:rFonts w:asciiTheme="minorEastAsia" w:hAnsiTheme="minorEastAsia" w:hint="eastAsia"/>
          <w:color w:val="FF0000"/>
          <w:sz w:val="24"/>
        </w:rPr>
        <w:t>町内会</w:t>
      </w:r>
      <w:r w:rsidR="000B3ABA">
        <w:rPr>
          <w:rFonts w:asciiTheme="minorEastAsia" w:hAnsiTheme="minorEastAsia" w:hint="eastAsia"/>
          <w:color w:val="FF0000"/>
          <w:sz w:val="24"/>
        </w:rPr>
        <w:t>）</w:t>
      </w:r>
      <w:r w:rsidR="002B5FF1" w:rsidRPr="001C0644">
        <w:rPr>
          <w:rFonts w:asciiTheme="minorEastAsia" w:hAnsiTheme="minorEastAsia" w:hint="eastAsia"/>
          <w:sz w:val="24"/>
        </w:rPr>
        <w:t>の主な防災活動</w:t>
      </w:r>
      <w:r w:rsidR="002D083D">
        <w:rPr>
          <w:rFonts w:asciiTheme="minorEastAsia" w:hAnsiTheme="minorEastAsia" w:hint="eastAsia"/>
          <w:sz w:val="24"/>
        </w:rPr>
        <w:t xml:space="preserve"> 　　 ・・・・・・２</w:t>
      </w:r>
    </w:p>
    <w:p w14:paraId="64430CFC" w14:textId="77777777"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(1) </w:t>
      </w:r>
      <w:r w:rsidRPr="00E0672F">
        <w:rPr>
          <w:rFonts w:asciiTheme="minorEastAsia" w:hAnsiTheme="minorEastAsia" w:hint="eastAsia"/>
          <w:sz w:val="24"/>
        </w:rPr>
        <w:t>平常時の活動</w:t>
      </w:r>
    </w:p>
    <w:p w14:paraId="7B561E79" w14:textId="77777777"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(2) </w:t>
      </w:r>
      <w:r>
        <w:rPr>
          <w:rFonts w:asciiTheme="minorEastAsia" w:hAnsiTheme="minorEastAsia" w:hint="eastAsia"/>
          <w:sz w:val="24"/>
        </w:rPr>
        <w:t>災害</w:t>
      </w:r>
      <w:r w:rsidRPr="00E0672F">
        <w:rPr>
          <w:rFonts w:asciiTheme="minorEastAsia" w:hAnsiTheme="minorEastAsia" w:hint="eastAsia"/>
          <w:sz w:val="24"/>
        </w:rPr>
        <w:t>対応時の活動</w:t>
      </w:r>
    </w:p>
    <w:p w14:paraId="31DBFC9F" w14:textId="77777777" w:rsidR="002B5FF1" w:rsidRPr="005756B9" w:rsidRDefault="002B5FF1" w:rsidP="002B5FF1">
      <w:pPr>
        <w:ind w:firstLineChars="100" w:firstLine="240"/>
        <w:rPr>
          <w:rFonts w:asciiTheme="minorEastAsia" w:hAnsiTheme="minorEastAsia"/>
          <w:sz w:val="24"/>
        </w:rPr>
      </w:pPr>
    </w:p>
    <w:p w14:paraId="5F77328E" w14:textId="77777777" w:rsidR="00954A14" w:rsidRPr="00E0672F" w:rsidRDefault="00666E32" w:rsidP="002B5FF1">
      <w:pPr>
        <w:ind w:firstLineChars="100" w:firstLine="240"/>
        <w:rPr>
          <w:rFonts w:asciiTheme="minorEastAsia" w:hAnsiTheme="minorEastAsia"/>
          <w:sz w:val="24"/>
        </w:rPr>
      </w:pPr>
      <w:r>
        <w:rPr>
          <w:rFonts w:asciiTheme="minorEastAsia" w:hAnsiTheme="minorEastAsia" w:hint="eastAsia"/>
          <w:sz w:val="24"/>
        </w:rPr>
        <w:t>４</w:t>
      </w:r>
      <w:r w:rsidR="00954A14" w:rsidRPr="00E0672F">
        <w:rPr>
          <w:rFonts w:asciiTheme="minorEastAsia" w:hAnsiTheme="minorEastAsia" w:hint="eastAsia"/>
          <w:sz w:val="24"/>
        </w:rPr>
        <w:t xml:space="preserve">　</w:t>
      </w:r>
      <w:r w:rsidR="002B5FF1" w:rsidRPr="00E0672F">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2B5FF1"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002B5FF1" w:rsidRPr="00E0672F">
        <w:rPr>
          <w:rFonts w:asciiTheme="minorEastAsia" w:hAnsiTheme="minorEastAsia" w:hint="eastAsia"/>
          <w:sz w:val="24"/>
        </w:rPr>
        <w:t>の災害時の避難場所等</w:t>
      </w:r>
      <w:r w:rsidR="002D083D">
        <w:rPr>
          <w:rFonts w:asciiTheme="minorEastAsia" w:hAnsiTheme="minorEastAsia" w:hint="eastAsia"/>
          <w:sz w:val="24"/>
        </w:rPr>
        <w:t xml:space="preserve">　・・・・・２</w:t>
      </w:r>
    </w:p>
    <w:p w14:paraId="7ADB66C5" w14:textId="77777777"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14:paraId="4E029711" w14:textId="77777777" w:rsidR="002B5FF1" w:rsidRPr="00E0672F" w:rsidRDefault="005756B9" w:rsidP="002B5FF1">
      <w:pPr>
        <w:ind w:firstLineChars="100" w:firstLine="240"/>
        <w:rPr>
          <w:rFonts w:asciiTheme="minorEastAsia" w:hAnsiTheme="minorEastAsia"/>
          <w:sz w:val="24"/>
        </w:rPr>
      </w:pPr>
      <w:r>
        <w:rPr>
          <w:rFonts w:asciiTheme="minorEastAsia" w:hAnsiTheme="minorEastAsia" w:hint="eastAsia"/>
          <w:sz w:val="24"/>
        </w:rPr>
        <w:t>５</w:t>
      </w:r>
      <w:r w:rsidR="00954A14" w:rsidRPr="00E0672F">
        <w:rPr>
          <w:rFonts w:asciiTheme="minorEastAsia" w:hAnsiTheme="minorEastAsia" w:hint="eastAsia"/>
          <w:sz w:val="24"/>
        </w:rPr>
        <w:t xml:space="preserve">　</w:t>
      </w:r>
      <w:r>
        <w:rPr>
          <w:rFonts w:asciiTheme="minorEastAsia" w:hAnsiTheme="minorEastAsia" w:hint="eastAsia"/>
          <w:sz w:val="24"/>
        </w:rPr>
        <w:t>災害時の対応手順</w:t>
      </w:r>
      <w:r w:rsidR="002D083D">
        <w:rPr>
          <w:rFonts w:asciiTheme="minorEastAsia" w:hAnsiTheme="minorEastAsia" w:hint="eastAsia"/>
          <w:sz w:val="24"/>
        </w:rPr>
        <w:t xml:space="preserve">　　・・・・・・・・・・・・・・・・３</w:t>
      </w:r>
    </w:p>
    <w:p w14:paraId="546A389F" w14:textId="77777777"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(1) </w:t>
      </w:r>
      <w:r w:rsidRPr="00E0672F">
        <w:rPr>
          <w:rFonts w:asciiTheme="minorEastAsia" w:hAnsiTheme="minorEastAsia" w:hint="eastAsia"/>
          <w:sz w:val="24"/>
        </w:rPr>
        <w:t>災害時の安否確認要領</w:t>
      </w:r>
    </w:p>
    <w:p w14:paraId="0A0B169D" w14:textId="77777777"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(2) </w:t>
      </w:r>
      <w:r w:rsidRPr="00E0672F">
        <w:rPr>
          <w:rFonts w:asciiTheme="minorEastAsia" w:hAnsiTheme="minorEastAsia" w:hint="eastAsia"/>
          <w:sz w:val="24"/>
        </w:rPr>
        <w:t>救助・消火活動</w:t>
      </w:r>
    </w:p>
    <w:p w14:paraId="666F3942" w14:textId="77777777" w:rsidR="005756B9" w:rsidRDefault="002B5FF1" w:rsidP="002B5FF1">
      <w:pPr>
        <w:rPr>
          <w:rFonts w:asciiTheme="minorEastAsia" w:hAnsiTheme="minorEastAsia"/>
          <w:sz w:val="24"/>
        </w:rPr>
      </w:pPr>
      <w:r w:rsidRPr="00E0672F">
        <w:rPr>
          <w:rFonts w:asciiTheme="minorEastAsia" w:hAnsiTheme="minorEastAsia" w:hint="eastAsia"/>
          <w:sz w:val="24"/>
        </w:rPr>
        <w:t xml:space="preserve">　　　</w:t>
      </w:r>
    </w:p>
    <w:p w14:paraId="53F489F8" w14:textId="77777777" w:rsidR="002B5FF1" w:rsidRPr="00E0672F" w:rsidRDefault="005756B9" w:rsidP="005756B9">
      <w:pPr>
        <w:ind w:firstLineChars="100" w:firstLine="240"/>
        <w:rPr>
          <w:rFonts w:asciiTheme="minorEastAsia" w:hAnsiTheme="minorEastAsia"/>
          <w:sz w:val="24"/>
        </w:rPr>
      </w:pPr>
      <w:r>
        <w:rPr>
          <w:rFonts w:asciiTheme="minorEastAsia" w:hAnsiTheme="minorEastAsia" w:hint="eastAsia"/>
          <w:sz w:val="24"/>
        </w:rPr>
        <w:t xml:space="preserve">６  </w:t>
      </w:r>
      <w:r w:rsidR="002B5FF1" w:rsidRPr="00E0672F">
        <w:rPr>
          <w:rFonts w:asciiTheme="minorEastAsia" w:hAnsiTheme="minorEastAsia" w:hint="eastAsia"/>
          <w:sz w:val="24"/>
        </w:rPr>
        <w:t>在宅避難者支援</w:t>
      </w:r>
      <w:r w:rsidR="002D083D">
        <w:rPr>
          <w:rFonts w:asciiTheme="minorEastAsia" w:hAnsiTheme="minorEastAsia" w:hint="eastAsia"/>
          <w:sz w:val="24"/>
        </w:rPr>
        <w:t xml:space="preserve">　　・・・・・・・・・・・・・・・・・４</w:t>
      </w:r>
    </w:p>
    <w:p w14:paraId="675DC5A2" w14:textId="77777777"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14:paraId="1373D030" w14:textId="5D8DB242" w:rsidR="00954A14" w:rsidRPr="00E0672F" w:rsidRDefault="00666E32" w:rsidP="002B5FF1">
      <w:pPr>
        <w:ind w:firstLineChars="100" w:firstLine="240"/>
        <w:rPr>
          <w:rFonts w:asciiTheme="minorEastAsia" w:hAnsiTheme="minorEastAsia"/>
          <w:sz w:val="24"/>
        </w:rPr>
      </w:pPr>
      <w:r>
        <w:rPr>
          <w:rFonts w:asciiTheme="minorEastAsia" w:hAnsiTheme="minorEastAsia" w:hint="eastAsia"/>
          <w:sz w:val="24"/>
        </w:rPr>
        <w:t>７</w:t>
      </w:r>
      <w:r w:rsidR="00954A14" w:rsidRPr="00E0672F">
        <w:rPr>
          <w:rFonts w:asciiTheme="minorEastAsia" w:hAnsiTheme="minorEastAsia" w:hint="eastAsia"/>
          <w:sz w:val="24"/>
        </w:rPr>
        <w:t xml:space="preserve">　</w:t>
      </w:r>
      <w:r w:rsidR="002B5FF1" w:rsidRPr="00E0672F">
        <w:rPr>
          <w:rFonts w:asciiTheme="minorEastAsia" w:hAnsiTheme="minorEastAsia" w:hint="eastAsia"/>
          <w:sz w:val="24"/>
        </w:rPr>
        <w:t>防災訓練</w:t>
      </w:r>
      <w:r w:rsidR="002D083D">
        <w:rPr>
          <w:rFonts w:asciiTheme="minorEastAsia" w:hAnsiTheme="minorEastAsia" w:hint="eastAsia"/>
          <w:sz w:val="24"/>
        </w:rPr>
        <w:t xml:space="preserve">　　・・・・・・・・・・・・・・・・・・・・</w:t>
      </w:r>
      <w:r w:rsidR="004E35C9">
        <w:rPr>
          <w:rFonts w:asciiTheme="minorEastAsia" w:hAnsiTheme="minorEastAsia" w:hint="eastAsia"/>
          <w:sz w:val="24"/>
        </w:rPr>
        <w:t>５</w:t>
      </w:r>
    </w:p>
    <w:p w14:paraId="5D069056" w14:textId="77777777" w:rsidR="005756B9" w:rsidRDefault="00954A14" w:rsidP="005756B9">
      <w:pPr>
        <w:ind w:firstLineChars="100" w:firstLine="240"/>
        <w:rPr>
          <w:rFonts w:asciiTheme="minorEastAsia" w:hAnsiTheme="minorEastAsia"/>
          <w:sz w:val="24"/>
        </w:rPr>
      </w:pPr>
      <w:r w:rsidRPr="00E0672F">
        <w:rPr>
          <w:rFonts w:asciiTheme="minorEastAsia" w:hAnsiTheme="minorEastAsia" w:hint="eastAsia"/>
          <w:sz w:val="24"/>
        </w:rPr>
        <w:t xml:space="preserve">　</w:t>
      </w:r>
    </w:p>
    <w:p w14:paraId="5FDC1758" w14:textId="5C1A57AD" w:rsidR="005756B9" w:rsidRPr="00E0672F" w:rsidRDefault="005756B9" w:rsidP="005756B9">
      <w:pPr>
        <w:ind w:firstLineChars="100" w:firstLine="240"/>
        <w:rPr>
          <w:rFonts w:asciiTheme="minorEastAsia" w:hAnsiTheme="minorEastAsia"/>
          <w:sz w:val="24"/>
        </w:rPr>
      </w:pPr>
      <w:r>
        <w:rPr>
          <w:rFonts w:asciiTheme="minorEastAsia" w:hAnsiTheme="minorEastAsia" w:hint="eastAsia"/>
          <w:sz w:val="24"/>
        </w:rPr>
        <w:t>８</w:t>
      </w:r>
      <w:r w:rsidRPr="00E0672F">
        <w:rPr>
          <w:rFonts w:asciiTheme="minorEastAsia" w:hAnsiTheme="minorEastAsia" w:hint="eastAsia"/>
          <w:sz w:val="24"/>
        </w:rPr>
        <w:t xml:space="preserve">　</w:t>
      </w:r>
      <w:r w:rsidRPr="00E0672F">
        <w:rPr>
          <w:rFonts w:asciiTheme="minorEastAsia" w:hAnsiTheme="minorEastAsia" w:hint="eastAsia"/>
          <w:color w:val="FF0000"/>
          <w:sz w:val="24"/>
        </w:rPr>
        <w:t>○○</w:t>
      </w:r>
      <w:r>
        <w:rPr>
          <w:rFonts w:asciiTheme="minorEastAsia" w:hAnsiTheme="minorEastAsia" w:hint="eastAsia"/>
          <w:color w:val="FF0000"/>
          <w:sz w:val="24"/>
        </w:rPr>
        <w:t>自治会</w:t>
      </w:r>
      <w:r w:rsidR="000B3ABA">
        <w:rPr>
          <w:rFonts w:asciiTheme="minorEastAsia" w:hAnsiTheme="minorEastAsia" w:hint="eastAsia"/>
          <w:color w:val="FF0000"/>
          <w:sz w:val="24"/>
        </w:rPr>
        <w:t>（</w:t>
      </w:r>
      <w:r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0672F">
        <w:rPr>
          <w:rFonts w:asciiTheme="minorEastAsia" w:hAnsiTheme="minorEastAsia" w:hint="eastAsia"/>
          <w:sz w:val="24"/>
        </w:rPr>
        <w:t>の災害時の備蓄等</w:t>
      </w:r>
      <w:r w:rsidR="002D083D">
        <w:rPr>
          <w:rFonts w:asciiTheme="minorEastAsia" w:hAnsiTheme="minorEastAsia" w:hint="eastAsia"/>
          <w:sz w:val="24"/>
        </w:rPr>
        <w:t xml:space="preserve">　　・・・・・・</w:t>
      </w:r>
      <w:r w:rsidR="004E35C9">
        <w:rPr>
          <w:rFonts w:asciiTheme="minorEastAsia" w:hAnsiTheme="minorEastAsia" w:hint="eastAsia"/>
          <w:sz w:val="24"/>
        </w:rPr>
        <w:t>５</w:t>
      </w:r>
    </w:p>
    <w:p w14:paraId="19787E96" w14:textId="77777777" w:rsidR="00954A14" w:rsidRPr="005756B9" w:rsidRDefault="005756B9" w:rsidP="00954A14">
      <w:pPr>
        <w:rPr>
          <w:rFonts w:asciiTheme="minorEastAsia" w:hAnsiTheme="minorEastAsia"/>
          <w:sz w:val="24"/>
        </w:rPr>
      </w:pPr>
      <w:r w:rsidRPr="00E0672F">
        <w:rPr>
          <w:rFonts w:asciiTheme="minorEastAsia" w:hAnsiTheme="minorEastAsia" w:hint="eastAsia"/>
          <w:sz w:val="24"/>
        </w:rPr>
        <w:t xml:space="preserve">　</w:t>
      </w:r>
    </w:p>
    <w:p w14:paraId="3E9CFE62" w14:textId="3041D880" w:rsidR="00954A14" w:rsidRPr="00E0672F" w:rsidRDefault="005756B9" w:rsidP="00954A14">
      <w:pPr>
        <w:ind w:firstLineChars="100" w:firstLine="240"/>
        <w:rPr>
          <w:rFonts w:asciiTheme="minorEastAsia" w:hAnsiTheme="minorEastAsia"/>
          <w:sz w:val="24"/>
        </w:rPr>
      </w:pPr>
      <w:r>
        <w:rPr>
          <w:rFonts w:asciiTheme="minorEastAsia" w:hAnsiTheme="minorEastAsia" w:hint="eastAsia"/>
          <w:sz w:val="24"/>
        </w:rPr>
        <w:t>９</w:t>
      </w:r>
      <w:r w:rsidR="00954A14" w:rsidRPr="00E0672F">
        <w:rPr>
          <w:rFonts w:asciiTheme="minorEastAsia" w:hAnsiTheme="minorEastAsia" w:hint="eastAsia"/>
          <w:sz w:val="24"/>
        </w:rPr>
        <w:t xml:space="preserve">　</w:t>
      </w:r>
      <w:r w:rsidR="002B5FF1" w:rsidRPr="00E0672F">
        <w:rPr>
          <w:rFonts w:asciiTheme="minorEastAsia" w:hAnsiTheme="minorEastAsia" w:hint="eastAsia"/>
          <w:sz w:val="24"/>
        </w:rPr>
        <w:t>各家庭での備え（自助）の啓発・支援</w:t>
      </w:r>
      <w:r w:rsidR="002D083D">
        <w:rPr>
          <w:rFonts w:asciiTheme="minorEastAsia" w:hAnsiTheme="minorEastAsia" w:hint="eastAsia"/>
          <w:sz w:val="24"/>
        </w:rPr>
        <w:t xml:space="preserve">　　・・・・・・・</w:t>
      </w:r>
      <w:r w:rsidR="004E35C9">
        <w:rPr>
          <w:rFonts w:asciiTheme="minorEastAsia" w:hAnsiTheme="minorEastAsia" w:hint="eastAsia"/>
          <w:sz w:val="24"/>
        </w:rPr>
        <w:t>５</w:t>
      </w:r>
    </w:p>
    <w:p w14:paraId="27D7D0CB" w14:textId="77777777"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14:paraId="1D71B166" w14:textId="1C315351" w:rsidR="00954A14" w:rsidRDefault="005756B9" w:rsidP="00954A14">
      <w:pPr>
        <w:ind w:firstLineChars="100" w:firstLine="240"/>
        <w:rPr>
          <w:rFonts w:asciiTheme="minorEastAsia" w:hAnsiTheme="minorEastAsia"/>
          <w:sz w:val="24"/>
        </w:rPr>
      </w:pPr>
      <w:r>
        <w:rPr>
          <w:rFonts w:asciiTheme="minorEastAsia" w:hAnsiTheme="minorEastAsia" w:hint="eastAsia"/>
          <w:sz w:val="24"/>
        </w:rPr>
        <w:t>10</w:t>
      </w:r>
      <w:r w:rsidR="00954A14" w:rsidRPr="00E0672F">
        <w:rPr>
          <w:rFonts w:asciiTheme="minorEastAsia" w:hAnsiTheme="minorEastAsia" w:hint="eastAsia"/>
          <w:sz w:val="24"/>
        </w:rPr>
        <w:t xml:space="preserve">　</w:t>
      </w:r>
      <w:r w:rsidR="00E17C59" w:rsidRPr="00FC0477">
        <w:rPr>
          <w:rFonts w:asciiTheme="minorEastAsia" w:hAnsiTheme="minorEastAsia" w:hint="eastAsia"/>
          <w:color w:val="FF0000"/>
          <w:sz w:val="24"/>
        </w:rPr>
        <w:t>○○</w:t>
      </w:r>
      <w:r w:rsidR="00E17C59">
        <w:rPr>
          <w:rFonts w:asciiTheme="minorEastAsia" w:hAnsiTheme="minorEastAsia" w:hint="eastAsia"/>
          <w:color w:val="FF0000"/>
          <w:sz w:val="24"/>
        </w:rPr>
        <w:t>自治会（</w:t>
      </w:r>
      <w:r w:rsidR="00E17C59" w:rsidRPr="00FC0477">
        <w:rPr>
          <w:rFonts w:asciiTheme="minorEastAsia" w:hAnsiTheme="minorEastAsia" w:hint="eastAsia"/>
          <w:color w:val="FF0000"/>
          <w:sz w:val="24"/>
        </w:rPr>
        <w:t>町内会</w:t>
      </w:r>
      <w:r w:rsidR="00E17C59">
        <w:rPr>
          <w:rFonts w:asciiTheme="minorEastAsia" w:hAnsiTheme="minorEastAsia" w:hint="eastAsia"/>
          <w:color w:val="FF0000"/>
          <w:sz w:val="24"/>
        </w:rPr>
        <w:t>）</w:t>
      </w:r>
      <w:r w:rsidR="00E17C59" w:rsidRPr="00E0672F">
        <w:rPr>
          <w:rFonts w:asciiTheme="minorEastAsia" w:hAnsiTheme="minorEastAsia" w:hint="eastAsia"/>
          <w:sz w:val="24"/>
        </w:rPr>
        <w:t>防災組織</w:t>
      </w:r>
      <w:r w:rsidR="00E17C59">
        <w:rPr>
          <w:rFonts w:asciiTheme="minorEastAsia" w:hAnsiTheme="minorEastAsia" w:hint="eastAsia"/>
          <w:sz w:val="24"/>
        </w:rPr>
        <w:t xml:space="preserve">　</w:t>
      </w:r>
      <w:r w:rsidR="00E17C59" w:rsidRPr="00E0672F">
        <w:rPr>
          <w:rFonts w:asciiTheme="minorEastAsia" w:hAnsiTheme="minorEastAsia" w:hint="eastAsia"/>
          <w:sz w:val="24"/>
        </w:rPr>
        <w:t>編成</w:t>
      </w:r>
      <w:r w:rsidR="00E17C59">
        <w:rPr>
          <w:rFonts w:asciiTheme="minorEastAsia" w:hAnsiTheme="minorEastAsia" w:hint="eastAsia"/>
          <w:sz w:val="24"/>
        </w:rPr>
        <w:t>表</w:t>
      </w:r>
      <w:r w:rsidR="002D083D">
        <w:rPr>
          <w:rFonts w:asciiTheme="minorEastAsia" w:hAnsiTheme="minorEastAsia" w:hint="eastAsia"/>
          <w:sz w:val="24"/>
        </w:rPr>
        <w:t xml:space="preserve">　　・・・・・別紙</w:t>
      </w:r>
      <w:r w:rsidR="00BB01B4">
        <w:rPr>
          <w:rFonts w:asciiTheme="minorEastAsia" w:hAnsiTheme="minorEastAsia" w:hint="eastAsia"/>
          <w:sz w:val="24"/>
        </w:rPr>
        <w:t>１</w:t>
      </w:r>
    </w:p>
    <w:p w14:paraId="67D3DDAC" w14:textId="45EC0905" w:rsidR="00BB01B4" w:rsidRDefault="00BB01B4" w:rsidP="00954A14">
      <w:pPr>
        <w:ind w:firstLineChars="100" w:firstLine="240"/>
        <w:rPr>
          <w:rFonts w:asciiTheme="minorEastAsia" w:hAnsiTheme="minorEastAsia"/>
          <w:sz w:val="24"/>
        </w:rPr>
      </w:pPr>
    </w:p>
    <w:p w14:paraId="0B22D01F" w14:textId="503B4BDA" w:rsidR="00BB01B4" w:rsidRPr="00E0672F" w:rsidRDefault="00BB01B4" w:rsidP="00954A14">
      <w:pPr>
        <w:ind w:firstLineChars="100" w:firstLine="240"/>
        <w:rPr>
          <w:rFonts w:asciiTheme="minorEastAsia" w:hAnsiTheme="minorEastAsia"/>
          <w:sz w:val="24"/>
        </w:rPr>
      </w:pPr>
      <w:r>
        <w:rPr>
          <w:rFonts w:asciiTheme="minorEastAsia" w:hAnsiTheme="minorEastAsia" w:hint="eastAsia"/>
          <w:sz w:val="24"/>
        </w:rPr>
        <w:t>11</w:t>
      </w:r>
      <w:r w:rsidR="00E17C59">
        <w:rPr>
          <w:rFonts w:asciiTheme="minorEastAsia" w:hAnsiTheme="minorEastAsia" w:hint="eastAsia"/>
          <w:sz w:val="24"/>
        </w:rPr>
        <w:t xml:space="preserve">　</w:t>
      </w:r>
      <w:r w:rsidR="00E17C59" w:rsidRPr="00E17C59">
        <w:rPr>
          <w:rFonts w:asciiTheme="minorEastAsia" w:hAnsiTheme="minorEastAsia" w:hint="eastAsia"/>
          <w:sz w:val="24"/>
        </w:rPr>
        <w:t>町の防災組織チェックシート</w:t>
      </w:r>
      <w:r w:rsidR="00E17C59">
        <w:rPr>
          <w:rFonts w:asciiTheme="minorEastAsia" w:hAnsiTheme="minorEastAsia" w:hint="eastAsia"/>
          <w:sz w:val="24"/>
        </w:rPr>
        <w:t xml:space="preserve">　　　　　　　・・・・・別紙２</w:t>
      </w:r>
    </w:p>
    <w:p w14:paraId="2DAF4BA1" w14:textId="77777777" w:rsidR="00954A14" w:rsidRPr="00E0672F" w:rsidRDefault="00954A14" w:rsidP="00954A14">
      <w:pPr>
        <w:rPr>
          <w:rFonts w:asciiTheme="minorEastAsia" w:hAnsiTheme="minorEastAsia"/>
          <w:sz w:val="24"/>
        </w:rPr>
      </w:pPr>
    </w:p>
    <w:p w14:paraId="38F53475" w14:textId="51AF1241" w:rsidR="00954A14" w:rsidRPr="00E0672F" w:rsidRDefault="00666E32" w:rsidP="00954A14">
      <w:pPr>
        <w:rPr>
          <w:rFonts w:asciiTheme="minorEastAsia" w:hAnsiTheme="minorEastAsia"/>
          <w:sz w:val="24"/>
        </w:rPr>
      </w:pPr>
      <w:r>
        <w:rPr>
          <w:rFonts w:asciiTheme="minorEastAsia" w:hAnsiTheme="minorEastAsia" w:hint="eastAsia"/>
          <w:sz w:val="24"/>
        </w:rPr>
        <w:t xml:space="preserve">　</w:t>
      </w:r>
      <w:r w:rsidR="00E17C59">
        <w:rPr>
          <w:rFonts w:asciiTheme="minorEastAsia" w:hAnsiTheme="minorEastAsia" w:hint="eastAsia"/>
          <w:sz w:val="24"/>
        </w:rPr>
        <w:t>12</w:t>
      </w:r>
      <w:r w:rsidR="00475EC1">
        <w:rPr>
          <w:rFonts w:asciiTheme="minorEastAsia" w:hAnsiTheme="minorEastAsia" w:hint="eastAsia"/>
          <w:sz w:val="24"/>
        </w:rPr>
        <w:t xml:space="preserve">　</w:t>
      </w:r>
      <w:r w:rsidR="00E17C59">
        <w:rPr>
          <w:rFonts w:asciiTheme="minorEastAsia" w:hAnsiTheme="minorEastAsia" w:hint="eastAsia"/>
          <w:sz w:val="24"/>
        </w:rPr>
        <w:t>地震発生時の初期行動のフローチャート</w:t>
      </w:r>
      <w:r w:rsidR="002D083D">
        <w:rPr>
          <w:rFonts w:asciiTheme="minorEastAsia" w:hAnsiTheme="minorEastAsia" w:hint="eastAsia"/>
          <w:sz w:val="24"/>
        </w:rPr>
        <w:t xml:space="preserve">　　・・・・・別紙</w:t>
      </w:r>
      <w:r w:rsidR="00BB01B4">
        <w:rPr>
          <w:rFonts w:asciiTheme="minorEastAsia" w:hAnsiTheme="minorEastAsia" w:hint="eastAsia"/>
          <w:sz w:val="24"/>
        </w:rPr>
        <w:t>３</w:t>
      </w:r>
    </w:p>
    <w:p w14:paraId="037CB0F0" w14:textId="77777777" w:rsidR="00954A14" w:rsidRPr="00E0672F" w:rsidRDefault="002B5FF1" w:rsidP="00954A14">
      <w:pPr>
        <w:rPr>
          <w:rFonts w:asciiTheme="minorEastAsia" w:hAnsiTheme="minorEastAsia"/>
          <w:sz w:val="24"/>
        </w:rPr>
      </w:pPr>
      <w:r>
        <w:rPr>
          <w:rFonts w:asciiTheme="minorEastAsia" w:hAnsiTheme="minorEastAsia" w:hint="eastAsia"/>
          <w:sz w:val="24"/>
        </w:rPr>
        <w:t xml:space="preserve">　</w:t>
      </w:r>
      <w:r w:rsidRPr="00E0672F">
        <w:rPr>
          <w:rFonts w:asciiTheme="minorEastAsia" w:hAnsiTheme="minorEastAsia"/>
          <w:sz w:val="24"/>
        </w:rPr>
        <w:t xml:space="preserve"> </w:t>
      </w:r>
    </w:p>
    <w:p w14:paraId="619C9D0F" w14:textId="77777777" w:rsidR="00954A14" w:rsidRPr="00E0672F" w:rsidRDefault="00954A14" w:rsidP="00954A14">
      <w:pPr>
        <w:rPr>
          <w:rFonts w:asciiTheme="minorEastAsia" w:hAnsiTheme="minorEastAsia"/>
          <w:sz w:val="24"/>
        </w:rPr>
      </w:pPr>
    </w:p>
    <w:p w14:paraId="5042394A" w14:textId="77777777" w:rsidR="00954A14" w:rsidRPr="00E0672F" w:rsidRDefault="00954A14" w:rsidP="00954A14">
      <w:pPr>
        <w:rPr>
          <w:rFonts w:asciiTheme="minorEastAsia" w:hAnsiTheme="minorEastAsia"/>
          <w:sz w:val="24"/>
        </w:rPr>
      </w:pPr>
    </w:p>
    <w:p w14:paraId="179CBADB" w14:textId="77777777" w:rsidR="00954A14" w:rsidRPr="00E17C59" w:rsidRDefault="00954A14" w:rsidP="00954A14">
      <w:pPr>
        <w:rPr>
          <w:rFonts w:asciiTheme="minorEastAsia" w:hAnsiTheme="minorEastAsia"/>
          <w:sz w:val="24"/>
        </w:rPr>
      </w:pPr>
    </w:p>
    <w:p w14:paraId="72B91768" w14:textId="77777777" w:rsidR="00954A14" w:rsidRPr="00E0672F" w:rsidRDefault="00954A14" w:rsidP="00954A14">
      <w:pPr>
        <w:rPr>
          <w:rFonts w:asciiTheme="minorEastAsia" w:hAnsiTheme="minorEastAsia"/>
          <w:sz w:val="24"/>
        </w:rPr>
      </w:pPr>
    </w:p>
    <w:p w14:paraId="41C3E54C" w14:textId="77777777" w:rsidR="00954A14" w:rsidRPr="00E0672F" w:rsidRDefault="00954A14" w:rsidP="00954A14">
      <w:pPr>
        <w:rPr>
          <w:rFonts w:asciiTheme="minorEastAsia" w:hAnsiTheme="minorEastAsia"/>
          <w:sz w:val="24"/>
        </w:rPr>
      </w:pPr>
    </w:p>
    <w:p w14:paraId="13405979" w14:textId="77777777" w:rsidR="00954A14" w:rsidRPr="00E0672F" w:rsidRDefault="00954A14" w:rsidP="00954A14">
      <w:pPr>
        <w:rPr>
          <w:rFonts w:asciiTheme="minorEastAsia" w:hAnsiTheme="minorEastAsia"/>
          <w:sz w:val="24"/>
        </w:rPr>
      </w:pPr>
    </w:p>
    <w:p w14:paraId="26B527AA" w14:textId="77777777" w:rsidR="00954A14" w:rsidRPr="00E0672F" w:rsidRDefault="00954A14" w:rsidP="00954A14">
      <w:pPr>
        <w:rPr>
          <w:rFonts w:asciiTheme="minorEastAsia" w:hAnsiTheme="minorEastAsia"/>
          <w:sz w:val="24"/>
        </w:rPr>
      </w:pPr>
    </w:p>
    <w:p w14:paraId="0EBF5AC9" w14:textId="77777777" w:rsidR="00954A14" w:rsidRPr="00E0672F" w:rsidRDefault="00954A14" w:rsidP="00954A14">
      <w:pPr>
        <w:rPr>
          <w:rFonts w:asciiTheme="minorEastAsia" w:hAnsiTheme="minorEastAsia"/>
          <w:sz w:val="24"/>
        </w:rPr>
      </w:pPr>
    </w:p>
    <w:p w14:paraId="5E0A8312" w14:textId="77777777" w:rsidR="00954A14" w:rsidRPr="00E0672F" w:rsidRDefault="00954A14" w:rsidP="00954A14">
      <w:pPr>
        <w:rPr>
          <w:rFonts w:asciiTheme="minorEastAsia" w:hAnsiTheme="minorEastAsia"/>
          <w:sz w:val="24"/>
        </w:rPr>
      </w:pPr>
    </w:p>
    <w:p w14:paraId="54533044" w14:textId="322F00D7" w:rsidR="00954A14" w:rsidRDefault="00954A14" w:rsidP="00954A14">
      <w:pPr>
        <w:rPr>
          <w:rFonts w:asciiTheme="minorEastAsia" w:hAnsiTheme="minorEastAsia"/>
          <w:sz w:val="24"/>
        </w:rPr>
      </w:pPr>
    </w:p>
    <w:p w14:paraId="5AB8ADD6" w14:textId="77777777" w:rsidR="00C41872" w:rsidRDefault="00C41872" w:rsidP="00954A14">
      <w:pPr>
        <w:rPr>
          <w:rFonts w:asciiTheme="minorEastAsia" w:hAnsiTheme="minorEastAsia"/>
          <w:sz w:val="24"/>
        </w:rPr>
        <w:sectPr w:rsidR="00C41872" w:rsidSect="00C41872">
          <w:footerReference w:type="default" r:id="rId8"/>
          <w:pgSz w:w="11906" w:h="16838"/>
          <w:pgMar w:top="907" w:right="1247" w:bottom="907" w:left="1191" w:header="851" w:footer="992" w:gutter="0"/>
          <w:pgNumType w:start="1"/>
          <w:cols w:space="425"/>
          <w:docGrid w:type="lines" w:linePitch="360"/>
        </w:sectPr>
      </w:pPr>
    </w:p>
    <w:p w14:paraId="19733EC4" w14:textId="1ECF6D63" w:rsidR="008F0F34" w:rsidRDefault="008F0F34" w:rsidP="008F0F34">
      <w:pPr>
        <w:widowControl/>
        <w:jc w:val="left"/>
        <w:rPr>
          <w:rFonts w:asciiTheme="minorEastAsia" w:hAnsiTheme="minorEastAsia"/>
          <w:sz w:val="24"/>
        </w:rPr>
        <w:sectPr w:rsidR="008F0F34" w:rsidSect="00C41872">
          <w:footerReference w:type="default" r:id="rId9"/>
          <w:type w:val="continuous"/>
          <w:pgSz w:w="11906" w:h="16838"/>
          <w:pgMar w:top="907" w:right="1247" w:bottom="907" w:left="1191" w:header="851" w:footer="992" w:gutter="0"/>
          <w:pgNumType w:start="1"/>
          <w:cols w:space="425"/>
          <w:docGrid w:type="lines" w:linePitch="360"/>
        </w:sectPr>
      </w:pPr>
    </w:p>
    <w:p w14:paraId="5BA9975E" w14:textId="4B51BAAC" w:rsidR="00666E32" w:rsidRPr="005D48CF" w:rsidRDefault="00666E32" w:rsidP="008F0F34">
      <w:pPr>
        <w:widowControl/>
        <w:jc w:val="left"/>
        <w:rPr>
          <w:rFonts w:asciiTheme="majorEastAsia" w:eastAsiaTheme="majorEastAsia" w:hAnsiTheme="majorEastAsia"/>
          <w:sz w:val="24"/>
        </w:rPr>
      </w:pPr>
      <w:r w:rsidRPr="005D48CF">
        <w:rPr>
          <w:rFonts w:asciiTheme="majorEastAsia" w:eastAsiaTheme="majorEastAsia" w:hAnsiTheme="majorEastAsia" w:hint="eastAsia"/>
          <w:sz w:val="24"/>
        </w:rPr>
        <w:lastRenderedPageBreak/>
        <w:t>１　はじめに</w:t>
      </w:r>
    </w:p>
    <w:p w14:paraId="54066749" w14:textId="7EDA0B48" w:rsidR="00666E32" w:rsidRDefault="00666E32" w:rsidP="00DE0089">
      <w:pPr>
        <w:ind w:left="240" w:hangingChars="100" w:hanging="240"/>
        <w:rPr>
          <w:rFonts w:asciiTheme="minorEastAsia" w:hAnsiTheme="minorEastAsia"/>
          <w:sz w:val="24"/>
        </w:rPr>
      </w:pPr>
      <w:r>
        <w:rPr>
          <w:rFonts w:asciiTheme="minorEastAsia" w:hAnsiTheme="minorEastAsia" w:hint="eastAsia"/>
          <w:sz w:val="24"/>
        </w:rPr>
        <w:t xml:space="preserve">　　</w:t>
      </w:r>
      <w:r w:rsidR="00DE0089" w:rsidRPr="00DE0089">
        <w:rPr>
          <w:rFonts w:asciiTheme="minorEastAsia" w:hAnsiTheme="minorEastAsia" w:hint="eastAsia"/>
          <w:sz w:val="24"/>
        </w:rPr>
        <w:t>私たちは、東日本大震災により、災害の発生を完全に防ぐことは不可能であることを再認識させられました。そこで重要になるのが「減災」の考え方です。完全に防ぐことはできませんが、減らすことは可能です。そして、そのためには「市民一人ひとりの日ごろの備え（自助）」と「地域での助け合い（共助）」が欠かせません。</w:t>
      </w:r>
    </w:p>
    <w:p w14:paraId="0DEFCF22" w14:textId="2E108E32" w:rsidR="00031EBA" w:rsidRPr="00BB5EB8" w:rsidRDefault="00031EBA" w:rsidP="00DE0089">
      <w:pPr>
        <w:ind w:left="240" w:hangingChars="100" w:hanging="240"/>
        <w:rPr>
          <w:rFonts w:asciiTheme="minorEastAsia" w:hAnsiTheme="minorEastAsia"/>
          <w:sz w:val="24"/>
        </w:rPr>
      </w:pPr>
      <w:r>
        <w:rPr>
          <w:rFonts w:asciiTheme="minorEastAsia" w:hAnsiTheme="minorEastAsia" w:hint="eastAsia"/>
          <w:sz w:val="24"/>
        </w:rPr>
        <w:t xml:space="preserve">　　大地震発生時に行政からの支援はすぐには届きません。</w:t>
      </w:r>
      <w:r w:rsidRPr="00031EBA">
        <w:rPr>
          <w:rFonts w:asciiTheme="minorEastAsia" w:hAnsiTheme="minorEastAsia" w:hint="eastAsia"/>
          <w:sz w:val="24"/>
        </w:rPr>
        <w:t>一人ひとりの備えと地域の絆で大地震を乗り越える</w:t>
      </w:r>
      <w:r>
        <w:rPr>
          <w:rFonts w:asciiTheme="minorEastAsia" w:hAnsiTheme="minorEastAsia" w:hint="eastAsia"/>
          <w:sz w:val="24"/>
        </w:rPr>
        <w:t>必要があります。</w:t>
      </w:r>
    </w:p>
    <w:p w14:paraId="14B53224" w14:textId="77777777" w:rsidR="006123E8" w:rsidRDefault="00BB5EB8" w:rsidP="00954A14">
      <w:pPr>
        <w:rPr>
          <w:rFonts w:asciiTheme="minorEastAsia" w:hAnsiTheme="minorEastAsia"/>
          <w:sz w:val="24"/>
        </w:rPr>
      </w:pPr>
      <w:r>
        <w:rPr>
          <w:rFonts w:asciiTheme="minorEastAsia" w:hAnsiTheme="minorEastAsia" w:hint="eastAsia"/>
          <w:sz w:val="24"/>
        </w:rPr>
        <w:t xml:space="preserve">　　</w:t>
      </w:r>
    </w:p>
    <w:p w14:paraId="065141A9" w14:textId="77777777" w:rsidR="00666E32" w:rsidRDefault="00BB5EB8" w:rsidP="006123E8">
      <w:pPr>
        <w:ind w:firstLineChars="200" w:firstLine="480"/>
        <w:rPr>
          <w:rFonts w:asciiTheme="minorEastAsia" w:hAnsiTheme="minorEastAsia"/>
          <w:sz w:val="24"/>
        </w:rPr>
      </w:pPr>
      <w:r>
        <w:rPr>
          <w:rFonts w:asciiTheme="minorEastAsia" w:hAnsiTheme="minorEastAsia" w:hint="eastAsia"/>
          <w:sz w:val="24"/>
        </w:rPr>
        <w:t>【震度６強</w:t>
      </w:r>
      <w:r w:rsidR="000744AF">
        <w:rPr>
          <w:rFonts w:asciiTheme="minorEastAsia" w:hAnsiTheme="minorEastAsia" w:hint="eastAsia"/>
          <w:sz w:val="24"/>
        </w:rPr>
        <w:t>以上</w:t>
      </w:r>
      <w:r w:rsidR="006123E8">
        <w:rPr>
          <w:rFonts w:asciiTheme="minorEastAsia" w:hAnsiTheme="minorEastAsia" w:hint="eastAsia"/>
          <w:sz w:val="24"/>
        </w:rPr>
        <w:t>の地震（元禄型関東地震）</w:t>
      </w:r>
      <w:r>
        <w:rPr>
          <w:rFonts w:asciiTheme="minorEastAsia" w:hAnsiTheme="minorEastAsia" w:hint="eastAsia"/>
          <w:sz w:val="24"/>
        </w:rPr>
        <w:t>が発生した場合</w:t>
      </w:r>
      <w:r w:rsidR="0045337B">
        <w:rPr>
          <w:rFonts w:asciiTheme="minorEastAsia" w:hAnsiTheme="minorEastAsia" w:hint="eastAsia"/>
          <w:sz w:val="24"/>
        </w:rPr>
        <w:t>に考えられる被害等</w:t>
      </w:r>
      <w:r>
        <w:rPr>
          <w:rFonts w:asciiTheme="minorEastAsia" w:hAnsiTheme="minorEastAsia" w:hint="eastAsia"/>
          <w:sz w:val="24"/>
        </w:rPr>
        <w:t>】</w:t>
      </w:r>
    </w:p>
    <w:p w14:paraId="765094CF" w14:textId="77777777" w:rsidR="0045337B" w:rsidRDefault="00BB5EB8" w:rsidP="00954A14">
      <w:pPr>
        <w:rPr>
          <w:rFonts w:asciiTheme="minorEastAsia" w:hAnsiTheme="minorEastAsia"/>
          <w:sz w:val="24"/>
        </w:rPr>
      </w:pPr>
      <w:r>
        <w:rPr>
          <w:rFonts w:asciiTheme="minorEastAsia" w:hAnsiTheme="minorEastAsia" w:hint="eastAsia"/>
          <w:sz w:val="24"/>
        </w:rPr>
        <w:t xml:space="preserve">　　　</w:t>
      </w:r>
      <w:r w:rsidR="0045337B">
        <w:rPr>
          <w:rFonts w:asciiTheme="minorEastAsia" w:hAnsiTheme="minorEastAsia" w:hint="eastAsia"/>
          <w:sz w:val="24"/>
        </w:rPr>
        <w:t>・家屋損壊等による閉じ込め、家具転倒による負傷</w:t>
      </w:r>
    </w:p>
    <w:p w14:paraId="0C69ADAE" w14:textId="77777777" w:rsidR="00666E32" w:rsidRDefault="00BB5EB8" w:rsidP="0045337B">
      <w:pPr>
        <w:ind w:firstLineChars="300" w:firstLine="720"/>
        <w:rPr>
          <w:rFonts w:asciiTheme="minorEastAsia" w:hAnsiTheme="minorEastAsia"/>
          <w:sz w:val="24"/>
        </w:rPr>
      </w:pPr>
      <w:r>
        <w:rPr>
          <w:rFonts w:asciiTheme="minorEastAsia" w:hAnsiTheme="minorEastAsia" w:hint="eastAsia"/>
          <w:sz w:val="24"/>
        </w:rPr>
        <w:t>・断水、停電、ガス供給停止</w:t>
      </w:r>
      <w:r w:rsidR="006123E8">
        <w:rPr>
          <w:rFonts w:asciiTheme="minorEastAsia" w:hAnsiTheme="minorEastAsia" w:hint="eastAsia"/>
          <w:sz w:val="24"/>
        </w:rPr>
        <w:t>による日常生活への影響</w:t>
      </w:r>
    </w:p>
    <w:p w14:paraId="4D38B604" w14:textId="77777777" w:rsidR="00666E32" w:rsidRDefault="00BB5EB8" w:rsidP="00954A14">
      <w:pPr>
        <w:rPr>
          <w:rFonts w:asciiTheme="minorEastAsia" w:hAnsiTheme="minorEastAsia"/>
          <w:sz w:val="24"/>
        </w:rPr>
      </w:pPr>
      <w:r>
        <w:rPr>
          <w:rFonts w:asciiTheme="minorEastAsia" w:hAnsiTheme="minorEastAsia" w:hint="eastAsia"/>
          <w:sz w:val="24"/>
        </w:rPr>
        <w:t xml:space="preserve">　　　・食料、生活必需品の調達困難</w:t>
      </w:r>
      <w:r w:rsidR="00463B50">
        <w:rPr>
          <w:rFonts w:asciiTheme="minorEastAsia" w:hAnsiTheme="minorEastAsia" w:hint="eastAsia"/>
          <w:sz w:val="24"/>
        </w:rPr>
        <w:t>による健康被害等の発生</w:t>
      </w:r>
    </w:p>
    <w:p w14:paraId="13AB8E13" w14:textId="77777777" w:rsidR="00D46153" w:rsidRDefault="00D46153" w:rsidP="00954A14">
      <w:pPr>
        <w:rPr>
          <w:rFonts w:asciiTheme="minorEastAsia" w:hAnsiTheme="minorEastAsia"/>
          <w:sz w:val="24"/>
        </w:rPr>
      </w:pPr>
    </w:p>
    <w:p w14:paraId="3776217B" w14:textId="77777777" w:rsidR="00954A14" w:rsidRPr="00945E10" w:rsidRDefault="00666E32" w:rsidP="00954A14">
      <w:pPr>
        <w:rPr>
          <w:rFonts w:asciiTheme="majorEastAsia" w:eastAsiaTheme="majorEastAsia" w:hAnsiTheme="majorEastAsia"/>
          <w:sz w:val="24"/>
        </w:rPr>
      </w:pPr>
      <w:r>
        <w:rPr>
          <w:rFonts w:asciiTheme="majorEastAsia" w:eastAsiaTheme="majorEastAsia" w:hAnsiTheme="majorEastAsia" w:hint="eastAsia"/>
          <w:sz w:val="24"/>
        </w:rPr>
        <w:t>２</w:t>
      </w:r>
      <w:r w:rsidR="00954A14" w:rsidRPr="00945E10">
        <w:rPr>
          <w:rFonts w:asciiTheme="majorEastAsia" w:eastAsiaTheme="majorEastAsia" w:hAnsiTheme="majorEastAsia" w:hint="eastAsia"/>
          <w:sz w:val="24"/>
        </w:rPr>
        <w:t xml:space="preserve">　</w:t>
      </w:r>
      <w:r w:rsidR="008332F5" w:rsidRPr="00E92E09">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8332F5" w:rsidRPr="00E92E09">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防災組織</w:t>
      </w:r>
    </w:p>
    <w:p w14:paraId="49EF3676" w14:textId="027B4945" w:rsidR="00E92E09" w:rsidRPr="00E92E09" w:rsidRDefault="00954A14" w:rsidP="00E92E09">
      <w:pPr>
        <w:ind w:left="480" w:hangingChars="200" w:hanging="480"/>
        <w:rPr>
          <w:sz w:val="24"/>
        </w:rPr>
      </w:pPr>
      <w:r w:rsidRPr="00945E10">
        <w:rPr>
          <w:rFonts w:hint="eastAsia"/>
          <w:sz w:val="24"/>
        </w:rPr>
        <w:t xml:space="preserve">　　</w:t>
      </w:r>
      <w:r w:rsidR="008332F5">
        <w:rPr>
          <w:rFonts w:hint="eastAsia"/>
          <w:sz w:val="24"/>
        </w:rPr>
        <w:t xml:space="preserve">　</w:t>
      </w:r>
      <w:r w:rsidR="00161924" w:rsidRPr="00161924">
        <w:rPr>
          <w:sz w:val="24"/>
        </w:rPr>
        <w:t>近所の家々や人々が役割を分担しながら力と心を合わせて助け合</w:t>
      </w:r>
      <w:r w:rsidR="00161924">
        <w:rPr>
          <w:rFonts w:hint="eastAsia"/>
          <w:sz w:val="24"/>
        </w:rPr>
        <w:t>い、</w:t>
      </w:r>
      <w:r w:rsidR="00E92E09" w:rsidRPr="00E92E09">
        <w:rPr>
          <w:rFonts w:hint="eastAsia"/>
          <w:sz w:val="24"/>
        </w:rPr>
        <w:t>災害による被害を予防し、軽減するための活動を行う自治会町内会単位の自主防災組織を「町の防災組織」といいます。</w:t>
      </w:r>
      <w:r w:rsidR="0079667E">
        <w:rPr>
          <w:rFonts w:hint="eastAsia"/>
          <w:sz w:val="24"/>
        </w:rPr>
        <w:t>（</w:t>
      </w:r>
      <w:r w:rsidR="0079667E" w:rsidRPr="0079667E">
        <w:rPr>
          <w:sz w:val="24"/>
        </w:rPr>
        <w:t>災害対策基本法第２条の２第２号に規定する自主防災組織のうち防災に関する活動を行う自治会、町内会等を</w:t>
      </w:r>
      <w:r w:rsidR="0079667E">
        <w:rPr>
          <w:rFonts w:hint="eastAsia"/>
          <w:sz w:val="24"/>
        </w:rPr>
        <w:t>指します。</w:t>
      </w:r>
      <w:r w:rsidR="00F75726">
        <w:rPr>
          <w:rFonts w:hint="eastAsia"/>
          <w:sz w:val="24"/>
        </w:rPr>
        <w:t>「横浜市防災計画抜粋」</w:t>
      </w:r>
      <w:r w:rsidR="0079667E">
        <w:rPr>
          <w:rFonts w:hint="eastAsia"/>
          <w:sz w:val="24"/>
        </w:rPr>
        <w:t>）</w:t>
      </w:r>
    </w:p>
    <w:p w14:paraId="79093158" w14:textId="77777777" w:rsidR="00E92E09" w:rsidRPr="00E92E09" w:rsidRDefault="00E92E09" w:rsidP="00E92E09">
      <w:pPr>
        <w:ind w:leftChars="200" w:left="420" w:firstLineChars="100" w:firstLine="240"/>
        <w:rPr>
          <w:sz w:val="24"/>
        </w:rPr>
      </w:pPr>
      <w:r w:rsidRPr="00E92E09">
        <w:rPr>
          <w:rFonts w:hint="eastAsia"/>
          <w:color w:val="FF0000"/>
          <w:sz w:val="24"/>
        </w:rPr>
        <w:t>○○</w:t>
      </w:r>
      <w:r w:rsidR="000B3ABA">
        <w:rPr>
          <w:rFonts w:hint="eastAsia"/>
          <w:color w:val="FF0000"/>
          <w:sz w:val="24"/>
        </w:rPr>
        <w:t>自治会（</w:t>
      </w:r>
      <w:r w:rsidRPr="00E92E09">
        <w:rPr>
          <w:rFonts w:hint="eastAsia"/>
          <w:color w:val="FF0000"/>
          <w:sz w:val="24"/>
        </w:rPr>
        <w:t>町内会</w:t>
      </w:r>
      <w:r w:rsidR="000B3ABA">
        <w:rPr>
          <w:rFonts w:hint="eastAsia"/>
          <w:color w:val="FF0000"/>
          <w:sz w:val="24"/>
        </w:rPr>
        <w:t>）</w:t>
      </w:r>
      <w:r w:rsidRPr="00E92E09">
        <w:rPr>
          <w:rFonts w:hint="eastAsia"/>
          <w:sz w:val="24"/>
        </w:rPr>
        <w:t>には「</w:t>
      </w:r>
      <w:r w:rsidRPr="00E92E09">
        <w:rPr>
          <w:rFonts w:hint="eastAsia"/>
          <w:color w:val="FF0000"/>
          <w:sz w:val="24"/>
        </w:rPr>
        <w:t>防災部</w:t>
      </w:r>
      <w:r w:rsidRPr="00E92E09">
        <w:rPr>
          <w:rFonts w:hint="eastAsia"/>
          <w:sz w:val="24"/>
        </w:rPr>
        <w:t>」設けておりますが、町の防災組織は「</w:t>
      </w:r>
      <w:r w:rsidRPr="00E92E09">
        <w:rPr>
          <w:rFonts w:hint="eastAsia"/>
          <w:color w:val="FF0000"/>
          <w:sz w:val="24"/>
        </w:rPr>
        <w:t>防災部</w:t>
      </w:r>
      <w:r w:rsidRPr="00E92E09">
        <w:rPr>
          <w:rFonts w:hint="eastAsia"/>
          <w:sz w:val="24"/>
        </w:rPr>
        <w:t>」の役についている人だけのことを指すのではなく、</w:t>
      </w:r>
      <w:r w:rsidRPr="00E92E09">
        <w:rPr>
          <w:rFonts w:hint="eastAsia"/>
          <w:color w:val="FF0000"/>
          <w:sz w:val="24"/>
        </w:rPr>
        <w:t>○○</w:t>
      </w:r>
      <w:r w:rsidR="006830A3">
        <w:rPr>
          <w:rFonts w:hint="eastAsia"/>
          <w:color w:val="FF0000"/>
          <w:sz w:val="24"/>
        </w:rPr>
        <w:t>自治会（</w:t>
      </w:r>
      <w:r w:rsidRPr="00E92E09">
        <w:rPr>
          <w:rFonts w:hint="eastAsia"/>
          <w:color w:val="FF0000"/>
          <w:sz w:val="24"/>
        </w:rPr>
        <w:t>町内会</w:t>
      </w:r>
      <w:r w:rsidR="006830A3">
        <w:rPr>
          <w:rFonts w:hint="eastAsia"/>
          <w:color w:val="FF0000"/>
          <w:sz w:val="24"/>
        </w:rPr>
        <w:t>）</w:t>
      </w:r>
      <w:r w:rsidRPr="00E92E09">
        <w:rPr>
          <w:rFonts w:hint="eastAsia"/>
          <w:sz w:val="24"/>
        </w:rPr>
        <w:t>の住人全てが関わるものです。</w:t>
      </w:r>
    </w:p>
    <w:p w14:paraId="70B6ED0F" w14:textId="77777777" w:rsidR="00954A14" w:rsidRPr="00945E10" w:rsidRDefault="00E92E09" w:rsidP="00E92E09">
      <w:pPr>
        <w:ind w:leftChars="200" w:left="420" w:firstLineChars="100" w:firstLine="240"/>
        <w:rPr>
          <w:rFonts w:asciiTheme="minorEastAsia" w:hAnsiTheme="minorEastAsia"/>
          <w:sz w:val="24"/>
        </w:rPr>
      </w:pPr>
      <w:r w:rsidRPr="00E92E09">
        <w:rPr>
          <w:rFonts w:hint="eastAsia"/>
          <w:sz w:val="24"/>
        </w:rPr>
        <w:t>大規模な地震が発生した場合は隣近所の助け合いが必要不可欠になります。</w:t>
      </w:r>
    </w:p>
    <w:p w14:paraId="34B14E76" w14:textId="0EA9ADE2" w:rsidR="006F6832" w:rsidRDefault="00E92E09" w:rsidP="00954A14">
      <w:pPr>
        <w:ind w:leftChars="100" w:left="450" w:hangingChars="100" w:hanging="240"/>
        <w:rPr>
          <w:rFonts w:asciiTheme="minorEastAsia" w:hAnsiTheme="minorEastAsia"/>
          <w:sz w:val="24"/>
        </w:rPr>
      </w:pPr>
      <w:r>
        <w:rPr>
          <w:rFonts w:asciiTheme="minorEastAsia" w:hAnsiTheme="minorEastAsia" w:hint="eastAsia"/>
          <w:sz w:val="24"/>
        </w:rPr>
        <w:t xml:space="preserve">　　</w:t>
      </w:r>
      <w:r w:rsidRPr="00E92E09">
        <w:rPr>
          <w:rFonts w:asciiTheme="minorEastAsia" w:hAnsiTheme="minorEastAsia" w:hint="eastAsia"/>
          <w:sz w:val="24"/>
        </w:rPr>
        <w:t>震災時の安否確認</w:t>
      </w:r>
      <w:r w:rsidR="00CC4790">
        <w:rPr>
          <w:rFonts w:asciiTheme="minorEastAsia" w:hAnsiTheme="minorEastAsia" w:hint="eastAsia"/>
          <w:sz w:val="24"/>
        </w:rPr>
        <w:t>などの助け合いの活動</w:t>
      </w:r>
      <w:r w:rsidRPr="00E92E09">
        <w:rPr>
          <w:rFonts w:asciiTheme="minorEastAsia" w:hAnsiTheme="minorEastAsia" w:hint="eastAsia"/>
          <w:sz w:val="24"/>
        </w:rPr>
        <w:t>を</w:t>
      </w:r>
      <w:r w:rsidRPr="00E92E09">
        <w:rPr>
          <w:rFonts w:asciiTheme="minorEastAsia" w:hAnsiTheme="minorEastAsia" w:hint="eastAsia"/>
          <w:color w:val="FF0000"/>
          <w:sz w:val="24"/>
        </w:rPr>
        <w:t>○○</w:t>
      </w:r>
      <w:r w:rsidR="000B3ABA">
        <w:rPr>
          <w:rFonts w:asciiTheme="minorEastAsia" w:hAnsiTheme="minorEastAsia" w:hint="eastAsia"/>
          <w:color w:val="FF0000"/>
          <w:sz w:val="24"/>
        </w:rPr>
        <w:t>自治会（</w:t>
      </w:r>
      <w:r w:rsidRPr="00E92E09">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92E09">
        <w:rPr>
          <w:rFonts w:asciiTheme="minorEastAsia" w:hAnsiTheme="minorEastAsia" w:hint="eastAsia"/>
          <w:sz w:val="24"/>
        </w:rPr>
        <w:t>の全ての住民で行っていけるよう、日頃から近所付き合いを大切にし、多くの住民が防災訓練等に積極的に参加してもらえるように取り組んでいくことが重要となります。</w:t>
      </w:r>
    </w:p>
    <w:p w14:paraId="111BE202" w14:textId="77777777" w:rsidR="00417954" w:rsidRDefault="00954A14" w:rsidP="00E92E09">
      <w:pPr>
        <w:ind w:leftChars="100" w:left="690" w:hangingChars="200" w:hanging="480"/>
        <w:rPr>
          <w:sz w:val="24"/>
        </w:rPr>
      </w:pPr>
      <w:r w:rsidRPr="00945E10">
        <w:rPr>
          <w:rFonts w:asciiTheme="minorEastAsia" w:hAnsiTheme="minorEastAsia" w:hint="eastAsia"/>
          <w:sz w:val="24"/>
        </w:rPr>
        <w:t xml:space="preserve">　</w:t>
      </w:r>
      <w:r w:rsidRPr="00945E10">
        <w:rPr>
          <w:rFonts w:hint="eastAsia"/>
          <w:sz w:val="24"/>
        </w:rPr>
        <w:t xml:space="preserve">　　</w:t>
      </w:r>
    </w:p>
    <w:p w14:paraId="75BA11BC" w14:textId="77777777" w:rsidR="00417954" w:rsidRDefault="006B0A59" w:rsidP="00417954">
      <w:pPr>
        <w:rPr>
          <w:sz w:val="24"/>
        </w:rPr>
      </w:pPr>
      <w:r>
        <w:rPr>
          <w:rFonts w:hint="eastAsia"/>
          <w:noProof/>
          <w:sz w:val="24"/>
        </w:rPr>
        <mc:AlternateContent>
          <mc:Choice Requires="wps">
            <w:drawing>
              <wp:anchor distT="0" distB="0" distL="114300" distR="114300" simplePos="0" relativeHeight="251660288" behindDoc="0" locked="0" layoutInCell="1" allowOverlap="1" wp14:anchorId="730E5739" wp14:editId="27E653D1">
                <wp:simplePos x="0" y="0"/>
                <wp:positionH relativeFrom="column">
                  <wp:posOffset>139065</wp:posOffset>
                </wp:positionH>
                <wp:positionV relativeFrom="paragraph">
                  <wp:posOffset>14605</wp:posOffset>
                </wp:positionV>
                <wp:extent cx="5905500" cy="2266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905500" cy="2266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EBE4A3A" w14:textId="77777777" w:rsidR="00417954" w:rsidRPr="0002022A" w:rsidRDefault="00BE47CC" w:rsidP="00417954">
                            <w:pPr>
                              <w:rPr>
                                <w:rFonts w:asciiTheme="minorEastAsia" w:hAnsiTheme="minorEastAsia"/>
                                <w:sz w:val="22"/>
                                <w:highlight w:val="yellow"/>
                              </w:rPr>
                            </w:pPr>
                            <w:r w:rsidRPr="0002022A">
                              <w:rPr>
                                <w:rFonts w:asciiTheme="minorEastAsia" w:hAnsiTheme="minorEastAsia" w:hint="eastAsia"/>
                                <w:sz w:val="22"/>
                              </w:rPr>
                              <w:t xml:space="preserve">【解説】　</w:t>
                            </w:r>
                            <w:r w:rsidR="00417954" w:rsidRPr="0002022A">
                              <w:rPr>
                                <w:rFonts w:asciiTheme="minorEastAsia" w:hAnsiTheme="minorEastAsia" w:hint="eastAsia"/>
                                <w:sz w:val="22"/>
                              </w:rPr>
                              <w:t>「町の防災組織」と「地域防災拠点運営委員」は別組織です。</w:t>
                            </w:r>
                          </w:p>
                          <w:p w14:paraId="053257C9" w14:textId="3EC06DB5" w:rsidR="00417954" w:rsidRPr="0002022A" w:rsidRDefault="00417954" w:rsidP="00BE47CC">
                            <w:pPr>
                              <w:ind w:left="880" w:hangingChars="400" w:hanging="88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横浜市では、身近な小中学校を「地域防災拠点」に指定し、そこを指定避難所として、被災し</w:t>
                            </w:r>
                            <w:r w:rsidR="00A273DB">
                              <w:rPr>
                                <w:rFonts w:asciiTheme="minorEastAsia" w:hAnsiTheme="minorEastAsia" w:hint="eastAsia"/>
                                <w:sz w:val="22"/>
                              </w:rPr>
                              <w:t>自宅が倒壊して住めない</w:t>
                            </w:r>
                            <w:r w:rsidRPr="0002022A">
                              <w:rPr>
                                <w:rFonts w:asciiTheme="minorEastAsia" w:hAnsiTheme="minorEastAsia" w:hint="eastAsia"/>
                                <w:sz w:val="22"/>
                              </w:rPr>
                              <w:t>住民の避難生活の場所となるほか、在宅避難者支援のための情報受伝達、住民による救助・救護、資機材・食料等の備蓄機能を備えた拠点として整備されています。</w:t>
                            </w:r>
                          </w:p>
                          <w:p w14:paraId="775E5CC9" w14:textId="77777777" w:rsidR="00417954" w:rsidRPr="0002022A" w:rsidRDefault="00417954" w:rsidP="00417954">
                            <w:pPr>
                              <w:ind w:left="220" w:hangingChars="100" w:hanging="22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地域防災拠点運営委員は地域防災拠点の開設・運営等を中心的に行います。</w:t>
                            </w:r>
                          </w:p>
                          <w:p w14:paraId="7A1A6FA5" w14:textId="77777777" w:rsidR="00417954" w:rsidRPr="0002022A" w:rsidRDefault="00417954" w:rsidP="00BE47CC">
                            <w:pPr>
                              <w:ind w:leftChars="400" w:left="840"/>
                              <w:rPr>
                                <w:rFonts w:asciiTheme="minorEastAsia" w:hAnsiTheme="minorEastAsia"/>
                                <w:sz w:val="20"/>
                              </w:rPr>
                            </w:pPr>
                            <w:r w:rsidRPr="0002022A">
                              <w:rPr>
                                <w:rFonts w:asciiTheme="minorEastAsia" w:hAnsiTheme="minorEastAsia" w:hint="eastAsia"/>
                                <w:sz w:val="22"/>
                              </w:rPr>
                              <w:t>震災時には「町の防災組織」と「地域防災拠点運営委員」は</w:t>
                            </w:r>
                            <w:r w:rsidR="00A90FC1" w:rsidRPr="0002022A">
                              <w:rPr>
                                <w:rFonts w:asciiTheme="minorEastAsia" w:hAnsiTheme="minorEastAsia" w:hint="eastAsia"/>
                                <w:sz w:val="22"/>
                              </w:rPr>
                              <w:t>同時期に</w:t>
                            </w:r>
                            <w:r w:rsidRPr="0002022A">
                              <w:rPr>
                                <w:rFonts w:asciiTheme="minorEastAsia" w:hAnsiTheme="minorEastAsia" w:hint="eastAsia"/>
                                <w:sz w:val="22"/>
                              </w:rPr>
                              <w:t>活動することが予想されることから各自治会町内会で役を付ける場合は兼務しない方が</w:t>
                            </w:r>
                            <w:r w:rsidR="0002022A">
                              <w:rPr>
                                <w:rFonts w:asciiTheme="minorEastAsia" w:hAnsiTheme="minorEastAsia" w:hint="eastAsia"/>
                                <w:sz w:val="22"/>
                              </w:rPr>
                              <w:t>、それぞれの活動がしやすいと思われます</w:t>
                            </w:r>
                            <w:r w:rsidRPr="0002022A">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0E5739" id="_x0000_t202" coordsize="21600,21600" o:spt="202" path="m,l,21600r21600,l21600,xe">
                <v:stroke joinstyle="miter"/>
                <v:path gradientshapeok="t" o:connecttype="rect"/>
              </v:shapetype>
              <v:shape id="テキスト ボックス 2" o:spid="_x0000_s1026" type="#_x0000_t202" style="position:absolute;left:0;text-align:left;margin-left:10.95pt;margin-top:1.15pt;width:465pt;height:17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bpvQIAANwFAAAOAAAAZHJzL2Uyb0RvYy54bWysVEtu2zAQ3RfoHQjuG9lq7DZG5MBNkKJA&#10;kARNiqxpioyEUByWpG25Sxsoeoheoei659FFOqRkx/lsUnQjDTlvfo8zc3hUV4rMhXUl6Iz293qU&#10;CM0hL/VtRr9cn755T4nzTOdMgRYZXQpHj8avXx0uzEikUIDKhSXoRLvRwmS08N6MksTxQlTM7YER&#10;GpUSbMU8Hu1tklu2QO+VStJeb5gswObGAhfO4e1Jq6Tj6F9Kwf2FlE54ojKKufn4tfE7Dd9kfMhG&#10;t5aZouRdGuwfsqhYqTHo1tUJ84zMbPnEVVVyCw6k3+NQJSBlyUWsAavp9x5Vc1UwI2ItSI4zW5rc&#10;/3PLz+eXlpR5RlNKNKvwiZr192b1q1n9adY/SLP+2azXzeo3nkka6FoYN0KrK4N2vv4ANT775t7h&#10;ZWChlrYKf6yPoB6JX27JFrUnHC8HB73BoIcqjro0HQ4PBvE5kntzY53/KKAiQcioxdeMJLP5mfOY&#10;CkI3kBDNgSrz01KpeAgdJI6VJXOGb698TBItHqCUJouMDt9i6Cceguut/VQxfhfKfOwhoE6YK9ow&#10;OUodSungUcQe7NIN1LUURckvlQgYpT8LiW8QmXomd8a50Nv8IzqgJFb6EsMOf5/VS4zbOtAiRgbt&#10;t8ZVqcG27D2kPL/bUC5bPJK3U3cQfT2tu5aaQr7EjrLQjqgz/LREas+Y85fM4kxip+Ce8Rf4kQrw&#10;1aCTKCnAfnvuPuBxVFBLyQJnPKPu64xZQYn6pHGIDvr7+2EpxMP+4F2KB7urme5q9Kw6BmylPm40&#10;w6MY8F5tRGmhusF1NAlRUcU0x9gZ9Rvx2LebB9cZF5NJBOEaMMyf6SvDg+tAb2ip6/qGWdM1vseZ&#10;OYfNNmCjR/3fYoOlhsnMgyzjcASCW1Y74nGFxP7t1l3YUbvniLpfyuO/AAAA//8DAFBLAwQUAAYA&#10;CAAAACEAzxaBId4AAAAIAQAADwAAAGRycy9kb3ducmV2LnhtbEyPwU7DMBBE70j8g7VI3KjThkYk&#10;xKmgEu2BUwPqeRu7SSBeR7Gbhn492xOcVqMZzb7JV5PtxGgG3zpSMJ9FIAxVTrdUK/j8eHt4AuED&#10;ksbOkVHwYzysitubHDPtzrQzYxlqwSXkM1TQhNBnUvqqMRb9zPWG2Du6wWJgOdRSD3jmctvJRRQl&#10;0mJL/KHB3qwbU32XJ6vgC7d+f0wuZbJ+p1faP9rdZtwodX83vTyDCGYKf2G44jM6FMx0cCfSXnQK&#10;FvOUk3xjEGyny6s+KIiXaQyyyOX/AcUvAAAA//8DAFBLAQItABQABgAIAAAAIQC2gziS/gAAAOEB&#10;AAATAAAAAAAAAAAAAAAAAAAAAABbQ29udGVudF9UeXBlc10ueG1sUEsBAi0AFAAGAAgAAAAhADj9&#10;If/WAAAAlAEAAAsAAAAAAAAAAAAAAAAALwEAAF9yZWxzLy5yZWxzUEsBAi0AFAAGAAgAAAAhAOjq&#10;Jum9AgAA3AUAAA4AAAAAAAAAAAAAAAAALgIAAGRycy9lMm9Eb2MueG1sUEsBAi0AFAAGAAgAAAAh&#10;AM8WgSHeAAAACAEAAA8AAAAAAAAAAAAAAAAAFwUAAGRycy9kb3ducmV2LnhtbFBLBQYAAAAABAAE&#10;APMAAAAiBgAAAAA=&#10;" fillcolor="white [3201]" strokeweight=".5pt">
                <v:stroke dashstyle="dash"/>
                <v:textbox>
                  <w:txbxContent>
                    <w:p w14:paraId="1EBE4A3A" w14:textId="77777777" w:rsidR="00417954" w:rsidRPr="0002022A" w:rsidRDefault="00BE47CC" w:rsidP="00417954">
                      <w:pPr>
                        <w:rPr>
                          <w:rFonts w:asciiTheme="minorEastAsia" w:hAnsiTheme="minorEastAsia"/>
                          <w:sz w:val="22"/>
                          <w:highlight w:val="yellow"/>
                        </w:rPr>
                      </w:pPr>
                      <w:r w:rsidRPr="0002022A">
                        <w:rPr>
                          <w:rFonts w:asciiTheme="minorEastAsia" w:hAnsiTheme="minorEastAsia" w:hint="eastAsia"/>
                          <w:sz w:val="22"/>
                        </w:rPr>
                        <w:t xml:space="preserve">【解説】　</w:t>
                      </w:r>
                      <w:r w:rsidR="00417954" w:rsidRPr="0002022A">
                        <w:rPr>
                          <w:rFonts w:asciiTheme="minorEastAsia" w:hAnsiTheme="minorEastAsia" w:hint="eastAsia"/>
                          <w:sz w:val="22"/>
                        </w:rPr>
                        <w:t>「町の防災組織」と「地域防災拠点運営委員」は別組織です。</w:t>
                      </w:r>
                    </w:p>
                    <w:p w14:paraId="053257C9" w14:textId="3EC06DB5" w:rsidR="00417954" w:rsidRPr="0002022A" w:rsidRDefault="00417954" w:rsidP="00BE47CC">
                      <w:pPr>
                        <w:ind w:left="880" w:hangingChars="400" w:hanging="88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横浜市では、身近な小中学校を「地域防災拠点」に指定し、そこを指定避難所として、被災し</w:t>
                      </w:r>
                      <w:r w:rsidR="00A273DB">
                        <w:rPr>
                          <w:rFonts w:asciiTheme="minorEastAsia" w:hAnsiTheme="minorEastAsia" w:hint="eastAsia"/>
                          <w:sz w:val="22"/>
                        </w:rPr>
                        <w:t>自宅が倒壊して住めない</w:t>
                      </w:r>
                      <w:r w:rsidRPr="0002022A">
                        <w:rPr>
                          <w:rFonts w:asciiTheme="minorEastAsia" w:hAnsiTheme="minorEastAsia" w:hint="eastAsia"/>
                          <w:sz w:val="22"/>
                        </w:rPr>
                        <w:t>住民の避難生活の場所となるほか、在宅避難者支援のための情報受伝達、住民による救助・救護、資機材・食料等の備蓄機能を備えた拠点として整備されています。</w:t>
                      </w:r>
                    </w:p>
                    <w:p w14:paraId="775E5CC9" w14:textId="77777777" w:rsidR="00417954" w:rsidRPr="0002022A" w:rsidRDefault="00417954" w:rsidP="00417954">
                      <w:pPr>
                        <w:ind w:left="220" w:hangingChars="100" w:hanging="22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地域防災拠点運営委員は地域防災拠点の開設・運営等を中心的に行います。</w:t>
                      </w:r>
                    </w:p>
                    <w:p w14:paraId="7A1A6FA5" w14:textId="77777777" w:rsidR="00417954" w:rsidRPr="0002022A" w:rsidRDefault="00417954" w:rsidP="00BE47CC">
                      <w:pPr>
                        <w:ind w:leftChars="400" w:left="840"/>
                        <w:rPr>
                          <w:rFonts w:asciiTheme="minorEastAsia" w:hAnsiTheme="minorEastAsia"/>
                          <w:sz w:val="20"/>
                        </w:rPr>
                      </w:pPr>
                      <w:r w:rsidRPr="0002022A">
                        <w:rPr>
                          <w:rFonts w:asciiTheme="minorEastAsia" w:hAnsiTheme="minorEastAsia" w:hint="eastAsia"/>
                          <w:sz w:val="22"/>
                        </w:rPr>
                        <w:t>震災時には「町の防災組織」と「地域防災拠点運営委員」は</w:t>
                      </w:r>
                      <w:r w:rsidR="00A90FC1" w:rsidRPr="0002022A">
                        <w:rPr>
                          <w:rFonts w:asciiTheme="minorEastAsia" w:hAnsiTheme="minorEastAsia" w:hint="eastAsia"/>
                          <w:sz w:val="22"/>
                        </w:rPr>
                        <w:t>同時期に</w:t>
                      </w:r>
                      <w:r w:rsidRPr="0002022A">
                        <w:rPr>
                          <w:rFonts w:asciiTheme="minorEastAsia" w:hAnsiTheme="minorEastAsia" w:hint="eastAsia"/>
                          <w:sz w:val="22"/>
                        </w:rPr>
                        <w:t>活動することが予想されることから各自治会町内会で役を付ける場合は兼務しない方が</w:t>
                      </w:r>
                      <w:r w:rsidR="0002022A">
                        <w:rPr>
                          <w:rFonts w:asciiTheme="minorEastAsia" w:hAnsiTheme="minorEastAsia" w:hint="eastAsia"/>
                          <w:sz w:val="22"/>
                        </w:rPr>
                        <w:t>、それぞれの活動がしやすいと思われます</w:t>
                      </w:r>
                      <w:r w:rsidRPr="0002022A">
                        <w:rPr>
                          <w:rFonts w:asciiTheme="minorEastAsia" w:hAnsiTheme="minorEastAsia" w:hint="eastAsia"/>
                          <w:sz w:val="22"/>
                        </w:rPr>
                        <w:t>。</w:t>
                      </w:r>
                    </w:p>
                  </w:txbxContent>
                </v:textbox>
              </v:shape>
            </w:pict>
          </mc:Fallback>
        </mc:AlternateContent>
      </w:r>
    </w:p>
    <w:p w14:paraId="7E473D2C" w14:textId="77777777" w:rsidR="00417954" w:rsidRDefault="00417954" w:rsidP="00417954">
      <w:pPr>
        <w:rPr>
          <w:sz w:val="24"/>
        </w:rPr>
      </w:pPr>
    </w:p>
    <w:p w14:paraId="0E02C623" w14:textId="77777777" w:rsidR="00417954" w:rsidRDefault="00417954" w:rsidP="00417954">
      <w:pPr>
        <w:rPr>
          <w:sz w:val="24"/>
        </w:rPr>
      </w:pPr>
    </w:p>
    <w:p w14:paraId="1B77D7A7" w14:textId="77777777" w:rsidR="00417954" w:rsidRDefault="00417954" w:rsidP="00417954">
      <w:pPr>
        <w:rPr>
          <w:rFonts w:asciiTheme="minorEastAsia" w:hAnsiTheme="minorEastAsia"/>
          <w:sz w:val="24"/>
        </w:rPr>
      </w:pPr>
    </w:p>
    <w:p w14:paraId="5F98D837" w14:textId="77777777" w:rsidR="00954A14" w:rsidRDefault="00954A14" w:rsidP="00954A14">
      <w:pPr>
        <w:ind w:left="720" w:hangingChars="300" w:hanging="720"/>
        <w:rPr>
          <w:rFonts w:asciiTheme="minorEastAsia" w:hAnsiTheme="minorEastAsia"/>
          <w:sz w:val="24"/>
        </w:rPr>
      </w:pPr>
    </w:p>
    <w:p w14:paraId="05AB98D1" w14:textId="77777777" w:rsidR="00417954" w:rsidRDefault="00417954" w:rsidP="00954A14">
      <w:pPr>
        <w:ind w:left="720" w:hangingChars="300" w:hanging="720"/>
        <w:rPr>
          <w:rFonts w:asciiTheme="minorEastAsia" w:hAnsiTheme="minorEastAsia"/>
          <w:sz w:val="24"/>
        </w:rPr>
      </w:pPr>
    </w:p>
    <w:p w14:paraId="23122D72" w14:textId="77777777" w:rsidR="00417954" w:rsidRDefault="00417954" w:rsidP="00954A14">
      <w:pPr>
        <w:ind w:left="720" w:hangingChars="300" w:hanging="720"/>
        <w:rPr>
          <w:rFonts w:asciiTheme="minorEastAsia" w:hAnsiTheme="minorEastAsia"/>
          <w:sz w:val="24"/>
        </w:rPr>
      </w:pPr>
    </w:p>
    <w:p w14:paraId="0B6625A4" w14:textId="77777777" w:rsidR="00417954" w:rsidRDefault="00417954" w:rsidP="00954A14">
      <w:pPr>
        <w:ind w:left="720" w:hangingChars="300" w:hanging="720"/>
        <w:rPr>
          <w:rFonts w:asciiTheme="minorEastAsia" w:hAnsiTheme="minorEastAsia"/>
          <w:sz w:val="24"/>
        </w:rPr>
      </w:pPr>
    </w:p>
    <w:p w14:paraId="68BEB308" w14:textId="77777777" w:rsidR="00954A14" w:rsidRDefault="00954A14" w:rsidP="00954A14">
      <w:pPr>
        <w:ind w:left="720" w:hangingChars="300" w:hanging="720"/>
        <w:rPr>
          <w:sz w:val="24"/>
        </w:rPr>
      </w:pPr>
    </w:p>
    <w:p w14:paraId="76E72B6B" w14:textId="77777777" w:rsidR="006123E8" w:rsidRDefault="006123E8" w:rsidP="00954A14">
      <w:pPr>
        <w:ind w:left="720" w:hangingChars="300" w:hanging="720"/>
        <w:rPr>
          <w:sz w:val="24"/>
        </w:rPr>
      </w:pPr>
    </w:p>
    <w:p w14:paraId="1D79AF32" w14:textId="77777777" w:rsidR="006123E8" w:rsidRDefault="006123E8" w:rsidP="00954A14">
      <w:pPr>
        <w:ind w:left="720" w:hangingChars="300" w:hanging="720"/>
        <w:rPr>
          <w:sz w:val="24"/>
        </w:rPr>
      </w:pPr>
    </w:p>
    <w:p w14:paraId="63CD71CC" w14:textId="1E807FDC" w:rsidR="00E17C59" w:rsidRDefault="00E17C59" w:rsidP="00954A14">
      <w:pPr>
        <w:rPr>
          <w:rFonts w:asciiTheme="majorEastAsia" w:eastAsiaTheme="majorEastAsia" w:hAnsiTheme="majorEastAsia"/>
          <w:sz w:val="24"/>
        </w:rPr>
      </w:pPr>
    </w:p>
    <w:p w14:paraId="42B5DCB6" w14:textId="77777777" w:rsidR="00CC4790" w:rsidRDefault="00CC4790" w:rsidP="00954A14">
      <w:pPr>
        <w:rPr>
          <w:rFonts w:asciiTheme="majorEastAsia" w:eastAsiaTheme="majorEastAsia" w:hAnsiTheme="majorEastAsia"/>
          <w:sz w:val="24"/>
        </w:rPr>
      </w:pPr>
    </w:p>
    <w:p w14:paraId="44FE03A7" w14:textId="77777777" w:rsidR="00E17C59" w:rsidRDefault="00E17C59" w:rsidP="00954A14">
      <w:pPr>
        <w:rPr>
          <w:rFonts w:asciiTheme="majorEastAsia" w:eastAsiaTheme="majorEastAsia" w:hAnsiTheme="majorEastAsia"/>
          <w:sz w:val="24"/>
        </w:rPr>
      </w:pPr>
    </w:p>
    <w:p w14:paraId="736EB7BE" w14:textId="5B938263"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lastRenderedPageBreak/>
        <w:t>３</w:t>
      </w:r>
      <w:r w:rsidR="00954A14" w:rsidRPr="00945E10">
        <w:rPr>
          <w:rFonts w:asciiTheme="majorEastAsia" w:eastAsiaTheme="majorEastAsia" w:hAnsiTheme="majorEastAsia" w:hint="eastAsia"/>
          <w:sz w:val="24"/>
        </w:rPr>
        <w:t xml:space="preserve">　</w:t>
      </w:r>
      <w:r w:rsidR="00954A14"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954A14"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の主な</w:t>
      </w:r>
      <w:r w:rsidR="00954A14">
        <w:rPr>
          <w:rFonts w:asciiTheme="majorEastAsia" w:eastAsiaTheme="majorEastAsia" w:hAnsiTheme="majorEastAsia" w:hint="eastAsia"/>
          <w:sz w:val="24"/>
        </w:rPr>
        <w:t>防災</w:t>
      </w:r>
      <w:r w:rsidR="00954A14" w:rsidRPr="00945E10">
        <w:rPr>
          <w:rFonts w:asciiTheme="majorEastAsia" w:eastAsiaTheme="majorEastAsia" w:hAnsiTheme="majorEastAsia" w:hint="eastAsia"/>
          <w:sz w:val="24"/>
        </w:rPr>
        <w:t>活動</w:t>
      </w:r>
    </w:p>
    <w:p w14:paraId="798BE563" w14:textId="77777777" w:rsidR="00954A14" w:rsidRPr="00E0672F" w:rsidRDefault="00954A14" w:rsidP="00954A14">
      <w:pPr>
        <w:ind w:firstLineChars="100" w:firstLine="240"/>
        <w:rPr>
          <w:rFonts w:asciiTheme="majorEastAsia" w:eastAsiaTheme="majorEastAsia" w:hAnsiTheme="majorEastAsia"/>
          <w:sz w:val="24"/>
        </w:rPr>
      </w:pPr>
      <w:r w:rsidRPr="00E0672F">
        <w:rPr>
          <w:rFonts w:asciiTheme="majorEastAsia" w:eastAsiaTheme="majorEastAsia" w:hAnsiTheme="majorEastAsia" w:hint="eastAsia"/>
          <w:sz w:val="24"/>
        </w:rPr>
        <w:t>(1)　平常時の活動（</w:t>
      </w:r>
      <w:r w:rsidRPr="006B70B3">
        <w:rPr>
          <w:rFonts w:asciiTheme="majorEastAsia" w:eastAsiaTheme="majorEastAsia" w:hAnsiTheme="majorEastAsia" w:hint="eastAsia"/>
          <w:color w:val="FF0000"/>
          <w:sz w:val="24"/>
        </w:rPr>
        <w:t>防災部</w:t>
      </w:r>
      <w:r w:rsidRPr="00E0672F">
        <w:rPr>
          <w:rFonts w:asciiTheme="majorEastAsia" w:eastAsiaTheme="majorEastAsia" w:hAnsiTheme="majorEastAsia" w:hint="eastAsia"/>
          <w:sz w:val="24"/>
        </w:rPr>
        <w:t>が主となって企画）</w:t>
      </w:r>
    </w:p>
    <w:p w14:paraId="06EC006D" w14:textId="77777777" w:rsidR="00954A14" w:rsidRPr="00945E10" w:rsidRDefault="00954A14" w:rsidP="00954A14">
      <w:pPr>
        <w:rPr>
          <w:sz w:val="24"/>
        </w:rPr>
      </w:pPr>
      <w:r w:rsidRPr="00945E10">
        <w:rPr>
          <w:rFonts w:hint="eastAsia"/>
          <w:sz w:val="24"/>
        </w:rPr>
        <w:t xml:space="preserve">　　①</w:t>
      </w:r>
      <w:r w:rsidRPr="00945E10">
        <w:rPr>
          <w:rFonts w:hint="eastAsia"/>
          <w:sz w:val="24"/>
        </w:rPr>
        <w:t xml:space="preserve"> </w:t>
      </w:r>
      <w:r w:rsidRPr="00945E10">
        <w:rPr>
          <w:rFonts w:hint="eastAsia"/>
          <w:sz w:val="24"/>
        </w:rPr>
        <w:t>地域内の名簿の作成・更新・管理</w:t>
      </w:r>
    </w:p>
    <w:p w14:paraId="26D91A02" w14:textId="77777777" w:rsidR="00954A14" w:rsidRPr="00945E10" w:rsidRDefault="00954A14" w:rsidP="00954A14">
      <w:pPr>
        <w:rPr>
          <w:sz w:val="24"/>
        </w:rPr>
      </w:pPr>
      <w:r w:rsidRPr="00945E10">
        <w:rPr>
          <w:rFonts w:hint="eastAsia"/>
          <w:sz w:val="24"/>
        </w:rPr>
        <w:t xml:space="preserve">　　②</w:t>
      </w:r>
      <w:r w:rsidR="003E2ACC">
        <w:rPr>
          <w:rFonts w:hint="eastAsia"/>
          <w:sz w:val="24"/>
        </w:rPr>
        <w:t xml:space="preserve"> </w:t>
      </w:r>
      <w:r w:rsidR="003E2ACC" w:rsidRPr="00945E10">
        <w:rPr>
          <w:rFonts w:hint="eastAsia"/>
          <w:sz w:val="24"/>
        </w:rPr>
        <w:t>班</w:t>
      </w:r>
      <w:r w:rsidRPr="00945E10">
        <w:rPr>
          <w:rFonts w:hint="eastAsia"/>
          <w:sz w:val="24"/>
        </w:rPr>
        <w:t>（</w:t>
      </w:r>
      <w:r w:rsidR="007C0089">
        <w:rPr>
          <w:rFonts w:hint="eastAsia"/>
          <w:sz w:val="24"/>
        </w:rPr>
        <w:t>組・</w:t>
      </w:r>
      <w:r w:rsidR="003E2ACC" w:rsidRPr="00945E10">
        <w:rPr>
          <w:rFonts w:hint="eastAsia"/>
          <w:sz w:val="24"/>
        </w:rPr>
        <w:t>グループ</w:t>
      </w:r>
      <w:r w:rsidRPr="00945E10">
        <w:rPr>
          <w:rFonts w:hint="eastAsia"/>
          <w:sz w:val="24"/>
        </w:rPr>
        <w:t>）ごとの関係構築</w:t>
      </w:r>
    </w:p>
    <w:p w14:paraId="71C79258" w14:textId="77777777" w:rsidR="00954A14" w:rsidRPr="00945E10" w:rsidRDefault="00954A14" w:rsidP="00954A14">
      <w:pPr>
        <w:ind w:firstLineChars="200" w:firstLine="480"/>
        <w:rPr>
          <w:sz w:val="24"/>
        </w:rPr>
      </w:pPr>
      <w:r w:rsidRPr="00945E10">
        <w:rPr>
          <w:rFonts w:hint="eastAsia"/>
          <w:sz w:val="24"/>
        </w:rPr>
        <w:t>③</w:t>
      </w:r>
      <w:r w:rsidRPr="00945E10">
        <w:rPr>
          <w:rFonts w:hint="eastAsia"/>
          <w:sz w:val="24"/>
        </w:rPr>
        <w:t xml:space="preserve"> </w:t>
      </w:r>
      <w:r w:rsidRPr="00945E10">
        <w:rPr>
          <w:rFonts w:hint="eastAsia"/>
          <w:sz w:val="24"/>
        </w:rPr>
        <w:t>要援護者の把握及び支援体制の構築</w:t>
      </w:r>
    </w:p>
    <w:p w14:paraId="10462F16" w14:textId="77777777" w:rsidR="00954A14" w:rsidRPr="00945E10" w:rsidRDefault="00954A14" w:rsidP="00954A14">
      <w:pPr>
        <w:rPr>
          <w:sz w:val="24"/>
        </w:rPr>
      </w:pPr>
      <w:r w:rsidRPr="00945E10">
        <w:rPr>
          <w:rFonts w:hint="eastAsia"/>
          <w:sz w:val="24"/>
        </w:rPr>
        <w:t xml:space="preserve">　　④</w:t>
      </w:r>
      <w:r w:rsidRPr="00945E10">
        <w:rPr>
          <w:rFonts w:hint="eastAsia"/>
          <w:sz w:val="24"/>
        </w:rPr>
        <w:t xml:space="preserve"> </w:t>
      </w:r>
      <w:r w:rsidRPr="00945E10">
        <w:rPr>
          <w:rFonts w:hint="eastAsia"/>
          <w:sz w:val="24"/>
        </w:rPr>
        <w:t>防災対策の推進（広報啓発等）</w:t>
      </w:r>
    </w:p>
    <w:p w14:paraId="6F890EDE" w14:textId="77777777" w:rsidR="00954A14" w:rsidRPr="00945E10" w:rsidRDefault="00954A14" w:rsidP="00954A14">
      <w:pPr>
        <w:rPr>
          <w:sz w:val="24"/>
        </w:rPr>
      </w:pPr>
      <w:r w:rsidRPr="00945E10">
        <w:rPr>
          <w:rFonts w:hint="eastAsia"/>
          <w:sz w:val="24"/>
        </w:rPr>
        <w:t xml:space="preserve">　　⑤</w:t>
      </w:r>
      <w:r w:rsidRPr="00945E10">
        <w:rPr>
          <w:rFonts w:hint="eastAsia"/>
          <w:sz w:val="24"/>
        </w:rPr>
        <w:t xml:space="preserve"> </w:t>
      </w:r>
      <w:r w:rsidRPr="00945E10">
        <w:rPr>
          <w:rFonts w:hint="eastAsia"/>
          <w:sz w:val="24"/>
        </w:rPr>
        <w:t>防災訓練の計画・実施</w:t>
      </w:r>
    </w:p>
    <w:p w14:paraId="780C5D78" w14:textId="77777777" w:rsidR="00954A14" w:rsidRPr="00945E10" w:rsidRDefault="00954A14" w:rsidP="00954A14">
      <w:pPr>
        <w:rPr>
          <w:sz w:val="24"/>
        </w:rPr>
      </w:pPr>
    </w:p>
    <w:p w14:paraId="0D6ACA7E" w14:textId="77777777" w:rsidR="00954A14" w:rsidRPr="00E0672F" w:rsidRDefault="00954A14" w:rsidP="00954A14">
      <w:pPr>
        <w:ind w:firstLineChars="100" w:firstLine="240"/>
        <w:rPr>
          <w:rFonts w:asciiTheme="majorEastAsia" w:eastAsiaTheme="majorEastAsia" w:hAnsiTheme="majorEastAsia"/>
          <w:sz w:val="24"/>
        </w:rPr>
      </w:pPr>
      <w:r w:rsidRPr="00E0672F">
        <w:rPr>
          <w:rFonts w:asciiTheme="majorEastAsia" w:eastAsiaTheme="majorEastAsia" w:hAnsiTheme="majorEastAsia" w:hint="eastAsia"/>
          <w:sz w:val="24"/>
        </w:rPr>
        <w:t>(2)　災害対応時の活動（全住民で協力しながら対応）</w:t>
      </w:r>
    </w:p>
    <w:p w14:paraId="54E70E07" w14:textId="77777777" w:rsidR="00954A14" w:rsidRPr="00945E10" w:rsidRDefault="00954A14" w:rsidP="00954A14">
      <w:pPr>
        <w:rPr>
          <w:sz w:val="24"/>
        </w:rPr>
      </w:pPr>
      <w:r w:rsidRPr="00945E10">
        <w:rPr>
          <w:rFonts w:hint="eastAsia"/>
          <w:sz w:val="24"/>
        </w:rPr>
        <w:t xml:space="preserve">　　①</w:t>
      </w:r>
      <w:r w:rsidRPr="00945E10">
        <w:rPr>
          <w:rFonts w:hint="eastAsia"/>
          <w:sz w:val="24"/>
        </w:rPr>
        <w:t xml:space="preserve"> </w:t>
      </w:r>
      <w:r w:rsidRPr="00945E10">
        <w:rPr>
          <w:rFonts w:hint="eastAsia"/>
          <w:sz w:val="24"/>
        </w:rPr>
        <w:t>いっとき避難場所（</w:t>
      </w:r>
      <w:r w:rsidRPr="00945E10">
        <w:rPr>
          <w:rFonts w:hint="eastAsia"/>
          <w:color w:val="FF0000"/>
          <w:sz w:val="24"/>
        </w:rPr>
        <w:t>△△公園</w:t>
      </w:r>
      <w:r w:rsidRPr="00945E10">
        <w:rPr>
          <w:rFonts w:hint="eastAsia"/>
          <w:sz w:val="24"/>
        </w:rPr>
        <w:t>）での避難状況把握・地域住民の安否確認</w:t>
      </w:r>
      <w:r w:rsidR="00CE3F73">
        <w:rPr>
          <w:rFonts w:hint="eastAsia"/>
          <w:sz w:val="24"/>
        </w:rPr>
        <w:t>等</w:t>
      </w:r>
    </w:p>
    <w:p w14:paraId="3F11FC9B" w14:textId="43C48C81" w:rsidR="00954A14" w:rsidRDefault="00954A14" w:rsidP="00954A14">
      <w:pPr>
        <w:rPr>
          <w:sz w:val="24"/>
        </w:rPr>
      </w:pPr>
      <w:r w:rsidRPr="00945E10">
        <w:rPr>
          <w:rFonts w:hint="eastAsia"/>
          <w:sz w:val="24"/>
        </w:rPr>
        <w:t xml:space="preserve">　　②</w:t>
      </w:r>
      <w:r w:rsidRPr="00945E10">
        <w:rPr>
          <w:rFonts w:hint="eastAsia"/>
          <w:sz w:val="24"/>
        </w:rPr>
        <w:t xml:space="preserve"> </w:t>
      </w:r>
      <w:r w:rsidRPr="00945E10">
        <w:rPr>
          <w:rFonts w:hint="eastAsia"/>
          <w:sz w:val="24"/>
        </w:rPr>
        <w:t>倒壊建物からの救出、火災発生時の初期消火</w:t>
      </w:r>
      <w:r w:rsidR="00CE3F73">
        <w:rPr>
          <w:rFonts w:hint="eastAsia"/>
          <w:sz w:val="24"/>
        </w:rPr>
        <w:t>等</w:t>
      </w:r>
    </w:p>
    <w:p w14:paraId="664F0F1F" w14:textId="3CC3FA98" w:rsidR="0079667E" w:rsidRPr="00945E10" w:rsidRDefault="0079667E" w:rsidP="00954A14">
      <w:pPr>
        <w:rPr>
          <w:sz w:val="24"/>
        </w:rPr>
      </w:pPr>
      <w:r>
        <w:rPr>
          <w:rFonts w:hint="eastAsia"/>
          <w:sz w:val="24"/>
        </w:rPr>
        <w:t xml:space="preserve">　　③</w:t>
      </w:r>
      <w:r>
        <w:rPr>
          <w:rFonts w:hint="eastAsia"/>
          <w:sz w:val="24"/>
        </w:rPr>
        <w:t xml:space="preserve"> </w:t>
      </w:r>
      <w:r>
        <w:rPr>
          <w:rFonts w:hint="eastAsia"/>
          <w:sz w:val="24"/>
        </w:rPr>
        <w:t>地域避難所（</w:t>
      </w:r>
      <w:r w:rsidRPr="0079667E">
        <w:rPr>
          <w:rFonts w:hint="eastAsia"/>
          <w:color w:val="FF0000"/>
          <w:sz w:val="24"/>
        </w:rPr>
        <w:t>△△会館</w:t>
      </w:r>
      <w:r>
        <w:rPr>
          <w:rFonts w:hint="eastAsia"/>
          <w:sz w:val="24"/>
        </w:rPr>
        <w:t>）の運営</w:t>
      </w:r>
    </w:p>
    <w:p w14:paraId="3014ACE3" w14:textId="202D2049" w:rsidR="00954A14" w:rsidRPr="00945E10" w:rsidRDefault="00954A14" w:rsidP="00954A14">
      <w:pPr>
        <w:rPr>
          <w:sz w:val="24"/>
        </w:rPr>
      </w:pPr>
      <w:r w:rsidRPr="00945E10">
        <w:rPr>
          <w:rFonts w:hint="eastAsia"/>
          <w:sz w:val="24"/>
        </w:rPr>
        <w:t xml:space="preserve">　　</w:t>
      </w:r>
      <w:r w:rsidR="0079667E">
        <w:rPr>
          <w:rFonts w:hint="eastAsia"/>
          <w:sz w:val="24"/>
        </w:rPr>
        <w:t>④</w:t>
      </w:r>
      <w:r w:rsidRPr="00945E10">
        <w:rPr>
          <w:rFonts w:hint="eastAsia"/>
          <w:sz w:val="24"/>
        </w:rPr>
        <w:t xml:space="preserve"> </w:t>
      </w:r>
      <w:r w:rsidRPr="00945E10">
        <w:rPr>
          <w:rFonts w:hint="eastAsia"/>
          <w:sz w:val="24"/>
        </w:rPr>
        <w:t>地域防災拠点との連絡・在宅避難者への支援（情報</w:t>
      </w:r>
      <w:r w:rsidR="00123218">
        <w:rPr>
          <w:rFonts w:hint="eastAsia"/>
          <w:sz w:val="24"/>
        </w:rPr>
        <w:t>、物資の提供</w:t>
      </w:r>
      <w:r w:rsidRPr="00945E10">
        <w:rPr>
          <w:rFonts w:hint="eastAsia"/>
          <w:sz w:val="24"/>
        </w:rPr>
        <w:t>等）</w:t>
      </w:r>
    </w:p>
    <w:p w14:paraId="24394D7E" w14:textId="77777777" w:rsidR="00954A14" w:rsidRDefault="00CE3F73" w:rsidP="00CE3F73">
      <w:pPr>
        <w:ind w:left="1560" w:hangingChars="650" w:hanging="1560"/>
        <w:rPr>
          <w:sz w:val="24"/>
        </w:rPr>
      </w:pPr>
      <w:r>
        <w:rPr>
          <w:noProof/>
          <w:sz w:val="24"/>
        </w:rPr>
        <mc:AlternateContent>
          <mc:Choice Requires="wps">
            <w:drawing>
              <wp:anchor distT="0" distB="0" distL="114300" distR="114300" simplePos="0" relativeHeight="251661312" behindDoc="0" locked="0" layoutInCell="1" allowOverlap="1" wp14:anchorId="7644B81F" wp14:editId="13AD5689">
                <wp:simplePos x="0" y="0"/>
                <wp:positionH relativeFrom="column">
                  <wp:posOffset>158115</wp:posOffset>
                </wp:positionH>
                <wp:positionV relativeFrom="paragraph">
                  <wp:posOffset>24130</wp:posOffset>
                </wp:positionV>
                <wp:extent cx="5667375" cy="1047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67375" cy="1047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C699CF" w14:textId="344E05C5" w:rsidR="00CE3F73" w:rsidRDefault="00CE3F73" w:rsidP="000F716F">
                            <w:pPr>
                              <w:ind w:left="840" w:hangingChars="400" w:hanging="840"/>
                              <w:rPr>
                                <w:szCs w:val="21"/>
                              </w:rPr>
                            </w:pPr>
                            <w:r w:rsidRPr="000F716F">
                              <w:rPr>
                                <w:rFonts w:hint="eastAsia"/>
                                <w:szCs w:val="21"/>
                              </w:rPr>
                              <w:t>【解説】上記については、防災担当者が全てを行うのではなく、住民と協力して分担しながら活動できる体制をつくることが望ましいです。</w:t>
                            </w:r>
                            <w:r w:rsidR="00BB01B4">
                              <w:rPr>
                                <w:rFonts w:hint="eastAsia"/>
                                <w:szCs w:val="21"/>
                              </w:rPr>
                              <w:t>（防災組織編成表『別紙１』を参照）</w:t>
                            </w:r>
                          </w:p>
                          <w:p w14:paraId="67301DDE" w14:textId="6AF841D0" w:rsidR="007F1F64" w:rsidRPr="000F716F" w:rsidRDefault="007F1F64" w:rsidP="000F716F">
                            <w:pPr>
                              <w:ind w:left="840" w:hangingChars="400" w:hanging="840"/>
                              <w:rPr>
                                <w:szCs w:val="21"/>
                              </w:rPr>
                            </w:pPr>
                            <w:r>
                              <w:rPr>
                                <w:rFonts w:hint="eastAsia"/>
                                <w:szCs w:val="21"/>
                              </w:rPr>
                              <w:t xml:space="preserve">　　　　</w:t>
                            </w:r>
                            <w:r w:rsidR="009D1EB6" w:rsidRPr="009D1EB6">
                              <w:rPr>
                                <w:rFonts w:hint="eastAsia"/>
                                <w:szCs w:val="21"/>
                              </w:rPr>
                              <w:t>地域の実情にあった町の防災組織の目指す活動をイメージするために、</w:t>
                            </w:r>
                            <w:r>
                              <w:rPr>
                                <w:rFonts w:hint="eastAsia"/>
                                <w:szCs w:val="21"/>
                              </w:rPr>
                              <w:t>「</w:t>
                            </w:r>
                            <w:bookmarkStart w:id="0" w:name="_Hlk135812479"/>
                            <w:r>
                              <w:rPr>
                                <w:rFonts w:hint="eastAsia"/>
                                <w:szCs w:val="21"/>
                              </w:rPr>
                              <w:t>町の防災組織チェックシート」</w:t>
                            </w:r>
                            <w:bookmarkEnd w:id="0"/>
                            <w:r w:rsidR="009D1EB6">
                              <w:rPr>
                                <w:rFonts w:hint="eastAsia"/>
                                <w:szCs w:val="21"/>
                              </w:rPr>
                              <w:t>『</w:t>
                            </w:r>
                            <w:r>
                              <w:rPr>
                                <w:rFonts w:hint="eastAsia"/>
                                <w:szCs w:val="21"/>
                              </w:rPr>
                              <w:t>別紙</w:t>
                            </w:r>
                            <w:r w:rsidR="00BB01B4">
                              <w:rPr>
                                <w:rFonts w:hint="eastAsia"/>
                                <w:szCs w:val="21"/>
                              </w:rPr>
                              <w:t>２</w:t>
                            </w:r>
                            <w:r w:rsidR="009D1EB6">
                              <w:rPr>
                                <w:rFonts w:hint="eastAsia"/>
                                <w:szCs w:val="21"/>
                              </w:rPr>
                              <w:t>』</w:t>
                            </w:r>
                            <w:r>
                              <w:rPr>
                                <w:rFonts w:hint="eastAsia"/>
                                <w:szCs w:val="21"/>
                              </w:rPr>
                              <w:t>を活用する</w:t>
                            </w:r>
                            <w:r w:rsidR="009D1EB6">
                              <w:rPr>
                                <w:rFonts w:hint="eastAsia"/>
                                <w:szCs w:val="21"/>
                              </w:rPr>
                              <w:t>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44B81F" id="テキスト ボックス 3" o:spid="_x0000_s1027" type="#_x0000_t202" style="position:absolute;left:0;text-align:left;margin-left:12.45pt;margin-top:1.9pt;width:446.25pt;height: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cVwAIAAOMFAAAOAAAAZHJzL2Uyb0RvYy54bWysVEtu2zAQ3RfoHQjuG9nxrzUiB26CFAWC&#10;JGhSZE1TZCyE4rAkbcldxkDQQ/QKRdc9jy7SISU7zmeTohtpyHnze5yZg8OqUGQprMtBp7S716FE&#10;aA5Zrm9S+vXq5N17SpxnOmMKtEjpSjh6OHn75qA0Y7EPc1CZsASdaDcuTUrn3ptxkjg+FwVze2CE&#10;RqUEWzCPR3uTZJaV6L1QyX6nM0xKsJmxwIVzeHvcKOkk+pdScH8upROeqJRibj5+bfzOwjeZHLDx&#10;jWVmnvM2DfYPWRQs1xh06+qYeUYWNn/mqsi5BQfS73EoEpAy5yLWgNV0O0+quZwzI2ItSI4zW5rc&#10;/3PLz5YXluRZSnuUaFbgE9Xr+/ruV333p17/IPX6Z71e13e/8Ux6ga7SuDFaXRq089VHqPDZN/cO&#10;LwMLlbRF+GN9BPVI/GpLtqg84Xg5GA5HvdGAEo66bqc/Gg3icyQP5sY6/0lAQYKQUouvGUlmy1Pn&#10;MRWEbiAhmgOVZye5UvEQOkgcKUuWDN9e+ZgkWjxCKU3KlA57GPqZh+B6az9TjN+GMp96CKhj5uZN&#10;mAylFqV08ChiD7bpBuoaiqLkV0oEjNJfhMQ3iEy9kDvjXOht/hEdUBIrfY1hi3/I6jXGTR1oESOD&#10;9lvjItdgG/YeU57dbiiXDR7J26k7iL6aVbH5th00g2yFjWWhmVRn+EmODJ8y5y+YxdHEXsJ148/x&#10;IxXg40ErUTIH+/2l+4DHiUEtJSWOekrdtwWzghL1WeMsfej2+2E3xEN/MNrHg93VzHY1elEcAXZU&#10;Fxeb4VEMeK82orRQXONWmoaoqGKaY+yU+o145JsFhFuNi+k0gnAbGOZP9aXhwXVgOXTWVXXNrGn7&#10;3+PonMFmKbDxkzFosMFSw3ThQeZxRgLPDast/7hJYhu3Wy+sqt1zRD3s5slfAAAA//8DAFBLAwQU&#10;AAYACAAAACEAvaximt4AAAAIAQAADwAAAGRycy9kb3ducmV2LnhtbEyPQU+DQBCF7yb+h82YeLNL&#10;K0FKWRptYj14Kpqet+wUqOwsYbcU/fWOp3qcvC9vvpevJ9uJEQffOlIwn0UgkCpnWqoVfH68PqQg&#10;fNBkdOcIFXyjh3Vxe5PrzLgL7XAsQy24hHymFTQh9JmUvmrQaj9zPRJnRzdYHfgcamkGfeFy28lF&#10;FCXS6pb4Q6N73DRYfZVnq+Ck3/z+mPyUyeadXmgf29123Cp1fzc9r0AEnMIVhj99VoeCnQ7uTMaL&#10;TsEiXjKp4JEHcLycP8UgDswlaQqyyOX/AcUvAAAA//8DAFBLAQItABQABgAIAAAAIQC2gziS/gAA&#10;AOEBAAATAAAAAAAAAAAAAAAAAAAAAABbQ29udGVudF9UeXBlc10ueG1sUEsBAi0AFAAGAAgAAAAh&#10;ADj9If/WAAAAlAEAAAsAAAAAAAAAAAAAAAAALwEAAF9yZWxzLy5yZWxzUEsBAi0AFAAGAAgAAAAh&#10;ACY4xxXAAgAA4wUAAA4AAAAAAAAAAAAAAAAALgIAAGRycy9lMm9Eb2MueG1sUEsBAi0AFAAGAAgA&#10;AAAhAL2sYpreAAAACAEAAA8AAAAAAAAAAAAAAAAAGgUAAGRycy9kb3ducmV2LnhtbFBLBQYAAAAA&#10;BAAEAPMAAAAlBgAAAAA=&#10;" fillcolor="white [3201]" strokeweight=".5pt">
                <v:stroke dashstyle="dash"/>
                <v:textbox>
                  <w:txbxContent>
                    <w:p w14:paraId="44C699CF" w14:textId="344E05C5" w:rsidR="00CE3F73" w:rsidRDefault="00CE3F73" w:rsidP="000F716F">
                      <w:pPr>
                        <w:ind w:left="840" w:hangingChars="400" w:hanging="840"/>
                        <w:rPr>
                          <w:szCs w:val="21"/>
                        </w:rPr>
                      </w:pPr>
                      <w:r w:rsidRPr="000F716F">
                        <w:rPr>
                          <w:rFonts w:hint="eastAsia"/>
                          <w:szCs w:val="21"/>
                        </w:rPr>
                        <w:t>【解説】上記については、防災担当者が全てを行うのではなく、住民と協力して分担しながら活動できる体制をつくることが望ましいです。</w:t>
                      </w:r>
                      <w:r w:rsidR="00BB01B4">
                        <w:rPr>
                          <w:rFonts w:hint="eastAsia"/>
                          <w:szCs w:val="21"/>
                        </w:rPr>
                        <w:t>（防災組織編成表『別紙１』を参照）</w:t>
                      </w:r>
                    </w:p>
                    <w:p w14:paraId="67301DDE" w14:textId="6AF841D0" w:rsidR="007F1F64" w:rsidRPr="000F716F" w:rsidRDefault="007F1F64" w:rsidP="000F716F">
                      <w:pPr>
                        <w:ind w:left="840" w:hangingChars="400" w:hanging="840"/>
                        <w:rPr>
                          <w:szCs w:val="21"/>
                        </w:rPr>
                      </w:pPr>
                      <w:r>
                        <w:rPr>
                          <w:rFonts w:hint="eastAsia"/>
                          <w:szCs w:val="21"/>
                        </w:rPr>
                        <w:t xml:space="preserve">　　　　</w:t>
                      </w:r>
                      <w:r w:rsidR="009D1EB6" w:rsidRPr="009D1EB6">
                        <w:rPr>
                          <w:rFonts w:hint="eastAsia"/>
                          <w:szCs w:val="21"/>
                        </w:rPr>
                        <w:t>地域の実情にあった町の防災組織の目指す活動をイメージするために、</w:t>
                      </w:r>
                      <w:r>
                        <w:rPr>
                          <w:rFonts w:hint="eastAsia"/>
                          <w:szCs w:val="21"/>
                        </w:rPr>
                        <w:t>「</w:t>
                      </w:r>
                      <w:bookmarkStart w:id="1" w:name="_Hlk135812479"/>
                      <w:r>
                        <w:rPr>
                          <w:rFonts w:hint="eastAsia"/>
                          <w:szCs w:val="21"/>
                        </w:rPr>
                        <w:t>町の防災組織チェックシート」</w:t>
                      </w:r>
                      <w:bookmarkEnd w:id="1"/>
                      <w:r w:rsidR="009D1EB6">
                        <w:rPr>
                          <w:rFonts w:hint="eastAsia"/>
                          <w:szCs w:val="21"/>
                        </w:rPr>
                        <w:t>『</w:t>
                      </w:r>
                      <w:r>
                        <w:rPr>
                          <w:rFonts w:hint="eastAsia"/>
                          <w:szCs w:val="21"/>
                        </w:rPr>
                        <w:t>別紙</w:t>
                      </w:r>
                      <w:r w:rsidR="00BB01B4">
                        <w:rPr>
                          <w:rFonts w:hint="eastAsia"/>
                          <w:szCs w:val="21"/>
                        </w:rPr>
                        <w:t>２</w:t>
                      </w:r>
                      <w:r w:rsidR="009D1EB6">
                        <w:rPr>
                          <w:rFonts w:hint="eastAsia"/>
                          <w:szCs w:val="21"/>
                        </w:rPr>
                        <w:t>』</w:t>
                      </w:r>
                      <w:r>
                        <w:rPr>
                          <w:rFonts w:hint="eastAsia"/>
                          <w:szCs w:val="21"/>
                        </w:rPr>
                        <w:t>を活用する</w:t>
                      </w:r>
                      <w:r w:rsidR="009D1EB6">
                        <w:rPr>
                          <w:rFonts w:hint="eastAsia"/>
                          <w:szCs w:val="21"/>
                        </w:rPr>
                        <w:t>ことができます。</w:t>
                      </w:r>
                    </w:p>
                  </w:txbxContent>
                </v:textbox>
              </v:shape>
            </w:pict>
          </mc:Fallback>
        </mc:AlternateContent>
      </w:r>
      <w:r>
        <w:rPr>
          <w:rFonts w:hint="eastAsia"/>
          <w:sz w:val="24"/>
        </w:rPr>
        <w:t xml:space="preserve">　　</w:t>
      </w:r>
    </w:p>
    <w:p w14:paraId="455EAA1F" w14:textId="77777777" w:rsidR="00CE3F73" w:rsidRDefault="00CE3F73" w:rsidP="00CE3F73">
      <w:pPr>
        <w:ind w:left="1560" w:hangingChars="650" w:hanging="1560"/>
        <w:rPr>
          <w:sz w:val="24"/>
        </w:rPr>
      </w:pPr>
    </w:p>
    <w:p w14:paraId="5BB14ED0" w14:textId="77777777" w:rsidR="003E2ACC" w:rsidRPr="00945E10" w:rsidRDefault="003E2ACC" w:rsidP="00954A14">
      <w:pPr>
        <w:ind w:left="840" w:hangingChars="350" w:hanging="840"/>
        <w:rPr>
          <w:sz w:val="24"/>
        </w:rPr>
      </w:pPr>
    </w:p>
    <w:p w14:paraId="3C295C73" w14:textId="57C2A28F" w:rsidR="00D46153" w:rsidRDefault="00D46153" w:rsidP="00954A14">
      <w:pPr>
        <w:rPr>
          <w:rFonts w:asciiTheme="majorEastAsia" w:eastAsiaTheme="majorEastAsia" w:hAnsiTheme="majorEastAsia"/>
          <w:sz w:val="24"/>
        </w:rPr>
      </w:pPr>
    </w:p>
    <w:p w14:paraId="60E327A2" w14:textId="057449F9" w:rsidR="007F1F64" w:rsidRPr="00123218" w:rsidRDefault="007F1F64" w:rsidP="00954A14">
      <w:pPr>
        <w:rPr>
          <w:rFonts w:asciiTheme="majorEastAsia" w:eastAsiaTheme="majorEastAsia" w:hAnsiTheme="majorEastAsia"/>
          <w:sz w:val="24"/>
        </w:rPr>
      </w:pPr>
    </w:p>
    <w:p w14:paraId="19CC8E48" w14:textId="77777777"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t>４</w:t>
      </w:r>
      <w:r w:rsidR="00954A14" w:rsidRPr="00945E10">
        <w:rPr>
          <w:rFonts w:asciiTheme="majorEastAsia" w:eastAsiaTheme="majorEastAsia" w:hAnsiTheme="majorEastAsia" w:hint="eastAsia"/>
          <w:sz w:val="24"/>
        </w:rPr>
        <w:t xml:space="preserve">　</w:t>
      </w:r>
      <w:r w:rsidR="00954A14"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954A14"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の災害時の避難場所等</w:t>
      </w:r>
    </w:p>
    <w:p w14:paraId="577B2637" w14:textId="77777777" w:rsidR="00954A14" w:rsidRPr="00945E10" w:rsidRDefault="00954A14" w:rsidP="00720141">
      <w:pPr>
        <w:ind w:leftChars="200" w:left="3180" w:hangingChars="1150" w:hanging="2760"/>
        <w:rPr>
          <w:sz w:val="24"/>
        </w:rPr>
      </w:pPr>
      <w:r w:rsidRPr="00945E10">
        <w:rPr>
          <w:rFonts w:hint="eastAsia"/>
          <w:sz w:val="24"/>
        </w:rPr>
        <w:t>『いっとき避難場所』・・</w:t>
      </w:r>
      <w:r w:rsidRPr="00945E10">
        <w:rPr>
          <w:rFonts w:hint="eastAsia"/>
          <w:color w:val="FF0000"/>
          <w:sz w:val="24"/>
        </w:rPr>
        <w:t>△△公園</w:t>
      </w:r>
    </w:p>
    <w:p w14:paraId="2A75DF74" w14:textId="7147DE49" w:rsidR="00954A14" w:rsidRDefault="00954A14" w:rsidP="00C11063">
      <w:pPr>
        <w:ind w:leftChars="1550" w:left="3255"/>
        <w:rPr>
          <w:sz w:val="24"/>
        </w:rPr>
      </w:pPr>
      <w:r w:rsidRPr="00945E10">
        <w:rPr>
          <w:rFonts w:hint="eastAsia"/>
          <w:sz w:val="24"/>
        </w:rPr>
        <w:t>震度</w:t>
      </w:r>
      <w:r w:rsidRPr="00945E10">
        <w:rPr>
          <w:rFonts w:hint="eastAsia"/>
          <w:color w:val="FF0000"/>
          <w:sz w:val="24"/>
        </w:rPr>
        <w:t>○以上</w:t>
      </w:r>
      <w:r w:rsidRPr="00945E10">
        <w:rPr>
          <w:rFonts w:hint="eastAsia"/>
          <w:sz w:val="24"/>
        </w:rPr>
        <w:t>の地震発生で玄関に</w:t>
      </w:r>
      <w:r w:rsidR="00EC15BB" w:rsidRPr="00E0672F">
        <w:rPr>
          <w:rFonts w:asciiTheme="minorEastAsia" w:hAnsiTheme="minorEastAsia" w:hint="eastAsia"/>
          <w:color w:val="FF0000"/>
          <w:sz w:val="24"/>
        </w:rPr>
        <w:t>安否確認カード（安否確認用タオル）</w:t>
      </w:r>
      <w:r w:rsidRPr="00945E10">
        <w:rPr>
          <w:rFonts w:hint="eastAsia"/>
          <w:sz w:val="24"/>
        </w:rPr>
        <w:t>を掲出し、安否の確認や余震等の様子をみる場所です。</w:t>
      </w:r>
    </w:p>
    <w:p w14:paraId="070A25F5" w14:textId="77777777" w:rsidR="00720141" w:rsidRDefault="00954A14" w:rsidP="00954A14">
      <w:pPr>
        <w:ind w:left="3240" w:hangingChars="1350" w:hanging="3240"/>
        <w:rPr>
          <w:sz w:val="24"/>
        </w:rPr>
      </w:pPr>
      <w:r w:rsidRPr="00945E10">
        <w:rPr>
          <w:rFonts w:hint="eastAsia"/>
          <w:sz w:val="24"/>
        </w:rPr>
        <w:t xml:space="preserve">　　</w:t>
      </w:r>
    </w:p>
    <w:p w14:paraId="2BCDDE55" w14:textId="44743E51" w:rsidR="0079667E" w:rsidRDefault="0079667E" w:rsidP="00720141">
      <w:pPr>
        <w:ind w:leftChars="200" w:left="3180" w:hangingChars="1150" w:hanging="2760"/>
        <w:rPr>
          <w:color w:val="FF0000"/>
          <w:sz w:val="24"/>
        </w:rPr>
      </w:pPr>
      <w:r>
        <w:rPr>
          <w:rFonts w:hint="eastAsia"/>
          <w:sz w:val="24"/>
        </w:rPr>
        <w:t>『地域避難所』・・・・・</w:t>
      </w:r>
      <w:r w:rsidRPr="0079667E">
        <w:rPr>
          <w:rFonts w:hint="eastAsia"/>
          <w:color w:val="FF0000"/>
          <w:sz w:val="24"/>
        </w:rPr>
        <w:t>△△会館</w:t>
      </w:r>
    </w:p>
    <w:p w14:paraId="5ADDDD50" w14:textId="38C8D393" w:rsidR="0079667E" w:rsidRDefault="0079667E" w:rsidP="0079667E">
      <w:pPr>
        <w:ind w:leftChars="200" w:left="3180" w:hangingChars="1150" w:hanging="2760"/>
        <w:rPr>
          <w:sz w:val="24"/>
        </w:rPr>
      </w:pPr>
      <w:r>
        <w:rPr>
          <w:rFonts w:hint="eastAsia"/>
          <w:color w:val="FF0000"/>
          <w:sz w:val="24"/>
        </w:rPr>
        <w:t xml:space="preserve">　　　　　　　　　　　</w:t>
      </w:r>
      <w:r>
        <w:rPr>
          <w:rFonts w:hint="eastAsia"/>
          <w:color w:val="FF0000"/>
          <w:sz w:val="24"/>
        </w:rPr>
        <w:t xml:space="preserve"> </w:t>
      </w:r>
      <w:r w:rsidRPr="0079667E">
        <w:rPr>
          <w:rFonts w:hint="eastAsia"/>
          <w:sz w:val="24"/>
        </w:rPr>
        <w:t>「いっとき避難場所」と「地域防災拠点」の間の役割を担う避難場所</w:t>
      </w:r>
      <w:r w:rsidR="00EC15BB">
        <w:rPr>
          <w:rFonts w:hint="eastAsia"/>
          <w:sz w:val="24"/>
        </w:rPr>
        <w:t>です。</w:t>
      </w:r>
      <w:r w:rsidR="001448A6">
        <w:rPr>
          <w:rFonts w:hint="eastAsia"/>
          <w:sz w:val="24"/>
        </w:rPr>
        <w:t>小規模な災害や</w:t>
      </w:r>
      <w:r w:rsidRPr="0079667E">
        <w:rPr>
          <w:rFonts w:hint="eastAsia"/>
          <w:sz w:val="24"/>
        </w:rPr>
        <w:t>発災初期に</w:t>
      </w:r>
      <w:r w:rsidR="001448A6">
        <w:rPr>
          <w:rFonts w:hint="eastAsia"/>
          <w:sz w:val="24"/>
        </w:rPr>
        <w:t>避難</w:t>
      </w:r>
      <w:r w:rsidRPr="0079667E">
        <w:rPr>
          <w:rFonts w:hint="eastAsia"/>
          <w:sz w:val="24"/>
        </w:rPr>
        <w:t>する場所</w:t>
      </w:r>
      <w:r>
        <w:rPr>
          <w:rFonts w:hint="eastAsia"/>
          <w:sz w:val="24"/>
        </w:rPr>
        <w:t>で</w:t>
      </w:r>
      <w:r w:rsidR="00EC15BB">
        <w:rPr>
          <w:rFonts w:hint="eastAsia"/>
          <w:sz w:val="24"/>
        </w:rPr>
        <w:t>す。</w:t>
      </w:r>
      <w:r w:rsidR="00A273DB">
        <w:rPr>
          <w:rFonts w:hint="eastAsia"/>
          <w:sz w:val="24"/>
        </w:rPr>
        <w:t>自治会町内会で</w:t>
      </w:r>
      <w:r w:rsidR="00EC15BB">
        <w:rPr>
          <w:rFonts w:hint="eastAsia"/>
          <w:sz w:val="24"/>
        </w:rPr>
        <w:t>選定</w:t>
      </w:r>
      <w:r w:rsidR="00EC15BB" w:rsidRPr="00EC15BB">
        <w:rPr>
          <w:rFonts w:hint="eastAsia"/>
          <w:sz w:val="24"/>
          <w:vertAlign w:val="superscript"/>
        </w:rPr>
        <w:t>※</w:t>
      </w:r>
      <w:r w:rsidR="00EC15BB">
        <w:rPr>
          <w:rFonts w:hint="eastAsia"/>
          <w:sz w:val="24"/>
        </w:rPr>
        <w:t>、</w:t>
      </w:r>
      <w:r w:rsidR="00A273DB">
        <w:rPr>
          <w:rFonts w:hint="eastAsia"/>
          <w:sz w:val="24"/>
        </w:rPr>
        <w:t>運営します。</w:t>
      </w:r>
    </w:p>
    <w:p w14:paraId="476C9E1F" w14:textId="2AA75EE6" w:rsidR="001448A6" w:rsidRDefault="001448A6" w:rsidP="0079667E">
      <w:pPr>
        <w:ind w:leftChars="200" w:left="3180" w:hangingChars="1150" w:hanging="2760"/>
        <w:rPr>
          <w:sz w:val="24"/>
        </w:rPr>
      </w:pPr>
      <w:r>
        <w:rPr>
          <w:rFonts w:hint="eastAsia"/>
          <w:sz w:val="24"/>
        </w:rPr>
        <w:t xml:space="preserve">　　　　　　　　　　　</w:t>
      </w:r>
      <w:r>
        <w:rPr>
          <w:rFonts w:hint="eastAsia"/>
          <w:sz w:val="24"/>
        </w:rPr>
        <w:t xml:space="preserve"> </w:t>
      </w:r>
      <w:r>
        <w:rPr>
          <w:rFonts w:hint="eastAsia"/>
          <w:sz w:val="24"/>
        </w:rPr>
        <w:t>※選定をしていない自治会町内会もあります。</w:t>
      </w:r>
    </w:p>
    <w:p w14:paraId="53F172AF" w14:textId="77777777" w:rsidR="00A273DB" w:rsidRPr="0079667E" w:rsidRDefault="00A273DB" w:rsidP="0079667E">
      <w:pPr>
        <w:ind w:leftChars="200" w:left="3180" w:hangingChars="1150" w:hanging="2760"/>
        <w:rPr>
          <w:sz w:val="24"/>
        </w:rPr>
      </w:pPr>
    </w:p>
    <w:p w14:paraId="2B5EE00D" w14:textId="45716F76" w:rsidR="00954A14" w:rsidRPr="00945E10" w:rsidRDefault="00954A14" w:rsidP="00720141">
      <w:pPr>
        <w:ind w:leftChars="200" w:left="3180" w:hangingChars="1150" w:hanging="2760"/>
        <w:rPr>
          <w:sz w:val="24"/>
        </w:rPr>
      </w:pPr>
      <w:r w:rsidRPr="00945E10">
        <w:rPr>
          <w:rFonts w:hint="eastAsia"/>
          <w:sz w:val="24"/>
        </w:rPr>
        <w:t>『地域防災拠点』・・・・</w:t>
      </w:r>
      <w:r w:rsidRPr="00945E10">
        <w:rPr>
          <w:rFonts w:hint="eastAsia"/>
          <w:color w:val="FF0000"/>
          <w:sz w:val="24"/>
        </w:rPr>
        <w:t>□□小（中）</w:t>
      </w:r>
      <w:r w:rsidRPr="00945E10">
        <w:rPr>
          <w:rFonts w:hint="eastAsia"/>
          <w:sz w:val="24"/>
        </w:rPr>
        <w:t>学校</w:t>
      </w:r>
    </w:p>
    <w:p w14:paraId="71C62777" w14:textId="7F89A242" w:rsidR="00954A14" w:rsidRDefault="00C11063" w:rsidP="00C11063">
      <w:pPr>
        <w:ind w:leftChars="1550" w:left="3255"/>
        <w:rPr>
          <w:sz w:val="24"/>
        </w:rPr>
      </w:pPr>
      <w:r>
        <w:rPr>
          <w:rFonts w:hint="eastAsia"/>
          <w:sz w:val="24"/>
        </w:rPr>
        <w:t>地域の</w:t>
      </w:r>
      <w:r w:rsidR="00954A14" w:rsidRPr="00945E10">
        <w:rPr>
          <w:rFonts w:hint="eastAsia"/>
          <w:sz w:val="24"/>
        </w:rPr>
        <w:t>避難所</w:t>
      </w:r>
      <w:r>
        <w:rPr>
          <w:rFonts w:hint="eastAsia"/>
          <w:sz w:val="24"/>
        </w:rPr>
        <w:t>、物資・情報の集約等の拠点です</w:t>
      </w:r>
      <w:r w:rsidRPr="00945E10">
        <w:rPr>
          <w:rFonts w:hint="eastAsia"/>
          <w:sz w:val="24"/>
        </w:rPr>
        <w:t>(</w:t>
      </w:r>
      <w:r w:rsidRPr="00945E10">
        <w:rPr>
          <w:rFonts w:hint="eastAsia"/>
          <w:sz w:val="24"/>
        </w:rPr>
        <w:t>震度</w:t>
      </w:r>
      <w:r w:rsidRPr="00945E10">
        <w:rPr>
          <w:rFonts w:hint="eastAsia"/>
          <w:sz w:val="24"/>
        </w:rPr>
        <w:t>5</w:t>
      </w:r>
      <w:r w:rsidRPr="00945E10">
        <w:rPr>
          <w:rFonts w:hint="eastAsia"/>
          <w:sz w:val="24"/>
        </w:rPr>
        <w:t>強以上で開設</w:t>
      </w:r>
      <w:r w:rsidRPr="00945E10">
        <w:rPr>
          <w:rFonts w:hint="eastAsia"/>
          <w:sz w:val="24"/>
        </w:rPr>
        <w:t>)</w:t>
      </w:r>
      <w:r>
        <w:rPr>
          <w:rFonts w:hint="eastAsia"/>
          <w:sz w:val="24"/>
        </w:rPr>
        <w:t>。</w:t>
      </w:r>
      <w:r w:rsidR="00954A14" w:rsidRPr="00945E10">
        <w:rPr>
          <w:rFonts w:hint="eastAsia"/>
          <w:sz w:val="24"/>
        </w:rPr>
        <w:t>自宅が倒壊したまたは、倒壊の恐れがある場合に非常持ち出し品を持って避難生活</w:t>
      </w:r>
      <w:r>
        <w:rPr>
          <w:rFonts w:hint="eastAsia"/>
          <w:sz w:val="24"/>
        </w:rPr>
        <w:t>等</w:t>
      </w:r>
      <w:r w:rsidR="00954A14" w:rsidRPr="00945E10">
        <w:rPr>
          <w:rFonts w:hint="eastAsia"/>
          <w:sz w:val="24"/>
        </w:rPr>
        <w:t>を</w:t>
      </w:r>
      <w:r>
        <w:rPr>
          <w:rFonts w:hint="eastAsia"/>
          <w:sz w:val="24"/>
        </w:rPr>
        <w:t>行う</w:t>
      </w:r>
      <w:r w:rsidR="00954A14" w:rsidRPr="00945E10">
        <w:rPr>
          <w:rFonts w:hint="eastAsia"/>
          <w:sz w:val="24"/>
        </w:rPr>
        <w:t>場所です。</w:t>
      </w:r>
    </w:p>
    <w:p w14:paraId="5E22B7A9" w14:textId="34E6D1F2" w:rsidR="00A273DB" w:rsidRPr="00945E10" w:rsidRDefault="00A273DB" w:rsidP="00C11063">
      <w:pPr>
        <w:ind w:leftChars="1550" w:left="3255"/>
        <w:rPr>
          <w:sz w:val="24"/>
        </w:rPr>
      </w:pPr>
      <w:r>
        <w:rPr>
          <w:rFonts w:hint="eastAsia"/>
          <w:sz w:val="24"/>
        </w:rPr>
        <w:t>地域防災拠点運営委員を中心に、避難者も一緒に運営します。</w:t>
      </w:r>
    </w:p>
    <w:p w14:paraId="59E4EAC7" w14:textId="77777777" w:rsidR="00720141" w:rsidRDefault="00954A14" w:rsidP="00954A14">
      <w:pPr>
        <w:ind w:left="3240" w:hangingChars="1350" w:hanging="3240"/>
        <w:rPr>
          <w:sz w:val="24"/>
        </w:rPr>
      </w:pPr>
      <w:r w:rsidRPr="00945E10">
        <w:rPr>
          <w:rFonts w:hint="eastAsia"/>
          <w:sz w:val="24"/>
        </w:rPr>
        <w:t xml:space="preserve">　　</w:t>
      </w:r>
    </w:p>
    <w:p w14:paraId="3E0FB986" w14:textId="77777777" w:rsidR="00954A14" w:rsidRPr="00945E10" w:rsidRDefault="00954A14" w:rsidP="00720141">
      <w:pPr>
        <w:ind w:leftChars="200" w:left="3180" w:hangingChars="1150" w:hanging="2760"/>
        <w:rPr>
          <w:sz w:val="24"/>
        </w:rPr>
      </w:pPr>
      <w:r w:rsidRPr="00945E10">
        <w:rPr>
          <w:rFonts w:hint="eastAsia"/>
          <w:sz w:val="24"/>
        </w:rPr>
        <w:t>『広域避難場所』・・・・</w:t>
      </w:r>
      <w:r w:rsidRPr="00945E10">
        <w:rPr>
          <w:rFonts w:hint="eastAsia"/>
          <w:color w:val="FF0000"/>
          <w:sz w:val="24"/>
        </w:rPr>
        <w:t>◇◇</w:t>
      </w:r>
    </w:p>
    <w:p w14:paraId="7C4D0C5D" w14:textId="77777777" w:rsidR="00954A14" w:rsidRPr="00945E10" w:rsidRDefault="00954A14" w:rsidP="00C11063">
      <w:pPr>
        <w:ind w:leftChars="1550" w:left="3255"/>
        <w:rPr>
          <w:sz w:val="24"/>
        </w:rPr>
      </w:pPr>
      <w:r w:rsidRPr="00945E10">
        <w:rPr>
          <w:rFonts w:hint="eastAsia"/>
          <w:sz w:val="24"/>
        </w:rPr>
        <w:t>自宅の周囲に大規模な火災が発生した場合に炎、煙、輻射熱から一時的に避難する場所です。</w:t>
      </w:r>
    </w:p>
    <w:p w14:paraId="27513998" w14:textId="71F06B7A" w:rsidR="00D46153" w:rsidRPr="005D48CF" w:rsidRDefault="00D46153" w:rsidP="00D46153">
      <w:pPr>
        <w:rPr>
          <w:rFonts w:asciiTheme="majorEastAsia" w:eastAsiaTheme="majorEastAsia" w:hAnsiTheme="majorEastAsia"/>
          <w:sz w:val="24"/>
        </w:rPr>
      </w:pPr>
      <w:r w:rsidRPr="005D48CF">
        <w:rPr>
          <w:rFonts w:asciiTheme="majorEastAsia" w:eastAsiaTheme="majorEastAsia" w:hAnsiTheme="majorEastAsia" w:hint="eastAsia"/>
          <w:sz w:val="24"/>
        </w:rPr>
        <w:lastRenderedPageBreak/>
        <w:t>５　災害時等の対応手順</w:t>
      </w:r>
      <w:r w:rsidR="009D1EB6" w:rsidRPr="005D48CF">
        <w:rPr>
          <w:rFonts w:asciiTheme="majorEastAsia" w:eastAsiaTheme="majorEastAsia" w:hAnsiTheme="majorEastAsia" w:hint="eastAsia"/>
          <w:sz w:val="24"/>
        </w:rPr>
        <w:t>（地震発生時の初期活動フローチャート『別紙</w:t>
      </w:r>
      <w:r w:rsidR="00BB01B4" w:rsidRPr="005D48CF">
        <w:rPr>
          <w:rFonts w:asciiTheme="majorEastAsia" w:eastAsiaTheme="majorEastAsia" w:hAnsiTheme="majorEastAsia" w:hint="eastAsia"/>
          <w:sz w:val="24"/>
        </w:rPr>
        <w:t>３</w:t>
      </w:r>
      <w:r w:rsidR="009D1EB6" w:rsidRPr="005D48CF">
        <w:rPr>
          <w:rFonts w:asciiTheme="majorEastAsia" w:eastAsiaTheme="majorEastAsia" w:hAnsiTheme="majorEastAsia" w:hint="eastAsia"/>
          <w:sz w:val="24"/>
        </w:rPr>
        <w:t>』参照）</w:t>
      </w:r>
    </w:p>
    <w:p w14:paraId="721B4067" w14:textId="77777777" w:rsidR="00D46153" w:rsidRPr="005D48CF" w:rsidRDefault="00D46153" w:rsidP="00D46153">
      <w:pPr>
        <w:ind w:firstLineChars="100" w:firstLine="240"/>
        <w:rPr>
          <w:rFonts w:asciiTheme="majorEastAsia" w:eastAsiaTheme="majorEastAsia" w:hAnsiTheme="majorEastAsia"/>
          <w:sz w:val="24"/>
        </w:rPr>
      </w:pPr>
      <w:r w:rsidRPr="005D48CF">
        <w:rPr>
          <w:rFonts w:asciiTheme="majorEastAsia" w:eastAsiaTheme="majorEastAsia" w:hAnsiTheme="majorEastAsia" w:hint="eastAsia"/>
          <w:sz w:val="24"/>
        </w:rPr>
        <w:t>(1) 災害時の安否確認</w:t>
      </w:r>
    </w:p>
    <w:p w14:paraId="1A829480" w14:textId="0221D119" w:rsidR="00D46153" w:rsidRPr="0030608D" w:rsidRDefault="00D46153" w:rsidP="00D46153">
      <w:pPr>
        <w:ind w:leftChars="100" w:left="450" w:hangingChars="100" w:hanging="240"/>
        <w:rPr>
          <w:rFonts w:asciiTheme="minorEastAsia" w:hAnsiTheme="minorEastAsia"/>
          <w:sz w:val="24"/>
        </w:rPr>
      </w:pPr>
      <w:r>
        <w:rPr>
          <w:rFonts w:asciiTheme="majorEastAsia" w:eastAsiaTheme="majorEastAsia" w:hAnsiTheme="majorEastAsia" w:hint="eastAsia"/>
          <w:sz w:val="24"/>
        </w:rPr>
        <w:t xml:space="preserve">　　</w:t>
      </w:r>
      <w:r w:rsidRPr="0030608D">
        <w:rPr>
          <w:rFonts w:asciiTheme="minorEastAsia" w:hAnsiTheme="minorEastAsia" w:hint="eastAsia"/>
          <w:sz w:val="24"/>
        </w:rPr>
        <w:t>地域の住民の安否を確認し、震災による</w:t>
      </w:r>
      <w:r w:rsidR="000B3ABA">
        <w:rPr>
          <w:rFonts w:asciiTheme="minorEastAsia" w:hAnsiTheme="minorEastAsia" w:hint="eastAsia"/>
          <w:sz w:val="24"/>
        </w:rPr>
        <w:t>家具転倒による挟まれやドア等が変形し、居室内に閉じ込められてしまっている等、</w:t>
      </w:r>
      <w:r>
        <w:rPr>
          <w:rFonts w:asciiTheme="minorEastAsia" w:hAnsiTheme="minorEastAsia" w:hint="eastAsia"/>
          <w:sz w:val="24"/>
        </w:rPr>
        <w:t>家</w:t>
      </w:r>
      <w:r w:rsidRPr="0030608D">
        <w:rPr>
          <w:rFonts w:asciiTheme="minorEastAsia" w:hAnsiTheme="minorEastAsia" w:hint="eastAsia"/>
          <w:sz w:val="24"/>
        </w:rPr>
        <w:t>の中で</w:t>
      </w:r>
      <w:r w:rsidR="00D02692">
        <w:rPr>
          <w:rFonts w:asciiTheme="minorEastAsia" w:hAnsiTheme="minorEastAsia" w:hint="eastAsia"/>
          <w:sz w:val="24"/>
        </w:rPr>
        <w:t>身動き取れない</w:t>
      </w:r>
      <w:r w:rsidRPr="0030608D">
        <w:rPr>
          <w:rFonts w:asciiTheme="minorEastAsia" w:hAnsiTheme="minorEastAsia" w:hint="eastAsia"/>
          <w:sz w:val="24"/>
        </w:rPr>
        <w:t xml:space="preserve">状態になっていないかを地域ぐるみで確認します。　</w:t>
      </w:r>
    </w:p>
    <w:p w14:paraId="1E87A754" w14:textId="77777777" w:rsidR="00D46153" w:rsidRPr="00D46153" w:rsidRDefault="00D46153" w:rsidP="00D46153">
      <w:pPr>
        <w:ind w:leftChars="100" w:left="450" w:hangingChars="100" w:hanging="240"/>
        <w:rPr>
          <w:rFonts w:asciiTheme="minorEastAsia" w:hAnsiTheme="minorEastAsia"/>
          <w:szCs w:val="21"/>
        </w:rPr>
      </w:pPr>
      <w:r>
        <w:rPr>
          <w:rFonts w:asciiTheme="minorEastAsia" w:hAnsiTheme="minorEastAsia" w:hint="eastAsia"/>
          <w:sz w:val="24"/>
        </w:rPr>
        <w:t xml:space="preserve">　　</w:t>
      </w:r>
      <w:r w:rsidRPr="00D46153">
        <w:rPr>
          <w:rFonts w:asciiTheme="minorEastAsia" w:hAnsiTheme="minorEastAsia" w:hint="eastAsia"/>
          <w:szCs w:val="21"/>
          <w:bdr w:val="single" w:sz="4" w:space="0" w:color="auto"/>
        </w:rPr>
        <w:t>事前準備</w:t>
      </w:r>
    </w:p>
    <w:p w14:paraId="552AF72A" w14:textId="77777777" w:rsidR="00D46153" w:rsidRPr="00E0672F" w:rsidRDefault="00D46153" w:rsidP="00D46153">
      <w:pPr>
        <w:ind w:firstLineChars="200" w:firstLine="480"/>
        <w:rPr>
          <w:rFonts w:asciiTheme="minorEastAsia" w:hAnsiTheme="minorEastAsia"/>
          <w:sz w:val="24"/>
        </w:rPr>
      </w:pPr>
      <w:r w:rsidRPr="00945E10">
        <w:rPr>
          <w:rFonts w:hint="eastAsia"/>
          <w:sz w:val="24"/>
        </w:rPr>
        <w:t xml:space="preserve">　</w:t>
      </w:r>
      <w:r w:rsidRPr="00E0672F">
        <w:rPr>
          <w:rFonts w:asciiTheme="minorEastAsia" w:hAnsiTheme="minorEastAsia" w:hint="eastAsia"/>
          <w:sz w:val="24"/>
        </w:rPr>
        <w:t>①　地域の名簿作成</w:t>
      </w:r>
    </w:p>
    <w:p w14:paraId="6C58E231" w14:textId="77777777"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・地域を</w:t>
      </w:r>
      <w:r w:rsidRPr="00EC15BB">
        <w:rPr>
          <w:rFonts w:asciiTheme="minorEastAsia" w:hAnsiTheme="minorEastAsia" w:hint="eastAsia"/>
          <w:color w:val="FF0000"/>
          <w:sz w:val="24"/>
        </w:rPr>
        <w:t>班（組・グループ</w:t>
      </w:r>
      <w:r w:rsidRPr="00E0672F">
        <w:rPr>
          <w:rFonts w:asciiTheme="minorEastAsia" w:hAnsiTheme="minorEastAsia" w:hint="eastAsia"/>
          <w:sz w:val="24"/>
        </w:rPr>
        <w:t>）分けし、</w:t>
      </w:r>
      <w:r w:rsidRPr="00EC15BB">
        <w:rPr>
          <w:rFonts w:asciiTheme="minorEastAsia" w:hAnsiTheme="minorEastAsia" w:hint="eastAsia"/>
          <w:color w:val="FF0000"/>
          <w:sz w:val="24"/>
        </w:rPr>
        <w:t>名簿（マップ）</w:t>
      </w:r>
      <w:r w:rsidRPr="00E0672F">
        <w:rPr>
          <w:rFonts w:asciiTheme="minorEastAsia" w:hAnsiTheme="minorEastAsia" w:hint="eastAsia"/>
          <w:sz w:val="24"/>
        </w:rPr>
        <w:t>を作ります。</w:t>
      </w:r>
    </w:p>
    <w:p w14:paraId="28EA6D22" w14:textId="77777777"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・作成した名簿は</w:t>
      </w:r>
      <w:r w:rsidRPr="00E0672F">
        <w:rPr>
          <w:rFonts w:asciiTheme="minorEastAsia" w:hAnsiTheme="minorEastAsia" w:hint="eastAsia"/>
          <w:color w:val="FF0000"/>
          <w:sz w:val="24"/>
        </w:rPr>
        <w:t>○○</w:t>
      </w:r>
      <w:r w:rsidRPr="00E0672F">
        <w:rPr>
          <w:rFonts w:asciiTheme="minorEastAsia" w:hAnsiTheme="minorEastAsia" w:hint="eastAsia"/>
          <w:sz w:val="24"/>
        </w:rPr>
        <w:t>に保管します。</w:t>
      </w:r>
    </w:p>
    <w:p w14:paraId="44698A97" w14:textId="77777777"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※住民の出入りがあった場合に</w:t>
      </w:r>
      <w:r w:rsidRPr="00EC15BB">
        <w:rPr>
          <w:rFonts w:asciiTheme="minorEastAsia" w:hAnsiTheme="minorEastAsia" w:hint="eastAsia"/>
          <w:color w:val="FF0000"/>
          <w:sz w:val="24"/>
        </w:rPr>
        <w:t>名簿（マップ）</w:t>
      </w:r>
      <w:r w:rsidRPr="00E0672F">
        <w:rPr>
          <w:rFonts w:asciiTheme="minorEastAsia" w:hAnsiTheme="minorEastAsia" w:hint="eastAsia"/>
          <w:sz w:val="24"/>
        </w:rPr>
        <w:t>を更新します。</w:t>
      </w:r>
    </w:p>
    <w:p w14:paraId="1FF6A982" w14:textId="77777777" w:rsidR="00D46153" w:rsidRPr="00E0672F" w:rsidRDefault="00D46153" w:rsidP="00D46153">
      <w:pPr>
        <w:ind w:firstLineChars="100" w:firstLine="240"/>
        <w:rPr>
          <w:rFonts w:asciiTheme="minorEastAsia" w:hAnsiTheme="minorEastAsia"/>
          <w:sz w:val="24"/>
        </w:rPr>
      </w:pPr>
    </w:p>
    <w:p w14:paraId="54D1B438" w14:textId="77777777"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②　要援護者名簿の作成</w:t>
      </w:r>
    </w:p>
    <w:p w14:paraId="01DA18FC" w14:textId="766FE25F" w:rsidR="00FD2914" w:rsidRPr="00E0672F" w:rsidRDefault="00D46153" w:rsidP="00FD2914">
      <w:pPr>
        <w:ind w:left="1200" w:hangingChars="500" w:hanging="1200"/>
        <w:rPr>
          <w:rFonts w:asciiTheme="minorEastAsia" w:hAnsiTheme="minorEastAsia"/>
          <w:sz w:val="24"/>
        </w:rPr>
      </w:pPr>
      <w:r w:rsidRPr="00E0672F">
        <w:rPr>
          <w:rFonts w:asciiTheme="minorEastAsia" w:hAnsiTheme="minorEastAsia" w:hint="eastAsia"/>
          <w:sz w:val="24"/>
        </w:rPr>
        <w:t xml:space="preserve">　　　　・要援護者を把握し、</w:t>
      </w:r>
      <w:r w:rsidR="00EC15BB">
        <w:rPr>
          <w:rFonts w:asciiTheme="minorEastAsia" w:hAnsiTheme="minorEastAsia" w:hint="eastAsia"/>
          <w:sz w:val="24"/>
        </w:rPr>
        <w:t>必要</w:t>
      </w:r>
      <w:r w:rsidRPr="00E0672F">
        <w:rPr>
          <w:rFonts w:asciiTheme="minorEastAsia" w:hAnsiTheme="minorEastAsia" w:hint="eastAsia"/>
          <w:sz w:val="24"/>
        </w:rPr>
        <w:t>となる支援ごとに整理し、『災害時要援護者名簿』を作成します。</w:t>
      </w:r>
    </w:p>
    <w:p w14:paraId="5318EDC0" w14:textId="1861F8CE" w:rsidR="00D46153" w:rsidRDefault="00D46153" w:rsidP="00D46153">
      <w:pPr>
        <w:rPr>
          <w:rFonts w:asciiTheme="minorEastAsia" w:hAnsiTheme="minorEastAsia"/>
          <w:sz w:val="24"/>
        </w:rPr>
      </w:pPr>
      <w:r w:rsidRPr="00E0672F">
        <w:rPr>
          <w:rFonts w:asciiTheme="minorEastAsia" w:hAnsiTheme="minorEastAsia" w:hint="eastAsia"/>
          <w:sz w:val="24"/>
        </w:rPr>
        <w:t xml:space="preserve">　　　　・要援護者と支援者の組み合わせを事前に</w:t>
      </w:r>
      <w:r w:rsidR="00956EA5">
        <w:rPr>
          <w:rFonts w:asciiTheme="minorEastAsia" w:hAnsiTheme="minorEastAsia" w:hint="eastAsia"/>
          <w:sz w:val="24"/>
        </w:rPr>
        <w:t>検討し</w:t>
      </w:r>
      <w:r w:rsidRPr="00E0672F">
        <w:rPr>
          <w:rFonts w:asciiTheme="minorEastAsia" w:hAnsiTheme="minorEastAsia" w:hint="eastAsia"/>
          <w:sz w:val="24"/>
        </w:rPr>
        <w:t>ます。</w:t>
      </w:r>
    </w:p>
    <w:p w14:paraId="7E65B61D" w14:textId="77777777" w:rsidR="00D46153" w:rsidRPr="00E0672F" w:rsidRDefault="00D46153" w:rsidP="00D46153">
      <w:pPr>
        <w:ind w:left="1200" w:hangingChars="500" w:hanging="1200"/>
        <w:rPr>
          <w:rFonts w:asciiTheme="minorEastAsia" w:hAnsiTheme="minorEastAsia"/>
          <w:sz w:val="24"/>
        </w:rPr>
      </w:pPr>
      <w:r>
        <w:rPr>
          <w:rFonts w:asciiTheme="minorEastAsia" w:hAnsiTheme="minorEastAsia" w:hint="eastAsia"/>
          <w:sz w:val="24"/>
        </w:rPr>
        <w:t xml:space="preserve">　　　　・震度</w:t>
      </w:r>
      <w:r w:rsidRPr="00EC15BB">
        <w:rPr>
          <w:rFonts w:asciiTheme="minorEastAsia" w:hAnsiTheme="minorEastAsia" w:hint="eastAsia"/>
          <w:color w:val="FF0000"/>
          <w:sz w:val="24"/>
        </w:rPr>
        <w:t>○</w:t>
      </w:r>
      <w:r>
        <w:rPr>
          <w:rFonts w:asciiTheme="minorEastAsia" w:hAnsiTheme="minorEastAsia" w:hint="eastAsia"/>
          <w:sz w:val="24"/>
        </w:rPr>
        <w:t>以上の地震等があった場合は訪問し、声掛けを行う等のルールを支援者と要援護者とで共有をします。</w:t>
      </w:r>
    </w:p>
    <w:p w14:paraId="1F086ECC" w14:textId="77777777" w:rsidR="00D46153" w:rsidRPr="00E0672F" w:rsidRDefault="00D46153" w:rsidP="00D46153">
      <w:pPr>
        <w:rPr>
          <w:rFonts w:asciiTheme="minorEastAsia" w:hAnsiTheme="minorEastAsia"/>
          <w:sz w:val="24"/>
        </w:rPr>
      </w:pPr>
      <w:r w:rsidRPr="00E0672F">
        <w:rPr>
          <w:rFonts w:asciiTheme="minorEastAsia" w:hAnsiTheme="minorEastAsia" w:hint="eastAsia"/>
          <w:sz w:val="24"/>
        </w:rPr>
        <w:t xml:space="preserve">　　　　・作成した名簿は</w:t>
      </w:r>
      <w:r w:rsidRPr="00E0672F">
        <w:rPr>
          <w:rFonts w:asciiTheme="minorEastAsia" w:hAnsiTheme="minorEastAsia" w:hint="eastAsia"/>
          <w:color w:val="FF0000"/>
          <w:sz w:val="24"/>
        </w:rPr>
        <w:t>○○</w:t>
      </w:r>
      <w:r w:rsidRPr="00E0672F">
        <w:rPr>
          <w:rFonts w:asciiTheme="minorEastAsia" w:hAnsiTheme="minorEastAsia" w:hint="eastAsia"/>
          <w:sz w:val="24"/>
        </w:rPr>
        <w:t>に保管します。</w:t>
      </w:r>
    </w:p>
    <w:p w14:paraId="218F501E" w14:textId="5B4AF644" w:rsidR="00D46153" w:rsidRDefault="00D46153" w:rsidP="00D46153">
      <w:pPr>
        <w:ind w:left="1440" w:hangingChars="600" w:hanging="1440"/>
        <w:rPr>
          <w:rFonts w:asciiTheme="minorEastAsia" w:hAnsiTheme="minorEastAsia"/>
          <w:sz w:val="24"/>
        </w:rPr>
      </w:pPr>
      <w:r w:rsidRPr="00E0672F">
        <w:rPr>
          <w:rFonts w:asciiTheme="minorEastAsia" w:hAnsiTheme="minorEastAsia" w:hint="eastAsia"/>
          <w:sz w:val="24"/>
        </w:rPr>
        <w:t xml:space="preserve">　　　　　※</w:t>
      </w:r>
      <w:r w:rsidR="00956EA5">
        <w:rPr>
          <w:rFonts w:asciiTheme="minorEastAsia" w:hAnsiTheme="minorEastAsia" w:hint="eastAsia"/>
          <w:sz w:val="24"/>
        </w:rPr>
        <w:t>定期的</w:t>
      </w:r>
      <w:r w:rsidRPr="00E0672F">
        <w:rPr>
          <w:rFonts w:asciiTheme="minorEastAsia" w:hAnsiTheme="minorEastAsia" w:hint="eastAsia"/>
          <w:sz w:val="24"/>
        </w:rPr>
        <w:t>に名簿の確認をして追加削除等を行い、要援護者と支援者の組み合わせを確認または必要に応じて再編成します。</w:t>
      </w:r>
    </w:p>
    <w:p w14:paraId="7E22A660" w14:textId="3456FFD9" w:rsidR="00956EA5" w:rsidRPr="00E0672F" w:rsidRDefault="00956EA5" w:rsidP="00D46153">
      <w:pPr>
        <w:ind w:left="1440" w:hangingChars="600" w:hanging="1440"/>
        <w:rPr>
          <w:rFonts w:asciiTheme="minorEastAsia" w:hAnsiTheme="minorEastAsia"/>
          <w:sz w:val="24"/>
        </w:rPr>
      </w:pPr>
      <w:r>
        <w:rPr>
          <w:rFonts w:asciiTheme="minorEastAsia" w:hAnsiTheme="minorEastAsia" w:hint="eastAsia"/>
          <w:sz w:val="24"/>
        </w:rPr>
        <w:t xml:space="preserve">　　　　　</w:t>
      </w:r>
    </w:p>
    <w:p w14:paraId="120157BB" w14:textId="77777777" w:rsidR="00D46153" w:rsidRPr="00E0672F" w:rsidRDefault="00D46153" w:rsidP="00D46153">
      <w:pPr>
        <w:rPr>
          <w:rFonts w:asciiTheme="minorEastAsia" w:hAnsiTheme="minorEastAsia"/>
          <w:sz w:val="24"/>
        </w:rPr>
      </w:pPr>
      <w:r>
        <w:rPr>
          <w:rFonts w:asciiTheme="minorEastAsia" w:hAnsiTheme="minorEastAsia" w:hint="eastAsia"/>
          <w:sz w:val="24"/>
        </w:rPr>
        <w:t xml:space="preserve">　　　</w:t>
      </w:r>
      <w:r w:rsidRPr="00D46153">
        <w:rPr>
          <w:rFonts w:asciiTheme="minorEastAsia" w:hAnsiTheme="minorEastAsia" w:hint="eastAsia"/>
          <w:bdr w:val="single" w:sz="4" w:space="0" w:color="auto"/>
        </w:rPr>
        <w:t>発災時（訓練時）</w:t>
      </w:r>
    </w:p>
    <w:p w14:paraId="588F69B0" w14:textId="77777777" w:rsidR="00D46153" w:rsidRPr="00E0672F" w:rsidRDefault="00D46153" w:rsidP="00D46153">
      <w:pPr>
        <w:ind w:firstLineChars="300" w:firstLine="720"/>
        <w:rPr>
          <w:rFonts w:asciiTheme="minorEastAsia" w:hAnsiTheme="minorEastAsia"/>
          <w:sz w:val="24"/>
        </w:rPr>
      </w:pPr>
      <w:r w:rsidRPr="00E0672F">
        <w:rPr>
          <w:rFonts w:asciiTheme="minorEastAsia" w:hAnsiTheme="minorEastAsia" w:hint="eastAsia"/>
          <w:sz w:val="24"/>
        </w:rPr>
        <w:t>③　安否確認</w:t>
      </w:r>
      <w:r>
        <w:rPr>
          <w:rFonts w:asciiTheme="minorEastAsia" w:hAnsiTheme="minorEastAsia" w:hint="eastAsia"/>
          <w:sz w:val="24"/>
        </w:rPr>
        <w:t xml:space="preserve">　</w:t>
      </w:r>
    </w:p>
    <w:p w14:paraId="10D66D17" w14:textId="77777777" w:rsidR="00D46153" w:rsidRPr="00E0672F" w:rsidRDefault="00D46153" w:rsidP="00D46153">
      <w:pPr>
        <w:ind w:left="1200" w:hangingChars="500" w:hanging="1200"/>
        <w:rPr>
          <w:rFonts w:asciiTheme="minorEastAsia" w:hAnsiTheme="minorEastAsia"/>
          <w:sz w:val="24"/>
        </w:rPr>
      </w:pPr>
      <w:r w:rsidRPr="00E0672F">
        <w:rPr>
          <w:rFonts w:asciiTheme="minorEastAsia" w:hAnsiTheme="minorEastAsia" w:hint="eastAsia"/>
          <w:sz w:val="24"/>
        </w:rPr>
        <w:t xml:space="preserve">　　　　・　各戸は、震度</w:t>
      </w:r>
      <w:r w:rsidRPr="00E0672F">
        <w:rPr>
          <w:rFonts w:asciiTheme="minorEastAsia" w:hAnsiTheme="minorEastAsia" w:hint="eastAsia"/>
          <w:color w:val="FF0000"/>
          <w:sz w:val="24"/>
        </w:rPr>
        <w:t>○以上</w:t>
      </w:r>
      <w:r w:rsidRPr="00E0672F">
        <w:rPr>
          <w:rFonts w:asciiTheme="minorEastAsia" w:hAnsiTheme="minorEastAsia" w:hint="eastAsia"/>
          <w:sz w:val="24"/>
        </w:rPr>
        <w:t>の地震があった場合は</w:t>
      </w:r>
      <w:bookmarkStart w:id="2" w:name="_Hlk135923515"/>
      <w:r w:rsidRPr="00E0672F">
        <w:rPr>
          <w:rFonts w:asciiTheme="minorEastAsia" w:hAnsiTheme="minorEastAsia" w:hint="eastAsia"/>
          <w:color w:val="FF0000"/>
          <w:sz w:val="24"/>
        </w:rPr>
        <w:t>安否確認カード（安否確認用タオル）</w:t>
      </w:r>
      <w:bookmarkEnd w:id="2"/>
      <w:r w:rsidRPr="00E0672F">
        <w:rPr>
          <w:rFonts w:asciiTheme="minorEastAsia" w:hAnsiTheme="minorEastAsia" w:hint="eastAsia"/>
          <w:sz w:val="24"/>
        </w:rPr>
        <w:t>を</w:t>
      </w:r>
      <w:r w:rsidRPr="00E0672F">
        <w:rPr>
          <w:rFonts w:asciiTheme="minorEastAsia" w:hAnsiTheme="minorEastAsia" w:hint="eastAsia"/>
          <w:color w:val="FF0000"/>
          <w:sz w:val="24"/>
        </w:rPr>
        <w:t>玄関（門扉、ベランダ）</w:t>
      </w:r>
      <w:r w:rsidRPr="00E0672F">
        <w:rPr>
          <w:rFonts w:asciiTheme="minorEastAsia" w:hAnsiTheme="minorEastAsia" w:hint="eastAsia"/>
          <w:sz w:val="24"/>
        </w:rPr>
        <w:t>に掲出し、いっとき避難場所に避難します。</w:t>
      </w:r>
    </w:p>
    <w:p w14:paraId="0D23D144" w14:textId="77777777" w:rsidR="00D46153" w:rsidRPr="00E0672F" w:rsidRDefault="00D46153" w:rsidP="00D46153">
      <w:pPr>
        <w:ind w:left="1440" w:hangingChars="600" w:hanging="1440"/>
        <w:rPr>
          <w:rFonts w:asciiTheme="minorEastAsia" w:hAnsiTheme="minorEastAsia"/>
          <w:sz w:val="24"/>
        </w:rPr>
      </w:pPr>
      <w:r w:rsidRPr="00E0672F">
        <w:rPr>
          <w:rFonts w:asciiTheme="minorEastAsia" w:hAnsiTheme="minorEastAsia" w:hint="eastAsia"/>
          <w:sz w:val="24"/>
        </w:rPr>
        <w:t xml:space="preserve">　　　　　※自宅が安全な状態で避難する必要がないと自身で判断できた場合は</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を</w:t>
      </w:r>
      <w:r w:rsidRPr="00E0672F">
        <w:rPr>
          <w:rFonts w:asciiTheme="minorEastAsia" w:hAnsiTheme="minorEastAsia" w:hint="eastAsia"/>
          <w:color w:val="FF0000"/>
          <w:sz w:val="24"/>
        </w:rPr>
        <w:t>玄関（門扉、ベランダ）</w:t>
      </w:r>
      <w:r w:rsidRPr="00E0672F">
        <w:rPr>
          <w:rFonts w:asciiTheme="minorEastAsia" w:hAnsiTheme="minorEastAsia" w:hint="eastAsia"/>
          <w:sz w:val="24"/>
        </w:rPr>
        <w:t>に掲出し、自宅で様子をみます。</w:t>
      </w:r>
    </w:p>
    <w:p w14:paraId="321FE33D" w14:textId="77777777" w:rsidR="00D46153" w:rsidRDefault="00D46153" w:rsidP="00D46153">
      <w:pPr>
        <w:ind w:left="1200" w:hangingChars="500" w:hanging="1200"/>
        <w:rPr>
          <w:rFonts w:asciiTheme="minorEastAsia" w:hAnsiTheme="minorEastAsia"/>
          <w:color w:val="FF0000"/>
          <w:sz w:val="24"/>
        </w:rPr>
      </w:pPr>
      <w:r w:rsidRPr="00E0672F">
        <w:rPr>
          <w:rFonts w:asciiTheme="minorEastAsia" w:hAnsiTheme="minorEastAsia" w:hint="eastAsia"/>
          <w:sz w:val="24"/>
        </w:rPr>
        <w:t xml:space="preserve">　　　　・　</w:t>
      </w:r>
      <w:r>
        <w:rPr>
          <w:rFonts w:asciiTheme="minorEastAsia" w:hAnsiTheme="minorEastAsia" w:hint="eastAsia"/>
          <w:sz w:val="24"/>
        </w:rPr>
        <w:t>班長は、</w:t>
      </w:r>
      <w:r w:rsidRPr="00E0672F">
        <w:rPr>
          <w:rFonts w:asciiTheme="minorEastAsia" w:hAnsiTheme="minorEastAsia" w:hint="eastAsia"/>
          <w:sz w:val="24"/>
        </w:rPr>
        <w:t>あらかじめ振り分けた</w:t>
      </w:r>
      <w:r>
        <w:rPr>
          <w:rFonts w:asciiTheme="minorEastAsia" w:hAnsiTheme="minorEastAsia" w:hint="eastAsia"/>
          <w:sz w:val="24"/>
        </w:rPr>
        <w:t>担当地区の</w:t>
      </w:r>
      <w:r w:rsidRPr="00BE47CC">
        <w:rPr>
          <w:rFonts w:asciiTheme="minorEastAsia" w:hAnsiTheme="minorEastAsia" w:hint="eastAsia"/>
          <w:color w:val="FF0000"/>
          <w:sz w:val="24"/>
        </w:rPr>
        <w:t>安否確認カード</w:t>
      </w:r>
      <w:r w:rsidRPr="00244C67">
        <w:rPr>
          <w:rFonts w:asciiTheme="minorEastAsia" w:hAnsiTheme="minorEastAsia" w:hint="eastAsia"/>
          <w:color w:val="FF0000"/>
          <w:sz w:val="24"/>
        </w:rPr>
        <w:t>（安否確認用タオル）</w:t>
      </w:r>
      <w:r w:rsidRPr="00B2008F">
        <w:rPr>
          <w:rFonts w:asciiTheme="minorEastAsia" w:hAnsiTheme="minorEastAsia" w:hint="eastAsia"/>
          <w:sz w:val="24"/>
        </w:rPr>
        <w:t>の掲出状況の確認を行います。</w:t>
      </w:r>
    </w:p>
    <w:p w14:paraId="0C5D6438" w14:textId="77777777" w:rsidR="00D46153" w:rsidRDefault="00D46153" w:rsidP="00D46153">
      <w:pPr>
        <w:ind w:leftChars="456" w:left="1198" w:hangingChars="100" w:hanging="240"/>
        <w:rPr>
          <w:rFonts w:asciiTheme="minorEastAsia" w:hAnsiTheme="minorEastAsia"/>
          <w:sz w:val="24"/>
        </w:rPr>
      </w:pPr>
      <w:r w:rsidRPr="00E0672F">
        <w:rPr>
          <w:rFonts w:asciiTheme="minorEastAsia" w:hAnsiTheme="minorEastAsia" w:hint="eastAsia"/>
          <w:sz w:val="24"/>
        </w:rPr>
        <w:t xml:space="preserve">・　</w:t>
      </w:r>
      <w:r w:rsidRPr="00BE47CC">
        <w:rPr>
          <w:rFonts w:asciiTheme="minorEastAsia" w:hAnsiTheme="minorEastAsia" w:hint="eastAsia"/>
          <w:color w:val="FF0000"/>
          <w:sz w:val="24"/>
        </w:rPr>
        <w:t>安否確認カード</w:t>
      </w:r>
      <w:r w:rsidRPr="00244C67">
        <w:rPr>
          <w:rFonts w:asciiTheme="minorEastAsia" w:hAnsiTheme="minorEastAsia" w:hint="eastAsia"/>
          <w:color w:val="FF0000"/>
          <w:sz w:val="24"/>
        </w:rPr>
        <w:t>（安否確認用タオル）</w:t>
      </w:r>
      <w:r w:rsidRPr="00E0672F">
        <w:rPr>
          <w:rFonts w:asciiTheme="minorEastAsia" w:hAnsiTheme="minorEastAsia" w:hint="eastAsia"/>
          <w:sz w:val="24"/>
        </w:rPr>
        <w:t>の掲出が無い世帯があれば訪問し、安否の確認を行い</w:t>
      </w:r>
      <w:r>
        <w:rPr>
          <w:rFonts w:asciiTheme="minorEastAsia" w:hAnsiTheme="minorEastAsia" w:hint="eastAsia"/>
          <w:sz w:val="24"/>
        </w:rPr>
        <w:t>、</w:t>
      </w:r>
      <w:r w:rsidRPr="00E0672F">
        <w:rPr>
          <w:rFonts w:asciiTheme="minorEastAsia" w:hAnsiTheme="minorEastAsia" w:hint="eastAsia"/>
          <w:sz w:val="24"/>
        </w:rPr>
        <w:t>無事なことが確認できたら</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を掲出してもらい</w:t>
      </w:r>
      <w:r>
        <w:rPr>
          <w:rFonts w:asciiTheme="minorEastAsia" w:hAnsiTheme="minorEastAsia" w:hint="eastAsia"/>
          <w:sz w:val="24"/>
        </w:rPr>
        <w:t>、安否の確認が取れなかった世帯を記録</w:t>
      </w:r>
      <w:r w:rsidRPr="00E0672F">
        <w:rPr>
          <w:rFonts w:asciiTheme="minorEastAsia" w:hAnsiTheme="minorEastAsia" w:hint="eastAsia"/>
          <w:sz w:val="24"/>
        </w:rPr>
        <w:t>します。</w:t>
      </w:r>
    </w:p>
    <w:p w14:paraId="75DA6FA3" w14:textId="77777777" w:rsidR="00D46153" w:rsidRPr="00E0672F" w:rsidRDefault="00D46153" w:rsidP="00D46153">
      <w:pPr>
        <w:ind w:leftChars="300" w:left="630" w:firstLineChars="150" w:firstLine="360"/>
        <w:rPr>
          <w:rFonts w:asciiTheme="minorEastAsia" w:hAnsiTheme="minorEastAsia"/>
          <w:sz w:val="24"/>
        </w:rPr>
      </w:pPr>
      <w:r>
        <w:rPr>
          <w:rFonts w:asciiTheme="minorEastAsia" w:hAnsiTheme="minorEastAsia" w:hint="eastAsia"/>
          <w:sz w:val="24"/>
        </w:rPr>
        <w:t>・</w:t>
      </w:r>
      <w:r w:rsidRPr="00E0672F">
        <w:rPr>
          <w:rFonts w:asciiTheme="minorEastAsia" w:hAnsiTheme="minorEastAsia" w:hint="eastAsia"/>
          <w:sz w:val="24"/>
        </w:rPr>
        <w:t xml:space="preserve">　</w:t>
      </w:r>
      <w:r w:rsidRPr="00E0672F">
        <w:rPr>
          <w:rFonts w:asciiTheme="minorEastAsia" w:hAnsiTheme="minorEastAsia" w:hint="eastAsia"/>
          <w:color w:val="FF0000"/>
          <w:sz w:val="24"/>
        </w:rPr>
        <w:t>△△公園</w:t>
      </w:r>
      <w:r w:rsidRPr="00E0672F">
        <w:rPr>
          <w:rFonts w:asciiTheme="minorEastAsia" w:hAnsiTheme="minorEastAsia" w:hint="eastAsia"/>
          <w:sz w:val="24"/>
        </w:rPr>
        <w:t>（いっとき避難場所）</w:t>
      </w:r>
      <w:r>
        <w:rPr>
          <w:rFonts w:asciiTheme="minorEastAsia" w:hAnsiTheme="minorEastAsia" w:hint="eastAsia"/>
          <w:sz w:val="24"/>
        </w:rPr>
        <w:t>で未確認世帯の情報を集約します。</w:t>
      </w:r>
    </w:p>
    <w:p w14:paraId="57F9C25D" w14:textId="77777777" w:rsidR="00D46153" w:rsidRPr="00E0672F" w:rsidRDefault="00D46153" w:rsidP="00D46153">
      <w:pPr>
        <w:ind w:leftChars="456" w:left="1198" w:hangingChars="100" w:hanging="240"/>
        <w:rPr>
          <w:rFonts w:asciiTheme="minorEastAsia" w:hAnsiTheme="minorEastAsia"/>
          <w:sz w:val="24"/>
        </w:rPr>
      </w:pPr>
      <w:r>
        <w:rPr>
          <w:rFonts w:asciiTheme="minorEastAsia" w:hAnsiTheme="minorEastAsia" w:hint="eastAsia"/>
          <w:sz w:val="24"/>
        </w:rPr>
        <w:t>・　災害時要援護者等で事前に声掛けを行うことを決めている（震度</w:t>
      </w:r>
      <w:r w:rsidRPr="00EC15BB">
        <w:rPr>
          <w:rFonts w:asciiTheme="minorEastAsia" w:hAnsiTheme="minorEastAsia" w:hint="eastAsia"/>
          <w:color w:val="FF0000"/>
          <w:sz w:val="24"/>
        </w:rPr>
        <w:t>○</w:t>
      </w:r>
      <w:r>
        <w:rPr>
          <w:rFonts w:asciiTheme="minorEastAsia" w:hAnsiTheme="minorEastAsia" w:hint="eastAsia"/>
          <w:sz w:val="24"/>
        </w:rPr>
        <w:t>以上の地震があった場合は声を掛ける等）場合は訪問し、声掛けを行います。</w:t>
      </w:r>
    </w:p>
    <w:p w14:paraId="23A25742" w14:textId="77777777" w:rsidR="00D46153" w:rsidRPr="00E0672F" w:rsidRDefault="00D46153" w:rsidP="00D46153">
      <w:pPr>
        <w:ind w:left="1200" w:hangingChars="500" w:hanging="1200"/>
        <w:rPr>
          <w:rFonts w:asciiTheme="minorEastAsia" w:hAnsiTheme="minorEastAsia"/>
          <w:sz w:val="24"/>
        </w:rPr>
      </w:pPr>
      <w:r w:rsidRPr="00E0672F">
        <w:rPr>
          <w:rFonts w:asciiTheme="minorEastAsia" w:hAnsiTheme="minorEastAsia" w:hint="eastAsia"/>
          <w:sz w:val="24"/>
        </w:rPr>
        <w:t xml:space="preserve">　　　　・　安否の確認が取れなかった世帯については時間をおいて再度確認を行います。</w:t>
      </w:r>
    </w:p>
    <w:p w14:paraId="25FA40EA" w14:textId="77777777" w:rsidR="00D46153" w:rsidRPr="00E0672F" w:rsidRDefault="00D46153" w:rsidP="00D46153">
      <w:pPr>
        <w:ind w:left="1680" w:hangingChars="700" w:hanging="1680"/>
        <w:rPr>
          <w:rFonts w:asciiTheme="minorEastAsia" w:hAnsiTheme="minorEastAsia"/>
          <w:sz w:val="24"/>
        </w:rPr>
      </w:pPr>
      <w:r w:rsidRPr="00E0672F">
        <w:rPr>
          <w:rFonts w:asciiTheme="minorEastAsia" w:hAnsiTheme="minorEastAsia" w:hint="eastAsia"/>
          <w:sz w:val="24"/>
        </w:rPr>
        <w:t xml:space="preserve">　　　　  </w:t>
      </w:r>
      <w:r>
        <w:rPr>
          <w:rFonts w:asciiTheme="minorEastAsia" w:hAnsiTheme="minorEastAsia" w:hint="eastAsia"/>
          <w:sz w:val="24"/>
        </w:rPr>
        <w:t>※　『災害時要援護者名簿』等で、自身で</w:t>
      </w:r>
      <w:r w:rsidRPr="00E0672F">
        <w:rPr>
          <w:rFonts w:asciiTheme="minorEastAsia" w:hAnsiTheme="minorEastAsia" w:hint="eastAsia"/>
          <w:sz w:val="24"/>
        </w:rPr>
        <w:t>避難</w:t>
      </w:r>
      <w:r>
        <w:rPr>
          <w:rFonts w:asciiTheme="minorEastAsia" w:hAnsiTheme="minorEastAsia" w:hint="eastAsia"/>
          <w:sz w:val="24"/>
        </w:rPr>
        <w:t>すること</w:t>
      </w:r>
      <w:r w:rsidRPr="00E0672F">
        <w:rPr>
          <w:rFonts w:asciiTheme="minorEastAsia" w:hAnsiTheme="minorEastAsia" w:hint="eastAsia"/>
          <w:sz w:val="24"/>
        </w:rPr>
        <w:t>が困難なお宅を</w:t>
      </w:r>
      <w:r>
        <w:rPr>
          <w:rFonts w:asciiTheme="minorEastAsia" w:hAnsiTheme="minorEastAsia" w:hint="eastAsia"/>
          <w:sz w:val="24"/>
        </w:rPr>
        <w:t>事前に</w:t>
      </w:r>
      <w:r w:rsidRPr="00E0672F">
        <w:rPr>
          <w:rFonts w:asciiTheme="minorEastAsia" w:hAnsiTheme="minorEastAsia" w:hint="eastAsia"/>
          <w:sz w:val="24"/>
        </w:rPr>
        <w:t>把握している場合は、</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の掲出がなく、</w:t>
      </w:r>
      <w:r>
        <w:rPr>
          <w:rFonts w:asciiTheme="minorEastAsia" w:hAnsiTheme="minorEastAsia" w:hint="eastAsia"/>
          <w:sz w:val="24"/>
        </w:rPr>
        <w:lastRenderedPageBreak/>
        <w:t>且つ、</w:t>
      </w:r>
      <w:r w:rsidRPr="00E0672F">
        <w:rPr>
          <w:rFonts w:asciiTheme="minorEastAsia" w:hAnsiTheme="minorEastAsia" w:hint="eastAsia"/>
          <w:sz w:val="24"/>
        </w:rPr>
        <w:t>呼びかけに</w:t>
      </w:r>
      <w:r>
        <w:rPr>
          <w:rFonts w:asciiTheme="minorEastAsia" w:hAnsiTheme="minorEastAsia" w:hint="eastAsia"/>
          <w:sz w:val="24"/>
        </w:rPr>
        <w:t>も</w:t>
      </w:r>
      <w:r w:rsidRPr="00E0672F">
        <w:rPr>
          <w:rFonts w:asciiTheme="minorEastAsia" w:hAnsiTheme="minorEastAsia" w:hint="eastAsia"/>
          <w:sz w:val="24"/>
        </w:rPr>
        <w:t>応答がないような状況であれば警察等に相談します。</w:t>
      </w:r>
    </w:p>
    <w:p w14:paraId="0C9924DB" w14:textId="77777777" w:rsidR="00D46153" w:rsidRDefault="00706748" w:rsidP="00D46153">
      <w:pPr>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6C344E2F" wp14:editId="2DA84987">
                <wp:simplePos x="0" y="0"/>
                <wp:positionH relativeFrom="column">
                  <wp:posOffset>701040</wp:posOffset>
                </wp:positionH>
                <wp:positionV relativeFrom="paragraph">
                  <wp:posOffset>33655</wp:posOffset>
                </wp:positionV>
                <wp:extent cx="5248275" cy="542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248275" cy="542925"/>
                        </a:xfrm>
                        <a:prstGeom prst="rect">
                          <a:avLst/>
                        </a:prstGeom>
                        <a:solidFill>
                          <a:sysClr val="window" lastClr="FFFFFF"/>
                        </a:solidFill>
                        <a:ln w="6350">
                          <a:solidFill>
                            <a:prstClr val="black"/>
                          </a:solidFill>
                          <a:prstDash val="dash"/>
                        </a:ln>
                        <a:effectLst/>
                      </wps:spPr>
                      <wps:txbx>
                        <w:txbxContent>
                          <w:p w14:paraId="44010989" w14:textId="77777777" w:rsidR="00D46153" w:rsidRDefault="00D46153" w:rsidP="00D46153">
                            <w:r w:rsidRPr="000F716F">
                              <w:rPr>
                                <w:rFonts w:hint="eastAsia"/>
                              </w:rPr>
                              <w:t>【解説】</w:t>
                            </w:r>
                            <w:r>
                              <w:rPr>
                                <w:rFonts w:hint="eastAsia"/>
                              </w:rPr>
                              <w:t xml:space="preserve">　名簿は自治会町内会で保有している名簿等を活用することができます。</w:t>
                            </w:r>
                          </w:p>
                          <w:p w14:paraId="76D7AEC6" w14:textId="77777777" w:rsidR="00D46153" w:rsidRDefault="00D46153" w:rsidP="00D46153">
                            <w:pPr>
                              <w:ind w:firstLineChars="500" w:firstLine="1050"/>
                            </w:pPr>
                            <w:r w:rsidRPr="000F716F">
                              <w:rPr>
                                <w:rFonts w:hint="eastAsia"/>
                              </w:rPr>
                              <w:t>①と②の名簿は別々に作らず一つの名簿</w:t>
                            </w:r>
                            <w:r>
                              <w:rPr>
                                <w:rFonts w:hint="eastAsia"/>
                              </w:rPr>
                              <w:t>（マップ）</w:t>
                            </w:r>
                            <w:r w:rsidRPr="000F716F">
                              <w:rPr>
                                <w:rFonts w:hint="eastAsia"/>
                              </w:rPr>
                              <w:t>でも可です。</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44E2F" id="テキスト ボックス 7" o:spid="_x0000_s1028" type="#_x0000_t202" style="position:absolute;left:0;text-align:left;margin-left:55.2pt;margin-top:2.65pt;width:413.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hQIAAPAEAAAOAAAAZHJzL2Uyb0RvYy54bWysVEtu2zAQ3RfoHQjuG9mqHSdG5MBN4KJA&#10;kARIiqxpirKEUhyWpC25yxgIeoheoei659FFOqTkT9KsinpBz3+Gj290dl6XkqyEsQWohPaPepQI&#10;xSEt1CKhn+9n704osY6plElQIqFrYen55O2bs0qPRQw5yFQYgkWUHVc6oblzehxFlueiZPYItFDo&#10;zMCUzKFqFlFqWIXVSxnFvd5xVIFJtQEurEXrZeukk1A/ywR3N1lmhSMyoTibC6cJ59yf0eSMjReG&#10;6bzg3RjsH6YoWaGw6a7UJXOMLE3xV6my4AYsZO6IQxlBlhVchDvgbfq9F7e5y5kW4S4IjtU7mOz/&#10;K8uvV7eGFGlCR5QoVuITNZun5vFn8/i72XwnzeZHs9k0j79QJyMPV6XtGLPuNOa5+gPU+Oxbu0Wj&#10;R6HOTOn/8X4E/Qj8ege2qB3haBzGg5N4NKSEo284iE/joS8T7bO1se6jgJJ4IaEGHzNgzFZX1rWh&#10;2xDfzIIs0lkhZVDW9kIasmL47kiXFCpKJLMOjQmdhV/X7VmaVKRK6PH7YS90eubzvXY155LxL69V&#10;8FGXzOZt6xSlLkoqP5cInOzm91C2kHnJ1fM6vETsM7xlDukaUTbQ0tZqPiuw/BXe45YZ5CkCi7vn&#10;bvDIJODk0EmU5GC+vWb38Ugf9FJSIe8Tar8umREIzyeFxDrtDwZ+UYIyGI5iVMyhZ37oUcvyAhDi&#10;Pm655kH08U5uxcxA+YArOvVd0cUUx94JdVvxwrXbiCvOxXQagnA1NHNX6k5zX9rj5mG9rx+Y0R0b&#10;HPLoGrYbwsYvSNHG+kwF06WDrAiM2aOKTPMKrlXgXPcJ8Ht7qIeo/Ydq8gcAAP//AwBQSwMEFAAG&#10;AAgAAAAhAM9mRLPeAAAACAEAAA8AAABkcnMvZG93bnJldi54bWxMj81OwzAQhO9IvIO1SNyoXQpR&#10;EuJUCAFSJS6UInHcxEt+iO0odtPw9iwnuO1oRrPfFNvFDmKmKXTeaVivFAhytTedazQc3p6uUhAh&#10;ojM4eEcavinAtjw/KzA3/uRead7HRnCJCzlqaGMccylD3ZLFsPIjOfY+/WQxspwaaSY8cbkd5LVS&#10;ibTYOf7Q4kgPLdVf+6PVgH0/HJ6tqjBJPx7n95dd0mc7rS8vlvs7EJGW+BeGX3xGh5KZKn90JoiB&#10;9VrdcFTD7QYE+9kmyUBUfKgUZFnI/wPKHwAAAP//AwBQSwECLQAUAAYACAAAACEAtoM4kv4AAADh&#10;AQAAEwAAAAAAAAAAAAAAAAAAAAAAW0NvbnRlbnRfVHlwZXNdLnhtbFBLAQItABQABgAIAAAAIQA4&#10;/SH/1gAAAJQBAAALAAAAAAAAAAAAAAAAAC8BAABfcmVscy8ucmVsc1BLAQItABQABgAIAAAAIQC/&#10;ijIPhQIAAPAEAAAOAAAAAAAAAAAAAAAAAC4CAABkcnMvZTJvRG9jLnhtbFBLAQItABQABgAIAAAA&#10;IQDPZkSz3gAAAAgBAAAPAAAAAAAAAAAAAAAAAN8EAABkcnMvZG93bnJldi54bWxQSwUGAAAAAAQA&#10;BADzAAAA6gUAAAAA&#10;" fillcolor="window" strokeweight=".5pt">
                <v:stroke dashstyle="dash"/>
                <v:textbox>
                  <w:txbxContent>
                    <w:p w14:paraId="44010989" w14:textId="77777777" w:rsidR="00D46153" w:rsidRDefault="00D46153" w:rsidP="00D46153">
                      <w:r w:rsidRPr="000F716F">
                        <w:rPr>
                          <w:rFonts w:hint="eastAsia"/>
                        </w:rPr>
                        <w:t>【解説】</w:t>
                      </w:r>
                      <w:r>
                        <w:rPr>
                          <w:rFonts w:hint="eastAsia"/>
                        </w:rPr>
                        <w:t xml:space="preserve">　名簿は自治会町内会で保有している名簿等を活用することができます。</w:t>
                      </w:r>
                    </w:p>
                    <w:p w14:paraId="76D7AEC6" w14:textId="77777777" w:rsidR="00D46153" w:rsidRDefault="00D46153" w:rsidP="00D46153">
                      <w:pPr>
                        <w:ind w:firstLineChars="500" w:firstLine="1050"/>
                      </w:pPr>
                      <w:r w:rsidRPr="000F716F">
                        <w:rPr>
                          <w:rFonts w:hint="eastAsia"/>
                        </w:rPr>
                        <w:t>①と②の名簿は別々に作らず一つの名簿</w:t>
                      </w:r>
                      <w:r>
                        <w:rPr>
                          <w:rFonts w:hint="eastAsia"/>
                        </w:rPr>
                        <w:t>（マップ）</w:t>
                      </w:r>
                      <w:r w:rsidRPr="000F716F">
                        <w:rPr>
                          <w:rFonts w:hint="eastAsia"/>
                        </w:rPr>
                        <w:t>でも可です。</w:t>
                      </w:r>
                      <w:r>
                        <w:rPr>
                          <w:rFonts w:hint="eastAsia"/>
                        </w:rPr>
                        <w:t xml:space="preserve">　　　　　</w:t>
                      </w:r>
                    </w:p>
                  </w:txbxContent>
                </v:textbox>
              </v:shape>
            </w:pict>
          </mc:Fallback>
        </mc:AlternateContent>
      </w:r>
      <w:r w:rsidR="00D46153" w:rsidRPr="00E0672F">
        <w:rPr>
          <w:rFonts w:asciiTheme="minorEastAsia" w:hAnsiTheme="minorEastAsia" w:hint="eastAsia"/>
          <w:sz w:val="24"/>
        </w:rPr>
        <w:t xml:space="preserve">　</w:t>
      </w:r>
      <w:r w:rsidR="00D46153">
        <w:rPr>
          <w:rFonts w:asciiTheme="minorEastAsia" w:hAnsiTheme="minorEastAsia" w:hint="eastAsia"/>
          <w:sz w:val="24"/>
        </w:rPr>
        <w:t xml:space="preserve">　　　　</w:t>
      </w:r>
    </w:p>
    <w:p w14:paraId="6A27A2D9" w14:textId="77777777" w:rsidR="00706748" w:rsidRDefault="00706748" w:rsidP="00D46153">
      <w:pPr>
        <w:rPr>
          <w:rFonts w:asciiTheme="minorEastAsia" w:hAnsiTheme="minorEastAsia"/>
          <w:sz w:val="24"/>
        </w:rPr>
      </w:pPr>
    </w:p>
    <w:p w14:paraId="0D9F4F01" w14:textId="77777777" w:rsidR="00706748" w:rsidRDefault="00706748" w:rsidP="00D46153">
      <w:pPr>
        <w:rPr>
          <w:rFonts w:asciiTheme="minorEastAsia" w:hAnsiTheme="minorEastAsia"/>
          <w:sz w:val="24"/>
        </w:rPr>
      </w:pPr>
    </w:p>
    <w:p w14:paraId="33A6899E" w14:textId="77777777" w:rsidR="00D46153" w:rsidRPr="00E0672F" w:rsidRDefault="00D46153" w:rsidP="00D46153">
      <w:pPr>
        <w:rPr>
          <w:rFonts w:asciiTheme="majorEastAsia" w:eastAsiaTheme="majorEastAsia" w:hAnsiTheme="majorEastAsia"/>
          <w:sz w:val="24"/>
        </w:rPr>
      </w:pPr>
      <w:r w:rsidRPr="00945E10">
        <w:rPr>
          <w:rFonts w:asciiTheme="minorEastAsia" w:hAnsiTheme="minorEastAsia" w:hint="eastAsia"/>
          <w:sz w:val="24"/>
        </w:rPr>
        <w:t xml:space="preserve">　</w:t>
      </w:r>
      <w:r w:rsidRPr="00E0672F">
        <w:rPr>
          <w:rFonts w:asciiTheme="majorEastAsia" w:eastAsiaTheme="majorEastAsia" w:hAnsiTheme="majorEastAsia" w:hint="eastAsia"/>
          <w:sz w:val="24"/>
        </w:rPr>
        <w:t>(2)　救助・消火活動</w:t>
      </w:r>
      <w:r>
        <w:rPr>
          <w:rFonts w:asciiTheme="majorEastAsia" w:eastAsiaTheme="majorEastAsia" w:hAnsiTheme="majorEastAsia" w:hint="eastAsia"/>
          <w:sz w:val="24"/>
        </w:rPr>
        <w:t xml:space="preserve">　</w:t>
      </w:r>
    </w:p>
    <w:p w14:paraId="16FA4B57" w14:textId="77777777" w:rsidR="00D46153" w:rsidRPr="00945E10" w:rsidRDefault="00D46153" w:rsidP="00D46153">
      <w:pPr>
        <w:ind w:left="600" w:hangingChars="250" w:hanging="600"/>
        <w:rPr>
          <w:rFonts w:asciiTheme="minorEastAsia" w:hAnsiTheme="minorEastAsia"/>
          <w:sz w:val="24"/>
        </w:rPr>
      </w:pPr>
      <w:r w:rsidRPr="00945E10">
        <w:rPr>
          <w:rFonts w:asciiTheme="minorEastAsia" w:hAnsiTheme="minorEastAsia" w:hint="eastAsia"/>
          <w:sz w:val="24"/>
        </w:rPr>
        <w:t xml:space="preserve">　　　 大地震が発生した場合、公的機関（消防・警察）の救助隊だけでは十分な対応は難しく、地域内での助け合いが重要となります。</w:t>
      </w:r>
    </w:p>
    <w:p w14:paraId="1B291363" w14:textId="77777777" w:rsidR="00D46153" w:rsidRPr="00945E10" w:rsidRDefault="00D46153" w:rsidP="00D46153">
      <w:pPr>
        <w:ind w:leftChars="250" w:left="525" w:firstLineChars="100" w:firstLine="240"/>
        <w:rPr>
          <w:rFonts w:asciiTheme="minorEastAsia" w:hAnsiTheme="minorEastAsia"/>
          <w:sz w:val="24"/>
        </w:rPr>
      </w:pPr>
      <w:r w:rsidRPr="00945E10">
        <w:rPr>
          <w:rFonts w:asciiTheme="minorEastAsia" w:hAnsiTheme="minorEastAsia" w:hint="eastAsia"/>
          <w:sz w:val="24"/>
        </w:rPr>
        <w:t>家が倒壊し、中に住民が取り残されている場合は</w:t>
      </w:r>
      <w:r w:rsidRPr="00945E10">
        <w:rPr>
          <w:rFonts w:hint="eastAsia"/>
          <w:color w:val="FF0000"/>
          <w:sz w:val="24"/>
        </w:rPr>
        <w:t>△△公園</w:t>
      </w:r>
      <w:r w:rsidRPr="00945E10">
        <w:rPr>
          <w:rFonts w:hint="eastAsia"/>
          <w:color w:val="000000" w:themeColor="text1"/>
          <w:sz w:val="24"/>
        </w:rPr>
        <w:t>の</w:t>
      </w:r>
      <w:r w:rsidRPr="00945E10">
        <w:rPr>
          <w:rFonts w:hint="eastAsia"/>
          <w:color w:val="FF0000"/>
          <w:sz w:val="24"/>
        </w:rPr>
        <w:t>防災倉庫</w:t>
      </w:r>
      <w:r>
        <w:rPr>
          <w:rFonts w:asciiTheme="minorEastAsia" w:hAnsiTheme="minorEastAsia" w:hint="eastAsia"/>
          <w:sz w:val="24"/>
        </w:rPr>
        <w:t>内にある資機材等</w:t>
      </w:r>
      <w:r w:rsidRPr="00945E10">
        <w:rPr>
          <w:rFonts w:asciiTheme="minorEastAsia" w:hAnsiTheme="minorEastAsia" w:hint="eastAsia"/>
          <w:sz w:val="24"/>
        </w:rPr>
        <w:t>を活用し</w:t>
      </w:r>
      <w:r>
        <w:rPr>
          <w:rFonts w:asciiTheme="minorEastAsia" w:hAnsiTheme="minorEastAsia" w:hint="eastAsia"/>
          <w:sz w:val="24"/>
        </w:rPr>
        <w:t>て</w:t>
      </w:r>
      <w:r w:rsidRPr="00945E10">
        <w:rPr>
          <w:rFonts w:asciiTheme="minorEastAsia" w:hAnsiTheme="minorEastAsia" w:hint="eastAsia"/>
          <w:sz w:val="24"/>
        </w:rPr>
        <w:t>救助活動を行います。</w:t>
      </w:r>
    </w:p>
    <w:p w14:paraId="11D97B15" w14:textId="77777777" w:rsidR="00D46153" w:rsidRPr="00945E10" w:rsidRDefault="00D46153" w:rsidP="00D46153">
      <w:pPr>
        <w:ind w:left="600" w:hangingChars="250" w:hanging="600"/>
        <w:rPr>
          <w:sz w:val="24"/>
        </w:rPr>
      </w:pPr>
      <w:r w:rsidRPr="00945E10">
        <w:rPr>
          <w:rFonts w:asciiTheme="minorEastAsia" w:hAnsiTheme="minorEastAsia" w:hint="eastAsia"/>
          <w:sz w:val="24"/>
        </w:rPr>
        <w:t xml:space="preserve">　　　 救助活動に必要な資機材は</w:t>
      </w:r>
      <w:r w:rsidRPr="00945E10">
        <w:rPr>
          <w:rFonts w:hint="eastAsia"/>
          <w:color w:val="FF0000"/>
          <w:sz w:val="24"/>
        </w:rPr>
        <w:t>防災倉庫</w:t>
      </w:r>
      <w:r w:rsidRPr="00945E10">
        <w:rPr>
          <w:rFonts w:hint="eastAsia"/>
          <w:sz w:val="24"/>
        </w:rPr>
        <w:t>以外にも</w:t>
      </w:r>
      <w:r w:rsidRPr="00945E10">
        <w:rPr>
          <w:rFonts w:hint="eastAsia"/>
          <w:color w:val="FF0000"/>
          <w:sz w:val="24"/>
        </w:rPr>
        <w:t>□□小（中）</w:t>
      </w:r>
      <w:r w:rsidRPr="00945E10">
        <w:rPr>
          <w:rFonts w:hint="eastAsia"/>
          <w:sz w:val="24"/>
        </w:rPr>
        <w:t>学校の防災備蓄庫に</w:t>
      </w:r>
      <w:r>
        <w:rPr>
          <w:rFonts w:hint="eastAsia"/>
          <w:sz w:val="24"/>
        </w:rPr>
        <w:t>も</w:t>
      </w:r>
      <w:r w:rsidRPr="00945E10">
        <w:rPr>
          <w:rFonts w:hint="eastAsia"/>
          <w:sz w:val="24"/>
        </w:rPr>
        <w:t>あります。</w:t>
      </w:r>
    </w:p>
    <w:p w14:paraId="5F539E5B" w14:textId="77777777" w:rsidR="00D46153" w:rsidRPr="00945E10" w:rsidRDefault="00D46153" w:rsidP="00D46153">
      <w:pPr>
        <w:ind w:left="600" w:hangingChars="250" w:hanging="600"/>
        <w:rPr>
          <w:rFonts w:asciiTheme="minorEastAsia" w:hAnsiTheme="minorEastAsia"/>
          <w:sz w:val="24"/>
        </w:rPr>
      </w:pPr>
      <w:r w:rsidRPr="00945E10">
        <w:rPr>
          <w:rFonts w:asciiTheme="minorEastAsia" w:hAnsiTheme="minorEastAsia" w:hint="eastAsia"/>
          <w:sz w:val="24"/>
        </w:rPr>
        <w:t xml:space="preserve">　　　 また、地域内及び隣接地区から火災が発生した場合は初期消火箱やスタンドパイプ式初期消火器具等を活用し、延焼防止活動を行います。</w:t>
      </w:r>
    </w:p>
    <w:p w14:paraId="25EEFF13" w14:textId="77777777" w:rsidR="00D46153" w:rsidRPr="00945E10" w:rsidRDefault="00D46153" w:rsidP="00D46153">
      <w:pPr>
        <w:ind w:left="600" w:hangingChars="250" w:hanging="600"/>
        <w:rPr>
          <w:rFonts w:asciiTheme="minorEastAsia" w:hAnsiTheme="minorEastAsia"/>
          <w:sz w:val="24"/>
        </w:rPr>
      </w:pPr>
      <w:r>
        <w:rPr>
          <w:rFonts w:asciiTheme="minorEastAsia" w:hAnsiTheme="minorEastAsia" w:hint="eastAsia"/>
          <w:sz w:val="24"/>
        </w:rPr>
        <w:t xml:space="preserve">　　　＜初期消火器具等の設置場所＞</w:t>
      </w:r>
    </w:p>
    <w:tbl>
      <w:tblPr>
        <w:tblStyle w:val="a9"/>
        <w:tblW w:w="0" w:type="auto"/>
        <w:tblInd w:w="525" w:type="dxa"/>
        <w:tblLook w:val="04A0" w:firstRow="1" w:lastRow="0" w:firstColumn="1" w:lastColumn="0" w:noHBand="0" w:noVBand="1"/>
      </w:tblPr>
      <w:tblGrid>
        <w:gridCol w:w="3190"/>
        <w:gridCol w:w="5743"/>
      </w:tblGrid>
      <w:tr w:rsidR="00D46153" w14:paraId="58C32655" w14:textId="77777777" w:rsidTr="00373562">
        <w:trPr>
          <w:trHeight w:val="225"/>
        </w:trPr>
        <w:tc>
          <w:tcPr>
            <w:tcW w:w="3269" w:type="dxa"/>
            <w:vAlign w:val="center"/>
          </w:tcPr>
          <w:p w14:paraId="5CBC3299" w14:textId="77777777" w:rsidR="00D46153" w:rsidRDefault="00D46153" w:rsidP="00373562">
            <w:pPr>
              <w:jc w:val="center"/>
              <w:rPr>
                <w:rFonts w:asciiTheme="minorEastAsia" w:hAnsiTheme="minorEastAsia"/>
              </w:rPr>
            </w:pPr>
            <w:r>
              <w:rPr>
                <w:rFonts w:asciiTheme="minorEastAsia" w:hAnsiTheme="minorEastAsia" w:hint="eastAsia"/>
              </w:rPr>
              <w:t>消火器具</w:t>
            </w:r>
          </w:p>
        </w:tc>
        <w:tc>
          <w:tcPr>
            <w:tcW w:w="5890" w:type="dxa"/>
            <w:vAlign w:val="center"/>
          </w:tcPr>
          <w:p w14:paraId="3AEE085A" w14:textId="77777777" w:rsidR="00D46153" w:rsidRDefault="00D46153" w:rsidP="00373562">
            <w:pPr>
              <w:jc w:val="center"/>
              <w:rPr>
                <w:rFonts w:asciiTheme="minorEastAsia" w:hAnsiTheme="minorEastAsia"/>
              </w:rPr>
            </w:pPr>
            <w:r>
              <w:rPr>
                <w:rFonts w:asciiTheme="minorEastAsia" w:hAnsiTheme="minorEastAsia" w:hint="eastAsia"/>
              </w:rPr>
              <w:t>設置場所</w:t>
            </w:r>
          </w:p>
        </w:tc>
      </w:tr>
      <w:tr w:rsidR="00D46153" w14:paraId="687A4AC8" w14:textId="77777777" w:rsidTr="00373562">
        <w:trPr>
          <w:trHeight w:val="135"/>
        </w:trPr>
        <w:tc>
          <w:tcPr>
            <w:tcW w:w="3269" w:type="dxa"/>
          </w:tcPr>
          <w:p w14:paraId="51A26936" w14:textId="77777777" w:rsidR="00D46153" w:rsidRDefault="00D46153" w:rsidP="00373562">
            <w:pPr>
              <w:rPr>
                <w:rFonts w:asciiTheme="minorEastAsia" w:hAnsiTheme="minorEastAsia"/>
              </w:rPr>
            </w:pPr>
            <w:r>
              <w:rPr>
                <w:rFonts w:asciiTheme="minorEastAsia" w:hAnsiTheme="minorEastAsia" w:hint="eastAsia"/>
              </w:rPr>
              <w:t>消火器</w:t>
            </w:r>
          </w:p>
        </w:tc>
        <w:tc>
          <w:tcPr>
            <w:tcW w:w="5890" w:type="dxa"/>
          </w:tcPr>
          <w:p w14:paraId="5EAB30C1" w14:textId="77777777"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○○前、○○前</w:t>
            </w:r>
            <w:r>
              <w:rPr>
                <w:rFonts w:asciiTheme="minorEastAsia" w:hAnsiTheme="minorEastAsia" w:hint="eastAsia"/>
                <w:color w:val="FF0000"/>
              </w:rPr>
              <w:t>、○○前</w:t>
            </w:r>
          </w:p>
        </w:tc>
      </w:tr>
      <w:tr w:rsidR="00D46153" w14:paraId="57B201BC" w14:textId="77777777" w:rsidTr="00373562">
        <w:trPr>
          <w:trHeight w:val="210"/>
        </w:trPr>
        <w:tc>
          <w:tcPr>
            <w:tcW w:w="3269" w:type="dxa"/>
          </w:tcPr>
          <w:p w14:paraId="3693BF5C" w14:textId="77777777" w:rsidR="00D46153" w:rsidRDefault="00D46153" w:rsidP="00373562">
            <w:pPr>
              <w:rPr>
                <w:rFonts w:asciiTheme="minorEastAsia" w:hAnsiTheme="minorEastAsia"/>
              </w:rPr>
            </w:pPr>
            <w:r>
              <w:rPr>
                <w:rFonts w:asciiTheme="minorEastAsia" w:hAnsiTheme="minorEastAsia" w:hint="eastAsia"/>
              </w:rPr>
              <w:t>初期消火箱</w:t>
            </w:r>
          </w:p>
        </w:tc>
        <w:tc>
          <w:tcPr>
            <w:tcW w:w="5890" w:type="dxa"/>
          </w:tcPr>
          <w:p w14:paraId="5D210B0E" w14:textId="77777777"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○○前</w:t>
            </w:r>
            <w:r>
              <w:rPr>
                <w:rFonts w:asciiTheme="minorEastAsia" w:hAnsiTheme="minorEastAsia" w:hint="eastAsia"/>
                <w:color w:val="FF0000"/>
              </w:rPr>
              <w:t>、○○前</w:t>
            </w:r>
          </w:p>
        </w:tc>
      </w:tr>
      <w:tr w:rsidR="00D46153" w14:paraId="4BE53803" w14:textId="77777777" w:rsidTr="00373562">
        <w:trPr>
          <w:trHeight w:val="150"/>
        </w:trPr>
        <w:tc>
          <w:tcPr>
            <w:tcW w:w="3269" w:type="dxa"/>
          </w:tcPr>
          <w:p w14:paraId="62F9677B" w14:textId="77777777" w:rsidR="00D46153" w:rsidRDefault="00D46153" w:rsidP="00373562">
            <w:pPr>
              <w:rPr>
                <w:rFonts w:asciiTheme="minorEastAsia" w:hAnsiTheme="minorEastAsia"/>
              </w:rPr>
            </w:pPr>
            <w:r>
              <w:rPr>
                <w:rFonts w:asciiTheme="minorEastAsia" w:hAnsiTheme="minorEastAsia" w:hint="eastAsia"/>
              </w:rPr>
              <w:t>スタンドパイプ式初期消火器具</w:t>
            </w:r>
          </w:p>
        </w:tc>
        <w:tc>
          <w:tcPr>
            <w:tcW w:w="5890" w:type="dxa"/>
          </w:tcPr>
          <w:p w14:paraId="1503BFE4" w14:textId="77777777"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○○町内会館前</w:t>
            </w:r>
          </w:p>
        </w:tc>
      </w:tr>
    </w:tbl>
    <w:p w14:paraId="33A2AF0C" w14:textId="77777777" w:rsidR="00D46153" w:rsidRPr="00945E10" w:rsidRDefault="00D46153" w:rsidP="00D46153">
      <w:pPr>
        <w:ind w:left="525" w:hangingChars="250" w:hanging="525"/>
        <w:rPr>
          <w:rFonts w:asciiTheme="minorEastAsia" w:hAnsiTheme="minorEastAsia"/>
          <w:sz w:val="24"/>
        </w:rPr>
      </w:pPr>
      <w:r>
        <w:rPr>
          <w:rFonts w:asciiTheme="minorEastAsia" w:hAnsiTheme="minorEastAsia" w:hint="eastAsia"/>
        </w:rPr>
        <w:t xml:space="preserve">　　</w:t>
      </w:r>
      <w:r w:rsidRPr="00945E10">
        <w:rPr>
          <w:rFonts w:asciiTheme="minorEastAsia" w:hAnsiTheme="minorEastAsia" w:hint="eastAsia"/>
          <w:sz w:val="24"/>
        </w:rPr>
        <w:t>※地域内の消火栓の位置は別図参照</w:t>
      </w:r>
    </w:p>
    <w:p w14:paraId="03221EAE" w14:textId="77777777" w:rsidR="00D46153" w:rsidRDefault="00D46153" w:rsidP="00954A14">
      <w:pPr>
        <w:rPr>
          <w:sz w:val="24"/>
        </w:rPr>
      </w:pPr>
    </w:p>
    <w:p w14:paraId="4EFF98FB" w14:textId="77777777" w:rsidR="00D46153" w:rsidRDefault="00D46153" w:rsidP="00D46153">
      <w:pPr>
        <w:rPr>
          <w:rFonts w:asciiTheme="majorEastAsia" w:eastAsiaTheme="majorEastAsia" w:hAnsiTheme="majorEastAsia"/>
          <w:sz w:val="24"/>
        </w:rPr>
      </w:pPr>
      <w:r>
        <w:rPr>
          <w:rFonts w:asciiTheme="majorEastAsia" w:eastAsiaTheme="majorEastAsia" w:hAnsiTheme="majorEastAsia" w:hint="eastAsia"/>
          <w:sz w:val="24"/>
        </w:rPr>
        <w:t xml:space="preserve">６　</w:t>
      </w:r>
      <w:r w:rsidRPr="00945E10">
        <w:rPr>
          <w:rFonts w:asciiTheme="majorEastAsia" w:eastAsiaTheme="majorEastAsia" w:hAnsiTheme="majorEastAsia" w:hint="eastAsia"/>
          <w:sz w:val="24"/>
        </w:rPr>
        <w:t>在宅避難者支援</w:t>
      </w:r>
    </w:p>
    <w:p w14:paraId="3E9CAFA0" w14:textId="77777777" w:rsidR="00BE753D" w:rsidRDefault="00BE753D" w:rsidP="00BE753D">
      <w:pPr>
        <w:ind w:left="240" w:hangingChars="100" w:hanging="240"/>
        <w:rPr>
          <w:rFonts w:asciiTheme="minorEastAsia" w:hAnsiTheme="minorEastAsia"/>
          <w:sz w:val="24"/>
        </w:rPr>
      </w:pPr>
      <w:r>
        <w:rPr>
          <w:rFonts w:asciiTheme="majorEastAsia" w:eastAsiaTheme="majorEastAsia" w:hAnsiTheme="majorEastAsia" w:hint="eastAsia"/>
          <w:sz w:val="24"/>
        </w:rPr>
        <w:t xml:space="preserve">　　</w:t>
      </w:r>
      <w:r w:rsidRPr="00BE753D">
        <w:rPr>
          <w:rFonts w:asciiTheme="minorEastAsia" w:hAnsiTheme="minorEastAsia" w:hint="eastAsia"/>
          <w:sz w:val="24"/>
        </w:rPr>
        <w:t>避難する必要がなく、家に住むことができる世帯について</w:t>
      </w:r>
      <w:r>
        <w:rPr>
          <w:rFonts w:asciiTheme="minorEastAsia" w:hAnsiTheme="minorEastAsia" w:hint="eastAsia"/>
          <w:sz w:val="24"/>
        </w:rPr>
        <w:t>ライフラインや物流が復旧するまでの間、</w:t>
      </w:r>
      <w:r w:rsidRPr="00EC15BB">
        <w:rPr>
          <w:rFonts w:asciiTheme="minorEastAsia" w:hAnsiTheme="minorEastAsia" w:hint="eastAsia"/>
          <w:color w:val="FF0000"/>
          <w:sz w:val="24"/>
        </w:rPr>
        <w:t>○○</w:t>
      </w:r>
      <w:r w:rsidR="000B3ABA">
        <w:rPr>
          <w:rFonts w:asciiTheme="minorEastAsia" w:hAnsiTheme="minorEastAsia" w:hint="eastAsia"/>
          <w:sz w:val="24"/>
        </w:rPr>
        <w:t>自治会（</w:t>
      </w:r>
      <w:r>
        <w:rPr>
          <w:rFonts w:asciiTheme="minorEastAsia" w:hAnsiTheme="minorEastAsia" w:hint="eastAsia"/>
          <w:sz w:val="24"/>
        </w:rPr>
        <w:t>町内会</w:t>
      </w:r>
      <w:r w:rsidR="000B3ABA">
        <w:rPr>
          <w:rFonts w:asciiTheme="minorEastAsia" w:hAnsiTheme="minorEastAsia" w:hint="eastAsia"/>
          <w:sz w:val="24"/>
        </w:rPr>
        <w:t>）</w:t>
      </w:r>
      <w:r>
        <w:rPr>
          <w:rFonts w:asciiTheme="minorEastAsia" w:hAnsiTheme="minorEastAsia" w:hint="eastAsia"/>
          <w:sz w:val="24"/>
        </w:rPr>
        <w:t>としての支援を行います。</w:t>
      </w:r>
    </w:p>
    <w:p w14:paraId="1C0A60D3" w14:textId="77777777" w:rsidR="00BE753D" w:rsidRPr="00BE753D" w:rsidRDefault="00BE753D" w:rsidP="00BE753D">
      <w:pPr>
        <w:ind w:left="240" w:hangingChars="100" w:hanging="240"/>
        <w:rPr>
          <w:rFonts w:asciiTheme="minorEastAsia" w:hAnsiTheme="minorEastAsia"/>
          <w:sz w:val="24"/>
        </w:rPr>
      </w:pPr>
    </w:p>
    <w:p w14:paraId="55312E02" w14:textId="77777777" w:rsidR="00D46153" w:rsidRPr="00945E10" w:rsidRDefault="00D46153" w:rsidP="00D46153">
      <w:pPr>
        <w:ind w:left="720" w:hangingChars="300" w:hanging="720"/>
        <w:rPr>
          <w:sz w:val="24"/>
        </w:rPr>
      </w:pPr>
      <w:r w:rsidRPr="00945E10">
        <w:rPr>
          <w:rFonts w:hint="eastAsia"/>
          <w:sz w:val="24"/>
        </w:rPr>
        <w:t xml:space="preserve">　　①　地域防災拠点</w:t>
      </w:r>
      <w:r>
        <w:rPr>
          <w:rFonts w:hint="eastAsia"/>
          <w:sz w:val="24"/>
        </w:rPr>
        <w:t>等</w:t>
      </w:r>
      <w:r w:rsidRPr="00945E10">
        <w:rPr>
          <w:rFonts w:hint="eastAsia"/>
          <w:sz w:val="24"/>
        </w:rPr>
        <w:t>からの情報（物資、ライフライン</w:t>
      </w:r>
      <w:r>
        <w:rPr>
          <w:rFonts w:hint="eastAsia"/>
          <w:sz w:val="24"/>
        </w:rPr>
        <w:t>等</w:t>
      </w:r>
      <w:r w:rsidRPr="00945E10">
        <w:rPr>
          <w:rFonts w:hint="eastAsia"/>
          <w:sz w:val="24"/>
        </w:rPr>
        <w:t>の状況）</w:t>
      </w:r>
      <w:r>
        <w:rPr>
          <w:rFonts w:hint="eastAsia"/>
          <w:sz w:val="24"/>
        </w:rPr>
        <w:t>を</w:t>
      </w:r>
      <w:r w:rsidRPr="00C11063">
        <w:rPr>
          <w:rFonts w:hint="eastAsia"/>
          <w:color w:val="FF0000"/>
          <w:sz w:val="24"/>
        </w:rPr>
        <w:t>○○</w:t>
      </w:r>
      <w:r>
        <w:rPr>
          <w:rFonts w:hint="eastAsia"/>
          <w:sz w:val="24"/>
        </w:rPr>
        <w:t>に</w:t>
      </w:r>
      <w:r w:rsidRPr="00945E10">
        <w:rPr>
          <w:rFonts w:hint="eastAsia"/>
          <w:sz w:val="24"/>
        </w:rPr>
        <w:t>掲示します</w:t>
      </w:r>
      <w:r>
        <w:rPr>
          <w:rFonts w:hint="eastAsia"/>
          <w:sz w:val="24"/>
        </w:rPr>
        <w:t>。</w:t>
      </w:r>
    </w:p>
    <w:p w14:paraId="5ABED4C6" w14:textId="78700B6B" w:rsidR="00D46153" w:rsidRPr="00945E10" w:rsidRDefault="00D46153" w:rsidP="00D46153">
      <w:pPr>
        <w:rPr>
          <w:sz w:val="24"/>
        </w:rPr>
      </w:pPr>
      <w:r w:rsidRPr="00945E10">
        <w:rPr>
          <w:rFonts w:hint="eastAsia"/>
          <w:sz w:val="24"/>
        </w:rPr>
        <w:t xml:space="preserve">　　②　</w:t>
      </w:r>
      <w:r w:rsidR="000B3ABA">
        <w:rPr>
          <w:rFonts w:hint="eastAsia"/>
          <w:sz w:val="24"/>
        </w:rPr>
        <w:t>自治会（</w:t>
      </w:r>
      <w:r w:rsidRPr="00945E10">
        <w:rPr>
          <w:rFonts w:hint="eastAsia"/>
          <w:sz w:val="24"/>
        </w:rPr>
        <w:t>町内会</w:t>
      </w:r>
      <w:r w:rsidR="000B3ABA">
        <w:rPr>
          <w:rFonts w:hint="eastAsia"/>
          <w:sz w:val="24"/>
        </w:rPr>
        <w:t>）</w:t>
      </w:r>
      <w:r w:rsidRPr="00945E10">
        <w:rPr>
          <w:rFonts w:hint="eastAsia"/>
          <w:sz w:val="24"/>
        </w:rPr>
        <w:t>で炊き出し</w:t>
      </w:r>
      <w:r w:rsidR="00123218">
        <w:rPr>
          <w:rFonts w:hint="eastAsia"/>
          <w:sz w:val="24"/>
        </w:rPr>
        <w:t>や</w:t>
      </w:r>
      <w:r w:rsidRPr="00945E10">
        <w:rPr>
          <w:rFonts w:hint="eastAsia"/>
          <w:sz w:val="24"/>
        </w:rPr>
        <w:t>等を行います。</w:t>
      </w:r>
    </w:p>
    <w:p w14:paraId="65F585CC" w14:textId="77777777" w:rsidR="00D46153" w:rsidRPr="00945E10" w:rsidRDefault="00D46153" w:rsidP="00D46153">
      <w:pPr>
        <w:ind w:firstLineChars="400" w:firstLine="960"/>
        <w:rPr>
          <w:sz w:val="24"/>
        </w:rPr>
      </w:pPr>
      <w:r w:rsidRPr="00945E10">
        <w:rPr>
          <w:rFonts w:hint="eastAsia"/>
          <w:sz w:val="24"/>
        </w:rPr>
        <w:t>また、その場所、時間等の周知は</w:t>
      </w:r>
      <w:r w:rsidRPr="00C11063">
        <w:rPr>
          <w:rFonts w:hint="eastAsia"/>
          <w:color w:val="FF0000"/>
          <w:sz w:val="24"/>
        </w:rPr>
        <w:t>○○</w:t>
      </w:r>
      <w:r w:rsidRPr="00945E10">
        <w:rPr>
          <w:rFonts w:hint="eastAsia"/>
          <w:sz w:val="24"/>
        </w:rPr>
        <w:t>で行います。</w:t>
      </w:r>
    </w:p>
    <w:p w14:paraId="171AC318" w14:textId="1F8CD775" w:rsidR="00D46153" w:rsidRPr="00945E10" w:rsidRDefault="00D46153" w:rsidP="00D46153">
      <w:pPr>
        <w:ind w:left="240" w:hangingChars="100" w:hanging="240"/>
        <w:rPr>
          <w:sz w:val="24"/>
        </w:rPr>
      </w:pPr>
      <w:r w:rsidRPr="00945E10">
        <w:rPr>
          <w:rFonts w:hint="eastAsia"/>
          <w:sz w:val="24"/>
        </w:rPr>
        <w:t xml:space="preserve">　　</w:t>
      </w:r>
      <w:r w:rsidR="00184317">
        <w:rPr>
          <w:rFonts w:hint="eastAsia"/>
          <w:sz w:val="24"/>
        </w:rPr>
        <w:t>③</w:t>
      </w:r>
      <w:r w:rsidRPr="00945E10">
        <w:rPr>
          <w:rFonts w:hint="eastAsia"/>
          <w:sz w:val="24"/>
        </w:rPr>
        <w:t xml:space="preserve">　災害時要援護者名簿に記載されているお宅への巡回を行います。</w:t>
      </w:r>
    </w:p>
    <w:p w14:paraId="78BB3D57" w14:textId="77777777" w:rsidR="00D46153" w:rsidRPr="00945E10" w:rsidRDefault="00D46153" w:rsidP="00D46153">
      <w:pPr>
        <w:ind w:left="720" w:hangingChars="300" w:hanging="720"/>
        <w:rPr>
          <w:sz w:val="24"/>
        </w:rPr>
      </w:pPr>
      <w:r w:rsidRPr="00945E10">
        <w:rPr>
          <w:rFonts w:hint="eastAsia"/>
          <w:sz w:val="24"/>
        </w:rPr>
        <w:t xml:space="preserve">　　　　事前に決めた要援護者と支援者の組み合わせに基づいて一日１回程度の声掛けを実施します。</w:t>
      </w:r>
    </w:p>
    <w:p w14:paraId="422D39B4" w14:textId="0FC0AF32" w:rsidR="00D46153" w:rsidRPr="00945E10" w:rsidRDefault="00D46153" w:rsidP="00D46153">
      <w:pPr>
        <w:rPr>
          <w:sz w:val="24"/>
        </w:rPr>
      </w:pPr>
      <w:r w:rsidRPr="00945E10">
        <w:rPr>
          <w:rFonts w:hint="eastAsia"/>
          <w:sz w:val="24"/>
        </w:rPr>
        <w:t xml:space="preserve">　　</w:t>
      </w:r>
      <w:r w:rsidR="00184317">
        <w:rPr>
          <w:rFonts w:hint="eastAsia"/>
          <w:sz w:val="24"/>
        </w:rPr>
        <w:t>④</w:t>
      </w:r>
      <w:r w:rsidRPr="00945E10">
        <w:rPr>
          <w:rFonts w:hint="eastAsia"/>
          <w:sz w:val="24"/>
        </w:rPr>
        <w:t xml:space="preserve">　その他必要事項についての支援</w:t>
      </w:r>
    </w:p>
    <w:p w14:paraId="5C0B750C" w14:textId="300C9FF5" w:rsidR="00D46153" w:rsidRDefault="00D46153" w:rsidP="00D46153">
      <w:pPr>
        <w:ind w:leftChars="337" w:left="708" w:firstLineChars="117" w:firstLine="281"/>
        <w:rPr>
          <w:sz w:val="24"/>
        </w:rPr>
      </w:pPr>
      <w:r w:rsidRPr="00945E10">
        <w:rPr>
          <w:rFonts w:hint="eastAsia"/>
          <w:sz w:val="24"/>
        </w:rPr>
        <w:t>各世帯において支援が必要なことが発生した場合の連絡方法は</w:t>
      </w:r>
      <w:r w:rsidRPr="00945E10">
        <w:rPr>
          <w:rFonts w:hint="eastAsia"/>
          <w:color w:val="FF0000"/>
          <w:sz w:val="24"/>
        </w:rPr>
        <w:t>○○</w:t>
      </w:r>
      <w:r w:rsidRPr="00945E10">
        <w:rPr>
          <w:rFonts w:hint="eastAsia"/>
          <w:sz w:val="24"/>
        </w:rPr>
        <w:t>とし、可能</w:t>
      </w:r>
      <w:r>
        <w:rPr>
          <w:rFonts w:hint="eastAsia"/>
          <w:sz w:val="24"/>
        </w:rPr>
        <w:t xml:space="preserve">　</w:t>
      </w:r>
      <w:r w:rsidRPr="00945E10">
        <w:rPr>
          <w:rFonts w:hint="eastAsia"/>
          <w:sz w:val="24"/>
        </w:rPr>
        <w:t>な範囲での支援を行います。</w:t>
      </w:r>
    </w:p>
    <w:p w14:paraId="6F6138DE" w14:textId="7FCF85B2" w:rsidR="001448A6" w:rsidRDefault="001448A6" w:rsidP="00D46153">
      <w:pPr>
        <w:ind w:leftChars="337" w:left="708" w:firstLineChars="117" w:firstLine="281"/>
        <w:rPr>
          <w:sz w:val="24"/>
        </w:rPr>
      </w:pPr>
    </w:p>
    <w:p w14:paraId="08F9CDE4" w14:textId="45E1E3FD" w:rsidR="00A273DB" w:rsidRDefault="00EB7E16" w:rsidP="00E17C59">
      <w:pPr>
        <w:rPr>
          <w:sz w:val="24"/>
        </w:rPr>
      </w:pPr>
      <w:r>
        <w:rPr>
          <w:rFonts w:asciiTheme="minorEastAsia" w:hAnsiTheme="minorEastAsia" w:hint="eastAsia"/>
          <w:noProof/>
          <w:sz w:val="24"/>
        </w:rPr>
        <mc:AlternateContent>
          <mc:Choice Requires="wps">
            <w:drawing>
              <wp:anchor distT="0" distB="0" distL="114300" distR="114300" simplePos="0" relativeHeight="251667456" behindDoc="0" locked="0" layoutInCell="1" allowOverlap="1" wp14:anchorId="5A057E17" wp14:editId="32263215">
                <wp:simplePos x="0" y="0"/>
                <wp:positionH relativeFrom="margin">
                  <wp:align>right</wp:align>
                </wp:positionH>
                <wp:positionV relativeFrom="paragraph">
                  <wp:posOffset>97155</wp:posOffset>
                </wp:positionV>
                <wp:extent cx="5610225" cy="1000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10225" cy="1000125"/>
                        </a:xfrm>
                        <a:prstGeom prst="rect">
                          <a:avLst/>
                        </a:prstGeom>
                        <a:solidFill>
                          <a:sysClr val="window" lastClr="FFFFFF"/>
                        </a:solidFill>
                        <a:ln w="6350">
                          <a:solidFill>
                            <a:prstClr val="black"/>
                          </a:solidFill>
                          <a:prstDash val="dash"/>
                        </a:ln>
                        <a:effectLst/>
                      </wps:spPr>
                      <wps:txbx>
                        <w:txbxContent>
                          <w:p w14:paraId="777F7DCE" w14:textId="50319F6F" w:rsidR="007B7C32" w:rsidRDefault="00A273DB" w:rsidP="00EB7E16">
                            <w:r w:rsidRPr="000F716F">
                              <w:rPr>
                                <w:rFonts w:hint="eastAsia"/>
                              </w:rPr>
                              <w:t>【解説】</w:t>
                            </w:r>
                            <w:r w:rsidR="00EB7E16">
                              <w:rPr>
                                <w:rFonts w:hint="eastAsia"/>
                              </w:rPr>
                              <w:t>水、食料</w:t>
                            </w:r>
                            <w:r w:rsidR="00EC15BB">
                              <w:rPr>
                                <w:rFonts w:hint="eastAsia"/>
                              </w:rPr>
                              <w:t>、トイレパックな</w:t>
                            </w:r>
                            <w:r w:rsidR="00EB7E16">
                              <w:rPr>
                                <w:rFonts w:hint="eastAsia"/>
                              </w:rPr>
                              <w:t>どの備蓄は</w:t>
                            </w:r>
                            <w:r w:rsidR="00D02692">
                              <w:rPr>
                                <w:rFonts w:hint="eastAsia"/>
                              </w:rPr>
                              <w:t>まずは</w:t>
                            </w:r>
                            <w:r w:rsidR="00EB7E16">
                              <w:rPr>
                                <w:rFonts w:hint="eastAsia"/>
                              </w:rPr>
                              <w:t>各戸で備えるのが基本です。</w:t>
                            </w:r>
                            <w:r w:rsidR="00D02692">
                              <w:rPr>
                                <w:rFonts w:hint="eastAsia"/>
                              </w:rPr>
                              <w:t>（</w:t>
                            </w:r>
                            <w:r w:rsidR="00D02692">
                              <w:rPr>
                                <w:rFonts w:hint="eastAsia"/>
                              </w:rPr>
                              <w:t>自助）</w:t>
                            </w:r>
                          </w:p>
                          <w:p w14:paraId="32AFB680" w14:textId="2874B018" w:rsidR="00A273DB" w:rsidRDefault="00EB7E16" w:rsidP="007B7C32">
                            <w:pPr>
                              <w:ind w:leftChars="400" w:left="840"/>
                            </w:pPr>
                            <w:r>
                              <w:rPr>
                                <w:rFonts w:hint="eastAsia"/>
                              </w:rPr>
                              <w:t>市からの物資や情報は地域防災拠点に集約されます。</w:t>
                            </w:r>
                            <w:r w:rsidR="007B7C32">
                              <w:rPr>
                                <w:rFonts w:hint="eastAsia"/>
                              </w:rPr>
                              <w:t>地域防災拠点との連携方法を検討しておきます。（</w:t>
                            </w:r>
                            <w:r w:rsidR="00123218">
                              <w:rPr>
                                <w:rFonts w:hint="eastAsia"/>
                              </w:rPr>
                              <w:t>下図の</w:t>
                            </w:r>
                            <w:r w:rsidR="007B7C32">
                              <w:rPr>
                                <w:rFonts w:hint="eastAsia"/>
                              </w:rPr>
                              <w:t>「地域防災拠点開設・運営マニュアル」</w:t>
                            </w:r>
                            <w:r w:rsidR="007B7C32">
                              <w:rPr>
                                <w:rFonts w:hint="eastAsia"/>
                              </w:rPr>
                              <w:t>P16</w:t>
                            </w:r>
                            <w:r w:rsidR="007B7C32">
                              <w:rPr>
                                <w:rFonts w:hint="eastAsia"/>
                              </w:rPr>
                              <w:t>自治会町内会との連携を参照）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57E17" id="テキスト ボックス 1" o:spid="_x0000_s1029" type="#_x0000_t202" style="position:absolute;left:0;text-align:left;margin-left:390.55pt;margin-top:7.65pt;width:441.75pt;height:78.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y8hAIAAPEEAAAOAAAAZHJzL2Uyb0RvYy54bWysVEtu2zAQ3RfoHQjua0lO7LZG5MBN4KKA&#10;kQRIiqxpioqEUhyWpC25SxsIeoheoei659FFOqRk59OsinpBz3+Gj290ctpUkqyFsSWolCaDmBKh&#10;OGSlukvp55v5m3eUWMdUxiQokdKNsPR0+vrVSa0nYggFyEwYgkWUndQ6pYVzehJFlheiYnYAWih0&#10;5mAq5lA1d1FmWI3VKxkN43gc1WAybYALa9F63jnpNNTPc8HdZZ5b4YhMKc7mwmnCufRnND1hkzvD&#10;dFHyfgz2D1NUrFTY9FDqnDlGVqb8q1RVcgMWcjfgUEWQ5yUX4Q54myR+dpvrgmkR7oLgWH2Ayf6/&#10;svxifWVImeHbUaJYhU/U7u7b7c92+7vdfSft7ke727XbX6iTxMNVazvBrGuNea75AI1P7e0WjR6F&#10;JjeV/8f7EfQj8JsD2KJxhKNxNE7i4XBECUdfEsdxggrWiR7StbHuo4CKeCGlBl8zgMzWC+u60H2I&#10;72ZBltm8lDIoG3smDVkzfHjkSwY1JZJZh8aUzsOv7/YkTSpSp3R8NIpDpyc+3+tQcykZ//JSBR91&#10;zmzRtc5Q6qOk8nOJQMp+fo9lh5mXXLNswlMc+QxvWUK2QZgNdLy1ms9LLL/Ae1wxg0RFZHH53CUe&#10;uQScHHqJkgLMt5fsPh75g15KaiR+Su3XFTMC4fmkkFnvk+NjvylBOR69HaJiHnuWjz1qVZ0BQozs&#10;wemC6OOd3Iu5geoWd3Tmu6KLKY69U+r24pnr1hF3nIvZLAThbmjmFupac1/a4+ZhvWlumdE9GxwS&#10;6QL2K8Imz0jRxfpMBbOVg7wMjHlAFZnmFdyrwLn+G+AX97Eeoh6+VNM/AAAA//8DAFBLAwQUAAYA&#10;CAAAACEAzUI+TN0AAAAHAQAADwAAAGRycy9kb3ducmV2LnhtbEyPS0/DMBCE70j8B2uRuFGHVg1u&#10;GqdCCJAqcaEUieMmWfLAjyh20/DvWU5wnJnVzLf5brZGTDSGzjsNt4sEBLnK151rNBzfnm4UiBDR&#10;1Wi8Iw3fFGBXXF7kmNX+7F5pOsRGcIkLGWpoYxwyKUPVksWw8AM5zj79aDGyHBtZj3jmcmvkMklS&#10;abFzvNDiQA8tVV+Hk9WAfW+OzzYpMVUfj9P7yz7tN3utr6/m+y2ISHP8O4ZffEaHgplKf3J1EEYD&#10;PxLZXa9AcKrUag2iZONuqUAWufzPX/wAAAD//wMAUEsBAi0AFAAGAAgAAAAhALaDOJL+AAAA4QEA&#10;ABMAAAAAAAAAAAAAAAAAAAAAAFtDb250ZW50X1R5cGVzXS54bWxQSwECLQAUAAYACAAAACEAOP0h&#10;/9YAAACUAQAACwAAAAAAAAAAAAAAAAAvAQAAX3JlbHMvLnJlbHNQSwECLQAUAAYACAAAACEAcAl8&#10;vIQCAADxBAAADgAAAAAAAAAAAAAAAAAuAgAAZHJzL2Uyb0RvYy54bWxQSwECLQAUAAYACAAAACEA&#10;zUI+TN0AAAAHAQAADwAAAAAAAAAAAAAAAADeBAAAZHJzL2Rvd25yZXYueG1sUEsFBgAAAAAEAAQA&#10;8wAAAOgFAAAAAA==&#10;" fillcolor="window" strokeweight=".5pt">
                <v:stroke dashstyle="dash"/>
                <v:textbox>
                  <w:txbxContent>
                    <w:p w14:paraId="777F7DCE" w14:textId="50319F6F" w:rsidR="007B7C32" w:rsidRDefault="00A273DB" w:rsidP="00EB7E16">
                      <w:r w:rsidRPr="000F716F">
                        <w:rPr>
                          <w:rFonts w:hint="eastAsia"/>
                        </w:rPr>
                        <w:t>【解説】</w:t>
                      </w:r>
                      <w:r w:rsidR="00EB7E16">
                        <w:rPr>
                          <w:rFonts w:hint="eastAsia"/>
                        </w:rPr>
                        <w:t>水、食料</w:t>
                      </w:r>
                      <w:r w:rsidR="00EC15BB">
                        <w:rPr>
                          <w:rFonts w:hint="eastAsia"/>
                        </w:rPr>
                        <w:t>、トイレパックな</w:t>
                      </w:r>
                      <w:r w:rsidR="00EB7E16">
                        <w:rPr>
                          <w:rFonts w:hint="eastAsia"/>
                        </w:rPr>
                        <w:t>どの備蓄は</w:t>
                      </w:r>
                      <w:r w:rsidR="00D02692">
                        <w:rPr>
                          <w:rFonts w:hint="eastAsia"/>
                        </w:rPr>
                        <w:t>まずは</w:t>
                      </w:r>
                      <w:r w:rsidR="00EB7E16">
                        <w:rPr>
                          <w:rFonts w:hint="eastAsia"/>
                        </w:rPr>
                        <w:t>各戸で備えるのが基本です。</w:t>
                      </w:r>
                      <w:r w:rsidR="00D02692">
                        <w:rPr>
                          <w:rFonts w:hint="eastAsia"/>
                        </w:rPr>
                        <w:t>（</w:t>
                      </w:r>
                      <w:r w:rsidR="00D02692">
                        <w:rPr>
                          <w:rFonts w:hint="eastAsia"/>
                        </w:rPr>
                        <w:t>自助）</w:t>
                      </w:r>
                    </w:p>
                    <w:p w14:paraId="32AFB680" w14:textId="2874B018" w:rsidR="00A273DB" w:rsidRDefault="00EB7E16" w:rsidP="007B7C32">
                      <w:pPr>
                        <w:ind w:leftChars="400" w:left="840"/>
                      </w:pPr>
                      <w:r>
                        <w:rPr>
                          <w:rFonts w:hint="eastAsia"/>
                        </w:rPr>
                        <w:t>市からの物資や情報は地域防災拠点に集約されます。</w:t>
                      </w:r>
                      <w:r w:rsidR="007B7C32">
                        <w:rPr>
                          <w:rFonts w:hint="eastAsia"/>
                        </w:rPr>
                        <w:t>地域防災拠点との連携方法を検討しておきます。（</w:t>
                      </w:r>
                      <w:r w:rsidR="00123218">
                        <w:rPr>
                          <w:rFonts w:hint="eastAsia"/>
                        </w:rPr>
                        <w:t>下図の</w:t>
                      </w:r>
                      <w:r w:rsidR="007B7C32">
                        <w:rPr>
                          <w:rFonts w:hint="eastAsia"/>
                        </w:rPr>
                        <w:t>「地域防災拠点開設・運営マニュアル」</w:t>
                      </w:r>
                      <w:r w:rsidR="007B7C32">
                        <w:rPr>
                          <w:rFonts w:hint="eastAsia"/>
                        </w:rPr>
                        <w:t>P16</w:t>
                      </w:r>
                      <w:r w:rsidR="007B7C32">
                        <w:rPr>
                          <w:rFonts w:hint="eastAsia"/>
                        </w:rPr>
                        <w:t>自治会町内会との連携を参照）</w:t>
                      </w:r>
                    </w:p>
                  </w:txbxContent>
                </v:textbox>
                <w10:wrap anchorx="margin"/>
              </v:shape>
            </w:pict>
          </mc:Fallback>
        </mc:AlternateContent>
      </w:r>
    </w:p>
    <w:p w14:paraId="5943B764" w14:textId="797984A0" w:rsidR="00A273DB" w:rsidRPr="001448A6" w:rsidRDefault="00A273DB" w:rsidP="00D46153">
      <w:pPr>
        <w:ind w:leftChars="337" w:left="708" w:firstLineChars="117" w:firstLine="281"/>
        <w:rPr>
          <w:sz w:val="24"/>
        </w:rPr>
      </w:pPr>
    </w:p>
    <w:p w14:paraId="261E34B6" w14:textId="1182193F" w:rsidR="00BB01B4" w:rsidRDefault="00BB01B4" w:rsidP="00954A14">
      <w:pPr>
        <w:rPr>
          <w:rFonts w:asciiTheme="majorEastAsia" w:eastAsiaTheme="majorEastAsia" w:hAnsiTheme="majorEastAsia"/>
          <w:sz w:val="24"/>
        </w:rPr>
      </w:pPr>
    </w:p>
    <w:p w14:paraId="470F4666" w14:textId="77777777" w:rsidR="001448A6" w:rsidRDefault="001448A6" w:rsidP="00954A14">
      <w:pPr>
        <w:rPr>
          <w:rFonts w:asciiTheme="majorEastAsia" w:eastAsiaTheme="majorEastAsia" w:hAnsiTheme="majorEastAsia"/>
          <w:sz w:val="24"/>
        </w:rPr>
      </w:pPr>
    </w:p>
    <w:p w14:paraId="73799FAC" w14:textId="77777777" w:rsidR="00BB01B4" w:rsidRDefault="00BB01B4" w:rsidP="00954A14">
      <w:pPr>
        <w:rPr>
          <w:rFonts w:asciiTheme="majorEastAsia" w:eastAsiaTheme="majorEastAsia" w:hAnsiTheme="majorEastAsia"/>
          <w:sz w:val="24"/>
        </w:rPr>
      </w:pPr>
    </w:p>
    <w:p w14:paraId="4F767733" w14:textId="06AB7CD7" w:rsidR="00BB01B4" w:rsidRDefault="00BB01B4" w:rsidP="00954A14">
      <w:pPr>
        <w:rPr>
          <w:rFonts w:asciiTheme="majorEastAsia" w:eastAsiaTheme="majorEastAsia" w:hAnsiTheme="majorEastAsia"/>
          <w:sz w:val="24"/>
        </w:rPr>
      </w:pPr>
    </w:p>
    <w:p w14:paraId="7BE107EA" w14:textId="2448CA8C" w:rsidR="00123218" w:rsidRDefault="00123218" w:rsidP="00954A14">
      <w:pPr>
        <w:rPr>
          <w:rFonts w:asciiTheme="majorEastAsia" w:eastAsiaTheme="majorEastAsia" w:hAnsiTheme="majorEastAsia"/>
          <w:sz w:val="24"/>
        </w:rPr>
      </w:pPr>
      <w:r w:rsidRPr="00123218">
        <w:rPr>
          <w:rFonts w:asciiTheme="majorEastAsia" w:eastAsiaTheme="majorEastAsia" w:hAnsiTheme="majorEastAsia"/>
          <w:sz w:val="24"/>
        </w:rPr>
        <w:lastRenderedPageBreak/>
        <w:drawing>
          <wp:inline distT="0" distB="0" distL="0" distR="0" wp14:anchorId="178F1369" wp14:editId="4135BD1D">
            <wp:extent cx="6012180" cy="2909570"/>
            <wp:effectExtent l="0" t="0" r="762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12180" cy="2909570"/>
                    </a:xfrm>
                    <a:prstGeom prst="rect">
                      <a:avLst/>
                    </a:prstGeom>
                  </pic:spPr>
                </pic:pic>
              </a:graphicData>
            </a:graphic>
          </wp:inline>
        </w:drawing>
      </w:r>
    </w:p>
    <w:p w14:paraId="39611E07" w14:textId="77777777" w:rsidR="00123218" w:rsidRDefault="00123218" w:rsidP="00954A14">
      <w:pPr>
        <w:rPr>
          <w:rFonts w:asciiTheme="majorEastAsia" w:eastAsiaTheme="majorEastAsia" w:hAnsiTheme="majorEastAsia" w:hint="eastAsia"/>
          <w:sz w:val="24"/>
        </w:rPr>
      </w:pPr>
    </w:p>
    <w:p w14:paraId="23112E31" w14:textId="0EC7D05F"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t>７</w:t>
      </w:r>
      <w:r w:rsidR="00954A14" w:rsidRPr="00945E10">
        <w:rPr>
          <w:rFonts w:asciiTheme="majorEastAsia" w:eastAsiaTheme="majorEastAsia" w:hAnsiTheme="majorEastAsia" w:hint="eastAsia"/>
          <w:sz w:val="24"/>
        </w:rPr>
        <w:t xml:space="preserve">　防災訓練</w:t>
      </w:r>
    </w:p>
    <w:p w14:paraId="6525C8D8" w14:textId="77777777" w:rsidR="00954A14" w:rsidRPr="00945E10" w:rsidRDefault="00954A14" w:rsidP="00954A14">
      <w:pPr>
        <w:rPr>
          <w:sz w:val="24"/>
        </w:rPr>
      </w:pPr>
      <w:r w:rsidRPr="00945E10">
        <w:rPr>
          <w:rFonts w:hint="eastAsia"/>
          <w:sz w:val="24"/>
        </w:rPr>
        <w:t xml:space="preserve">　　</w:t>
      </w:r>
      <w:r w:rsidRPr="00945E10">
        <w:rPr>
          <w:rFonts w:hint="eastAsia"/>
          <w:color w:val="FF0000"/>
          <w:sz w:val="24"/>
        </w:rPr>
        <w:t>○○</w:t>
      </w:r>
      <w:r w:rsidR="000B3ABA">
        <w:rPr>
          <w:rFonts w:hint="eastAsia"/>
          <w:color w:val="FF0000"/>
          <w:sz w:val="24"/>
        </w:rPr>
        <w:t>自治会（</w:t>
      </w:r>
      <w:r w:rsidRPr="00945E10">
        <w:rPr>
          <w:rFonts w:hint="eastAsia"/>
          <w:color w:val="FF0000"/>
          <w:sz w:val="24"/>
        </w:rPr>
        <w:t>町内会</w:t>
      </w:r>
      <w:r w:rsidR="000B3ABA">
        <w:rPr>
          <w:rFonts w:hint="eastAsia"/>
          <w:color w:val="FF0000"/>
          <w:sz w:val="24"/>
        </w:rPr>
        <w:t>）</w:t>
      </w:r>
      <w:r w:rsidRPr="00945E10">
        <w:rPr>
          <w:rFonts w:hint="eastAsia"/>
          <w:sz w:val="24"/>
        </w:rPr>
        <w:t>が実施・参加する防災訓練は年</w:t>
      </w:r>
      <w:r w:rsidRPr="00945E10">
        <w:rPr>
          <w:rFonts w:hint="eastAsia"/>
          <w:color w:val="FF0000"/>
          <w:sz w:val="24"/>
        </w:rPr>
        <w:t>○</w:t>
      </w:r>
      <w:r w:rsidRPr="00945E10">
        <w:rPr>
          <w:rFonts w:hint="eastAsia"/>
          <w:sz w:val="24"/>
        </w:rPr>
        <w:t xml:space="preserve">回を予定しています。　</w:t>
      </w:r>
    </w:p>
    <w:p w14:paraId="7596E566" w14:textId="77777777" w:rsidR="00954A14" w:rsidRPr="00945E10" w:rsidRDefault="00954A14" w:rsidP="00954A14">
      <w:pPr>
        <w:rPr>
          <w:sz w:val="24"/>
        </w:rPr>
      </w:pPr>
      <w:r w:rsidRPr="00945E10">
        <w:rPr>
          <w:rFonts w:hint="eastAsia"/>
          <w:sz w:val="24"/>
        </w:rPr>
        <w:t xml:space="preserve">　　①</w:t>
      </w:r>
      <w:r w:rsidR="00C03C43">
        <w:rPr>
          <w:rFonts w:hint="eastAsia"/>
          <w:sz w:val="24"/>
        </w:rPr>
        <w:t xml:space="preserve">　</w:t>
      </w:r>
      <w:r w:rsidRPr="00945E10">
        <w:rPr>
          <w:rFonts w:hint="eastAsia"/>
          <w:sz w:val="24"/>
        </w:rPr>
        <w:t>安否確認訓練・消火訓練・防災講座等　　例年</w:t>
      </w:r>
      <w:r w:rsidRPr="00945E10">
        <w:rPr>
          <w:rFonts w:hint="eastAsia"/>
          <w:color w:val="FF0000"/>
          <w:sz w:val="24"/>
        </w:rPr>
        <w:t>○月</w:t>
      </w:r>
      <w:r w:rsidRPr="00945E10">
        <w:rPr>
          <w:rFonts w:hint="eastAsia"/>
          <w:sz w:val="24"/>
        </w:rPr>
        <w:t>頃実施</w:t>
      </w:r>
    </w:p>
    <w:p w14:paraId="38EB7F94" w14:textId="77777777" w:rsidR="00954A14" w:rsidRPr="00945E10" w:rsidRDefault="00954A14" w:rsidP="00954A14">
      <w:pPr>
        <w:rPr>
          <w:sz w:val="24"/>
        </w:rPr>
      </w:pPr>
      <w:r w:rsidRPr="00945E10">
        <w:rPr>
          <w:rFonts w:hint="eastAsia"/>
          <w:sz w:val="24"/>
        </w:rPr>
        <w:t xml:space="preserve">　　②</w:t>
      </w:r>
      <w:r w:rsidR="00C03C43">
        <w:rPr>
          <w:rFonts w:hint="eastAsia"/>
          <w:sz w:val="24"/>
        </w:rPr>
        <w:t xml:space="preserve">　</w:t>
      </w:r>
      <w:r w:rsidRPr="00945E10">
        <w:rPr>
          <w:rFonts w:hint="eastAsia"/>
          <w:sz w:val="24"/>
        </w:rPr>
        <w:t>安否確認訓練・地域防災拠点訓練　　　　例年</w:t>
      </w:r>
      <w:r w:rsidRPr="00945E10">
        <w:rPr>
          <w:rFonts w:hint="eastAsia"/>
          <w:color w:val="FF0000"/>
          <w:sz w:val="24"/>
        </w:rPr>
        <w:t>○月</w:t>
      </w:r>
      <w:r w:rsidRPr="00945E10">
        <w:rPr>
          <w:rFonts w:hint="eastAsia"/>
          <w:sz w:val="24"/>
        </w:rPr>
        <w:t>頃実施</w:t>
      </w:r>
    </w:p>
    <w:p w14:paraId="3D8A1E9E" w14:textId="77777777" w:rsidR="00D46153" w:rsidRPr="00D46153" w:rsidRDefault="00D46153" w:rsidP="00D46153">
      <w:pPr>
        <w:rPr>
          <w:sz w:val="24"/>
        </w:rPr>
      </w:pPr>
    </w:p>
    <w:p w14:paraId="76C562AB" w14:textId="77777777" w:rsidR="00D46153" w:rsidRPr="00945E10" w:rsidRDefault="00D46153" w:rsidP="00D46153">
      <w:pPr>
        <w:rPr>
          <w:sz w:val="24"/>
        </w:rPr>
      </w:pPr>
      <w:r>
        <w:rPr>
          <w:rFonts w:hint="eastAsia"/>
          <w:sz w:val="24"/>
        </w:rPr>
        <w:t>８</w:t>
      </w:r>
      <w:r w:rsidRPr="00945E10">
        <w:rPr>
          <w:rFonts w:hint="eastAsia"/>
          <w:sz w:val="24"/>
        </w:rPr>
        <w:t xml:space="preserve">　</w:t>
      </w:r>
      <w:r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Pr="00945E10">
        <w:rPr>
          <w:rFonts w:asciiTheme="majorEastAsia" w:eastAsiaTheme="majorEastAsia" w:hAnsiTheme="majorEastAsia" w:hint="eastAsia"/>
          <w:sz w:val="24"/>
        </w:rPr>
        <w:t>の災害時の備蓄等</w:t>
      </w:r>
    </w:p>
    <w:p w14:paraId="0D674112" w14:textId="77777777" w:rsidR="00D46153" w:rsidRPr="00E0672F" w:rsidRDefault="00D46153" w:rsidP="000B3ABA">
      <w:pPr>
        <w:ind w:left="240" w:hangingChars="100" w:hanging="240"/>
        <w:rPr>
          <w:rFonts w:asciiTheme="minorEastAsia" w:hAnsiTheme="minorEastAsia"/>
          <w:color w:val="000000" w:themeColor="text1"/>
          <w:sz w:val="24"/>
        </w:rPr>
      </w:pPr>
      <w:r w:rsidRPr="00945E10">
        <w:rPr>
          <w:rFonts w:hint="eastAsia"/>
          <w:sz w:val="24"/>
        </w:rPr>
        <w:t xml:space="preserve">　　</w:t>
      </w:r>
      <w:r w:rsidRPr="00E0672F">
        <w:rPr>
          <w:rFonts w:asciiTheme="minorEastAsia" w:hAnsiTheme="minorEastAsia" w:hint="eastAsia"/>
          <w:color w:val="FF0000"/>
          <w:sz w:val="24"/>
        </w:rPr>
        <w:t>○○</w:t>
      </w:r>
      <w:r w:rsidR="000B3ABA">
        <w:rPr>
          <w:rFonts w:asciiTheme="minorEastAsia" w:hAnsiTheme="minorEastAsia" w:hint="eastAsia"/>
          <w:color w:val="FF0000"/>
          <w:sz w:val="24"/>
        </w:rPr>
        <w:t>自治会（</w:t>
      </w:r>
      <w:r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0672F">
        <w:rPr>
          <w:rFonts w:asciiTheme="minorEastAsia" w:hAnsiTheme="minorEastAsia" w:hint="eastAsia"/>
          <w:color w:val="000000" w:themeColor="text1"/>
          <w:sz w:val="24"/>
        </w:rPr>
        <w:t>の備蓄は</w:t>
      </w:r>
      <w:r w:rsidRPr="00E0672F">
        <w:rPr>
          <w:rFonts w:asciiTheme="minorEastAsia" w:hAnsiTheme="minorEastAsia" w:hint="eastAsia"/>
          <w:color w:val="FF0000"/>
          <w:sz w:val="24"/>
        </w:rPr>
        <w:t>△△公園</w:t>
      </w:r>
      <w:r w:rsidRPr="00E0672F">
        <w:rPr>
          <w:rFonts w:asciiTheme="minorEastAsia" w:hAnsiTheme="minorEastAsia" w:hint="eastAsia"/>
          <w:color w:val="000000" w:themeColor="text1"/>
          <w:sz w:val="24"/>
        </w:rPr>
        <w:t>の</w:t>
      </w:r>
      <w:r w:rsidRPr="00E0672F">
        <w:rPr>
          <w:rFonts w:asciiTheme="minorEastAsia" w:hAnsiTheme="minorEastAsia" w:hint="eastAsia"/>
          <w:color w:val="FF0000"/>
          <w:sz w:val="24"/>
        </w:rPr>
        <w:t>防災倉庫</w:t>
      </w:r>
      <w:r w:rsidRPr="00E0672F">
        <w:rPr>
          <w:rFonts w:asciiTheme="minorEastAsia" w:hAnsiTheme="minorEastAsia" w:hint="eastAsia"/>
          <w:color w:val="000000" w:themeColor="text1"/>
          <w:sz w:val="24"/>
        </w:rPr>
        <w:t>に下記の資機材等を備蓄しています。</w:t>
      </w:r>
    </w:p>
    <w:p w14:paraId="4D380842" w14:textId="77777777" w:rsidR="00D46153" w:rsidRPr="00E0672F" w:rsidRDefault="00D46153" w:rsidP="00D46153">
      <w:pPr>
        <w:rPr>
          <w:rFonts w:asciiTheme="minorEastAsia" w:hAnsiTheme="minorEastAsia"/>
          <w:sz w:val="24"/>
        </w:rPr>
      </w:pPr>
      <w:r w:rsidRPr="00E0672F">
        <w:rPr>
          <w:rFonts w:asciiTheme="minorEastAsia" w:hAnsiTheme="minorEastAsia" w:hint="eastAsia"/>
          <w:color w:val="000000" w:themeColor="text1"/>
          <w:sz w:val="24"/>
        </w:rPr>
        <w:t xml:space="preserve">　　倉庫の鍵は</w:t>
      </w:r>
      <w:r w:rsidRPr="00E0672F">
        <w:rPr>
          <w:rFonts w:asciiTheme="minorEastAsia" w:hAnsiTheme="minorEastAsia" w:hint="eastAsia"/>
          <w:color w:val="FF0000"/>
          <w:sz w:val="24"/>
        </w:rPr>
        <w:t>○○</w:t>
      </w:r>
      <w:r w:rsidRPr="00E0672F">
        <w:rPr>
          <w:rFonts w:asciiTheme="minorEastAsia" w:hAnsiTheme="minorEastAsia" w:hint="eastAsia"/>
          <w:color w:val="000000" w:themeColor="text1"/>
          <w:sz w:val="24"/>
        </w:rPr>
        <w:t>に保管しています。</w:t>
      </w:r>
    </w:p>
    <w:p w14:paraId="79A1B912" w14:textId="77777777" w:rsidR="00D46153" w:rsidRDefault="00D46153" w:rsidP="00D46153">
      <w:r w:rsidRPr="00945E10">
        <w:rPr>
          <w:rFonts w:hint="eastAsia"/>
          <w:sz w:val="24"/>
        </w:rPr>
        <w:t xml:space="preserve">　　</w:t>
      </w:r>
      <w:r>
        <w:rPr>
          <w:rFonts w:hint="eastAsia"/>
          <w:sz w:val="24"/>
        </w:rPr>
        <w:t>＜</w:t>
      </w:r>
      <w:r w:rsidRPr="00945E10">
        <w:rPr>
          <w:rFonts w:hint="eastAsia"/>
          <w:color w:val="000000" w:themeColor="text1"/>
          <w:sz w:val="24"/>
        </w:rPr>
        <w:t>倉庫内備蓄</w:t>
      </w:r>
      <w:r>
        <w:rPr>
          <w:rFonts w:hint="eastAsia"/>
          <w:color w:val="000000" w:themeColor="text1"/>
          <w:sz w:val="24"/>
        </w:rPr>
        <w:t>品</w:t>
      </w:r>
      <w:r w:rsidRPr="00945E10">
        <w:rPr>
          <w:rFonts w:hint="eastAsia"/>
          <w:color w:val="000000" w:themeColor="text1"/>
          <w:sz w:val="24"/>
        </w:rPr>
        <w:t>一覧</w:t>
      </w:r>
      <w:r>
        <w:rPr>
          <w:rFonts w:hint="eastAsia"/>
          <w:color w:val="000000" w:themeColor="text1"/>
          <w:sz w:val="24"/>
        </w:rPr>
        <w:t>＞</w:t>
      </w:r>
      <w:r w:rsidRPr="00945E10">
        <w:rPr>
          <w:rFonts w:hint="eastAsia"/>
          <w:sz w:val="24"/>
        </w:rPr>
        <w:t xml:space="preserve">　　</w:t>
      </w:r>
    </w:p>
    <w:tbl>
      <w:tblPr>
        <w:tblStyle w:val="a9"/>
        <w:tblW w:w="9355" w:type="dxa"/>
        <w:tblInd w:w="534" w:type="dxa"/>
        <w:tblLook w:val="04A0" w:firstRow="1" w:lastRow="0" w:firstColumn="1" w:lastColumn="0" w:noHBand="0" w:noVBand="1"/>
      </w:tblPr>
      <w:tblGrid>
        <w:gridCol w:w="2409"/>
        <w:gridCol w:w="709"/>
        <w:gridCol w:w="2410"/>
        <w:gridCol w:w="709"/>
        <w:gridCol w:w="2409"/>
        <w:gridCol w:w="709"/>
      </w:tblGrid>
      <w:tr w:rsidR="00D46153" w14:paraId="3B0122B2" w14:textId="77777777" w:rsidTr="00373562">
        <w:tc>
          <w:tcPr>
            <w:tcW w:w="2409" w:type="dxa"/>
            <w:vAlign w:val="center"/>
          </w:tcPr>
          <w:p w14:paraId="4C45D35C" w14:textId="77777777" w:rsidR="00D46153" w:rsidRPr="00804BFC" w:rsidRDefault="00D46153" w:rsidP="00373562">
            <w:pPr>
              <w:jc w:val="center"/>
            </w:pPr>
            <w:r>
              <w:rPr>
                <w:rFonts w:hint="eastAsia"/>
              </w:rPr>
              <w:t>品目</w:t>
            </w:r>
          </w:p>
        </w:tc>
        <w:tc>
          <w:tcPr>
            <w:tcW w:w="709" w:type="dxa"/>
            <w:tcBorders>
              <w:right w:val="double" w:sz="4" w:space="0" w:color="auto"/>
            </w:tcBorders>
            <w:vAlign w:val="center"/>
          </w:tcPr>
          <w:p w14:paraId="2DCA58F3" w14:textId="77777777" w:rsidR="00D46153" w:rsidRDefault="00D46153" w:rsidP="00373562">
            <w:pPr>
              <w:jc w:val="center"/>
            </w:pPr>
            <w:r>
              <w:rPr>
                <w:rFonts w:hint="eastAsia"/>
              </w:rPr>
              <w:t>数量</w:t>
            </w:r>
          </w:p>
        </w:tc>
        <w:tc>
          <w:tcPr>
            <w:tcW w:w="2410" w:type="dxa"/>
            <w:tcBorders>
              <w:right w:val="single" w:sz="4" w:space="0" w:color="auto"/>
            </w:tcBorders>
            <w:vAlign w:val="center"/>
          </w:tcPr>
          <w:p w14:paraId="46C324AA" w14:textId="77777777" w:rsidR="00D46153" w:rsidRPr="00804BFC" w:rsidRDefault="00D46153" w:rsidP="00373562">
            <w:pPr>
              <w:jc w:val="center"/>
            </w:pPr>
            <w:r>
              <w:rPr>
                <w:rFonts w:hint="eastAsia"/>
              </w:rPr>
              <w:t>品目</w:t>
            </w:r>
          </w:p>
        </w:tc>
        <w:tc>
          <w:tcPr>
            <w:tcW w:w="709" w:type="dxa"/>
            <w:tcBorders>
              <w:left w:val="single" w:sz="4" w:space="0" w:color="auto"/>
              <w:right w:val="double" w:sz="4" w:space="0" w:color="auto"/>
            </w:tcBorders>
            <w:vAlign w:val="center"/>
          </w:tcPr>
          <w:p w14:paraId="4762650D" w14:textId="77777777" w:rsidR="00D46153" w:rsidRDefault="00D46153" w:rsidP="00373562">
            <w:pPr>
              <w:jc w:val="center"/>
            </w:pPr>
            <w:r>
              <w:rPr>
                <w:rFonts w:hint="eastAsia"/>
              </w:rPr>
              <w:t>数量</w:t>
            </w:r>
          </w:p>
        </w:tc>
        <w:tc>
          <w:tcPr>
            <w:tcW w:w="2409" w:type="dxa"/>
            <w:tcBorders>
              <w:right w:val="single" w:sz="4" w:space="0" w:color="auto"/>
            </w:tcBorders>
            <w:vAlign w:val="center"/>
          </w:tcPr>
          <w:p w14:paraId="24CB6EA7" w14:textId="77777777" w:rsidR="00D46153" w:rsidRPr="00804BFC" w:rsidRDefault="00D46153" w:rsidP="00373562">
            <w:pPr>
              <w:jc w:val="center"/>
            </w:pPr>
            <w:r>
              <w:rPr>
                <w:rFonts w:hint="eastAsia"/>
              </w:rPr>
              <w:t>品目</w:t>
            </w:r>
          </w:p>
        </w:tc>
        <w:tc>
          <w:tcPr>
            <w:tcW w:w="709" w:type="dxa"/>
            <w:tcBorders>
              <w:left w:val="single" w:sz="4" w:space="0" w:color="auto"/>
              <w:right w:val="single" w:sz="4" w:space="0" w:color="auto"/>
            </w:tcBorders>
            <w:vAlign w:val="center"/>
          </w:tcPr>
          <w:p w14:paraId="2B60C8B9" w14:textId="77777777" w:rsidR="00D46153" w:rsidRDefault="00D46153" w:rsidP="00373562">
            <w:pPr>
              <w:jc w:val="center"/>
            </w:pPr>
            <w:r>
              <w:rPr>
                <w:rFonts w:hint="eastAsia"/>
              </w:rPr>
              <w:t>数量</w:t>
            </w:r>
          </w:p>
        </w:tc>
      </w:tr>
      <w:tr w:rsidR="00EC15BB" w:rsidRPr="00EC15BB" w14:paraId="15E9052A" w14:textId="77777777" w:rsidTr="00373562">
        <w:tc>
          <w:tcPr>
            <w:tcW w:w="2409" w:type="dxa"/>
            <w:vAlign w:val="center"/>
          </w:tcPr>
          <w:p w14:paraId="359CD710" w14:textId="77777777" w:rsidR="00D46153" w:rsidRPr="00EC15BB" w:rsidRDefault="00D46153" w:rsidP="00373562">
            <w:pPr>
              <w:jc w:val="center"/>
              <w:rPr>
                <w:color w:val="FF0000"/>
              </w:rPr>
            </w:pPr>
            <w:r w:rsidRPr="00EC15BB">
              <w:rPr>
                <w:rFonts w:hint="eastAsia"/>
                <w:color w:val="FF0000"/>
              </w:rPr>
              <w:t>ヘルメット</w:t>
            </w:r>
          </w:p>
        </w:tc>
        <w:tc>
          <w:tcPr>
            <w:tcW w:w="709" w:type="dxa"/>
            <w:tcBorders>
              <w:right w:val="double" w:sz="4" w:space="0" w:color="auto"/>
            </w:tcBorders>
            <w:vAlign w:val="center"/>
          </w:tcPr>
          <w:p w14:paraId="5CF356D4" w14:textId="77777777" w:rsidR="00D46153" w:rsidRPr="00EC15BB" w:rsidRDefault="00D46153" w:rsidP="00373562">
            <w:pPr>
              <w:jc w:val="center"/>
              <w:rPr>
                <w:color w:val="FF0000"/>
              </w:rPr>
            </w:pPr>
            <w:r w:rsidRPr="00EC15BB">
              <w:rPr>
                <w:rFonts w:hint="eastAsia"/>
                <w:color w:val="FF0000"/>
              </w:rPr>
              <w:t>30</w:t>
            </w:r>
          </w:p>
        </w:tc>
        <w:tc>
          <w:tcPr>
            <w:tcW w:w="2410" w:type="dxa"/>
            <w:tcBorders>
              <w:right w:val="single" w:sz="4" w:space="0" w:color="auto"/>
            </w:tcBorders>
            <w:vAlign w:val="center"/>
          </w:tcPr>
          <w:p w14:paraId="7E56F0EF" w14:textId="77777777" w:rsidR="00D46153" w:rsidRPr="00EC15BB" w:rsidRDefault="00D46153" w:rsidP="00373562">
            <w:pPr>
              <w:jc w:val="center"/>
              <w:rPr>
                <w:color w:val="FF0000"/>
              </w:rPr>
            </w:pPr>
            <w:r w:rsidRPr="00EC15BB">
              <w:rPr>
                <w:rFonts w:hint="eastAsia"/>
                <w:color w:val="FF0000"/>
              </w:rPr>
              <w:t>発電機</w:t>
            </w:r>
          </w:p>
        </w:tc>
        <w:tc>
          <w:tcPr>
            <w:tcW w:w="709" w:type="dxa"/>
            <w:tcBorders>
              <w:left w:val="single" w:sz="4" w:space="0" w:color="auto"/>
              <w:right w:val="double" w:sz="4" w:space="0" w:color="auto"/>
            </w:tcBorders>
            <w:vAlign w:val="center"/>
          </w:tcPr>
          <w:p w14:paraId="6865EC92" w14:textId="77777777" w:rsidR="00D46153" w:rsidRPr="00EC15BB" w:rsidRDefault="00D46153" w:rsidP="00373562">
            <w:pPr>
              <w:jc w:val="center"/>
              <w:rPr>
                <w:color w:val="FF0000"/>
              </w:rPr>
            </w:pPr>
            <w:r w:rsidRPr="00EC15BB">
              <w:rPr>
                <w:rFonts w:hint="eastAsia"/>
                <w:color w:val="FF0000"/>
              </w:rPr>
              <w:t>1</w:t>
            </w:r>
          </w:p>
        </w:tc>
        <w:tc>
          <w:tcPr>
            <w:tcW w:w="2409" w:type="dxa"/>
            <w:tcBorders>
              <w:right w:val="single" w:sz="4" w:space="0" w:color="auto"/>
            </w:tcBorders>
            <w:vAlign w:val="center"/>
          </w:tcPr>
          <w:p w14:paraId="29317EAC" w14:textId="77777777" w:rsidR="00D46153" w:rsidRPr="00EC15BB" w:rsidRDefault="00D46153" w:rsidP="00373562">
            <w:pPr>
              <w:jc w:val="center"/>
              <w:rPr>
                <w:color w:val="FF0000"/>
              </w:rPr>
            </w:pPr>
            <w:r w:rsidRPr="00EC15BB">
              <w:rPr>
                <w:rFonts w:hint="eastAsia"/>
                <w:color w:val="FF0000"/>
              </w:rPr>
              <w:t>テント</w:t>
            </w:r>
          </w:p>
        </w:tc>
        <w:tc>
          <w:tcPr>
            <w:tcW w:w="709" w:type="dxa"/>
            <w:tcBorders>
              <w:left w:val="single" w:sz="4" w:space="0" w:color="auto"/>
              <w:right w:val="single" w:sz="4" w:space="0" w:color="auto"/>
            </w:tcBorders>
            <w:vAlign w:val="center"/>
          </w:tcPr>
          <w:p w14:paraId="6AD559F5" w14:textId="77777777" w:rsidR="00D46153" w:rsidRPr="00EC15BB" w:rsidRDefault="00D46153" w:rsidP="00373562">
            <w:pPr>
              <w:jc w:val="center"/>
              <w:rPr>
                <w:color w:val="FF0000"/>
              </w:rPr>
            </w:pPr>
            <w:r w:rsidRPr="00EC15BB">
              <w:rPr>
                <w:rFonts w:hint="eastAsia"/>
                <w:color w:val="FF0000"/>
              </w:rPr>
              <w:t>2</w:t>
            </w:r>
          </w:p>
        </w:tc>
      </w:tr>
      <w:tr w:rsidR="00EC15BB" w:rsidRPr="00EC15BB" w14:paraId="13A8AA16" w14:textId="77777777" w:rsidTr="00373562">
        <w:tc>
          <w:tcPr>
            <w:tcW w:w="2409" w:type="dxa"/>
            <w:vAlign w:val="center"/>
          </w:tcPr>
          <w:p w14:paraId="2777EB29" w14:textId="77777777" w:rsidR="00D46153" w:rsidRPr="00EC15BB" w:rsidRDefault="00D46153" w:rsidP="00373562">
            <w:pPr>
              <w:jc w:val="center"/>
              <w:rPr>
                <w:color w:val="FF0000"/>
              </w:rPr>
            </w:pPr>
            <w:r w:rsidRPr="00EC15BB">
              <w:rPr>
                <w:rFonts w:hint="eastAsia"/>
                <w:color w:val="FF0000"/>
              </w:rPr>
              <w:t>軍手</w:t>
            </w:r>
          </w:p>
        </w:tc>
        <w:tc>
          <w:tcPr>
            <w:tcW w:w="709" w:type="dxa"/>
            <w:tcBorders>
              <w:right w:val="double" w:sz="4" w:space="0" w:color="auto"/>
            </w:tcBorders>
            <w:vAlign w:val="center"/>
          </w:tcPr>
          <w:p w14:paraId="3E8541A3" w14:textId="77777777" w:rsidR="00D46153" w:rsidRPr="00EC15BB" w:rsidRDefault="00D46153" w:rsidP="00373562">
            <w:pPr>
              <w:jc w:val="center"/>
              <w:rPr>
                <w:color w:val="FF0000"/>
              </w:rPr>
            </w:pPr>
            <w:r w:rsidRPr="00EC15BB">
              <w:rPr>
                <w:rFonts w:hint="eastAsia"/>
                <w:color w:val="FF0000"/>
              </w:rPr>
              <w:t>100</w:t>
            </w:r>
          </w:p>
        </w:tc>
        <w:tc>
          <w:tcPr>
            <w:tcW w:w="2410" w:type="dxa"/>
            <w:tcBorders>
              <w:right w:val="single" w:sz="4" w:space="0" w:color="auto"/>
            </w:tcBorders>
            <w:vAlign w:val="center"/>
          </w:tcPr>
          <w:p w14:paraId="1933D778" w14:textId="77777777" w:rsidR="00D46153" w:rsidRPr="00EC15BB" w:rsidRDefault="00D46153" w:rsidP="00373562">
            <w:pPr>
              <w:jc w:val="center"/>
              <w:rPr>
                <w:color w:val="FF0000"/>
              </w:rPr>
            </w:pPr>
            <w:r w:rsidRPr="00EC15BB">
              <w:rPr>
                <w:rFonts w:hint="eastAsia"/>
                <w:color w:val="FF0000"/>
              </w:rPr>
              <w:t>コードリール</w:t>
            </w:r>
          </w:p>
        </w:tc>
        <w:tc>
          <w:tcPr>
            <w:tcW w:w="709" w:type="dxa"/>
            <w:tcBorders>
              <w:left w:val="single" w:sz="4" w:space="0" w:color="auto"/>
              <w:right w:val="double" w:sz="4" w:space="0" w:color="auto"/>
            </w:tcBorders>
            <w:vAlign w:val="center"/>
          </w:tcPr>
          <w:p w14:paraId="74DDD47B" w14:textId="77777777" w:rsidR="00D46153" w:rsidRPr="00EC15BB" w:rsidRDefault="00D46153" w:rsidP="00373562">
            <w:pPr>
              <w:jc w:val="center"/>
              <w:rPr>
                <w:color w:val="FF0000"/>
              </w:rPr>
            </w:pPr>
            <w:r w:rsidRPr="00EC15BB">
              <w:rPr>
                <w:rFonts w:hint="eastAsia"/>
                <w:color w:val="FF0000"/>
              </w:rPr>
              <w:t>1</w:t>
            </w:r>
          </w:p>
        </w:tc>
        <w:tc>
          <w:tcPr>
            <w:tcW w:w="2409" w:type="dxa"/>
            <w:tcBorders>
              <w:right w:val="single" w:sz="4" w:space="0" w:color="auto"/>
            </w:tcBorders>
            <w:vAlign w:val="center"/>
          </w:tcPr>
          <w:p w14:paraId="7D2D743B" w14:textId="77777777" w:rsidR="00D46153" w:rsidRPr="00EC15BB" w:rsidRDefault="00D46153" w:rsidP="00373562">
            <w:pPr>
              <w:jc w:val="center"/>
              <w:rPr>
                <w:color w:val="FF0000"/>
              </w:rPr>
            </w:pPr>
            <w:r w:rsidRPr="00EC15BB">
              <w:rPr>
                <w:rFonts w:hint="eastAsia"/>
                <w:color w:val="FF0000"/>
              </w:rPr>
              <w:t>ハンドマイク</w:t>
            </w:r>
          </w:p>
        </w:tc>
        <w:tc>
          <w:tcPr>
            <w:tcW w:w="709" w:type="dxa"/>
            <w:tcBorders>
              <w:left w:val="single" w:sz="4" w:space="0" w:color="auto"/>
              <w:right w:val="single" w:sz="4" w:space="0" w:color="auto"/>
            </w:tcBorders>
            <w:vAlign w:val="center"/>
          </w:tcPr>
          <w:p w14:paraId="53D0FDE2" w14:textId="77777777" w:rsidR="00D46153" w:rsidRPr="00EC15BB" w:rsidRDefault="00D46153" w:rsidP="00373562">
            <w:pPr>
              <w:jc w:val="center"/>
              <w:rPr>
                <w:color w:val="FF0000"/>
              </w:rPr>
            </w:pPr>
            <w:r w:rsidRPr="00EC15BB">
              <w:rPr>
                <w:rFonts w:hint="eastAsia"/>
                <w:color w:val="FF0000"/>
              </w:rPr>
              <w:t>2</w:t>
            </w:r>
          </w:p>
        </w:tc>
      </w:tr>
      <w:tr w:rsidR="00EC15BB" w:rsidRPr="00EC15BB" w14:paraId="45AE92AF" w14:textId="77777777" w:rsidTr="00373562">
        <w:trPr>
          <w:trHeight w:val="180"/>
        </w:trPr>
        <w:tc>
          <w:tcPr>
            <w:tcW w:w="2409" w:type="dxa"/>
            <w:vAlign w:val="center"/>
          </w:tcPr>
          <w:p w14:paraId="4891BF72" w14:textId="77777777" w:rsidR="00D46153" w:rsidRPr="00EC15BB" w:rsidRDefault="00D46153" w:rsidP="00373562">
            <w:pPr>
              <w:jc w:val="center"/>
              <w:rPr>
                <w:color w:val="FF0000"/>
              </w:rPr>
            </w:pPr>
            <w:r w:rsidRPr="00EC15BB">
              <w:rPr>
                <w:rFonts w:hint="eastAsia"/>
                <w:color w:val="FF0000"/>
              </w:rPr>
              <w:t>スコップ</w:t>
            </w:r>
          </w:p>
        </w:tc>
        <w:tc>
          <w:tcPr>
            <w:tcW w:w="709" w:type="dxa"/>
            <w:tcBorders>
              <w:right w:val="double" w:sz="4" w:space="0" w:color="auto"/>
            </w:tcBorders>
            <w:vAlign w:val="center"/>
          </w:tcPr>
          <w:p w14:paraId="1A6A4DC3" w14:textId="77777777" w:rsidR="00D46153" w:rsidRPr="00EC15BB" w:rsidRDefault="00D46153" w:rsidP="00373562">
            <w:pPr>
              <w:jc w:val="center"/>
              <w:rPr>
                <w:color w:val="FF0000"/>
              </w:rPr>
            </w:pPr>
            <w:r w:rsidRPr="00EC15BB">
              <w:rPr>
                <w:rFonts w:hint="eastAsia"/>
                <w:color w:val="FF0000"/>
              </w:rPr>
              <w:t>10</w:t>
            </w:r>
          </w:p>
        </w:tc>
        <w:tc>
          <w:tcPr>
            <w:tcW w:w="2410" w:type="dxa"/>
            <w:tcBorders>
              <w:right w:val="single" w:sz="4" w:space="0" w:color="auto"/>
            </w:tcBorders>
            <w:vAlign w:val="center"/>
          </w:tcPr>
          <w:p w14:paraId="7B35E10B" w14:textId="77777777" w:rsidR="00D46153" w:rsidRPr="00EC15BB" w:rsidRDefault="00D46153" w:rsidP="00373562">
            <w:pPr>
              <w:jc w:val="center"/>
              <w:rPr>
                <w:color w:val="FF0000"/>
              </w:rPr>
            </w:pPr>
            <w:r w:rsidRPr="00EC15BB">
              <w:rPr>
                <w:rFonts w:hint="eastAsia"/>
                <w:color w:val="FF0000"/>
              </w:rPr>
              <w:t>投光器</w:t>
            </w:r>
          </w:p>
        </w:tc>
        <w:tc>
          <w:tcPr>
            <w:tcW w:w="709" w:type="dxa"/>
            <w:tcBorders>
              <w:left w:val="single" w:sz="4" w:space="0" w:color="auto"/>
              <w:right w:val="double" w:sz="4" w:space="0" w:color="auto"/>
            </w:tcBorders>
            <w:vAlign w:val="center"/>
          </w:tcPr>
          <w:p w14:paraId="5D074D78" w14:textId="77777777" w:rsidR="00D46153" w:rsidRPr="00EC15BB" w:rsidRDefault="00D46153" w:rsidP="00373562">
            <w:pPr>
              <w:jc w:val="center"/>
              <w:rPr>
                <w:color w:val="FF0000"/>
              </w:rPr>
            </w:pPr>
            <w:r w:rsidRPr="00EC15BB">
              <w:rPr>
                <w:rFonts w:hint="eastAsia"/>
                <w:color w:val="FF0000"/>
              </w:rPr>
              <w:t>1</w:t>
            </w:r>
          </w:p>
        </w:tc>
        <w:tc>
          <w:tcPr>
            <w:tcW w:w="2409" w:type="dxa"/>
            <w:tcBorders>
              <w:right w:val="single" w:sz="4" w:space="0" w:color="auto"/>
            </w:tcBorders>
            <w:vAlign w:val="center"/>
          </w:tcPr>
          <w:p w14:paraId="7C33D2C6" w14:textId="77777777" w:rsidR="00D46153" w:rsidRPr="00EC15BB" w:rsidRDefault="00D46153" w:rsidP="00373562">
            <w:pPr>
              <w:jc w:val="center"/>
              <w:rPr>
                <w:color w:val="FF0000"/>
              </w:rPr>
            </w:pPr>
            <w:r w:rsidRPr="00EC15BB">
              <w:rPr>
                <w:rFonts w:hint="eastAsia"/>
                <w:color w:val="FF0000"/>
              </w:rPr>
              <w:t>ブルーシート</w:t>
            </w:r>
          </w:p>
        </w:tc>
        <w:tc>
          <w:tcPr>
            <w:tcW w:w="709" w:type="dxa"/>
            <w:tcBorders>
              <w:left w:val="single" w:sz="4" w:space="0" w:color="auto"/>
              <w:right w:val="single" w:sz="4" w:space="0" w:color="auto"/>
            </w:tcBorders>
            <w:vAlign w:val="center"/>
          </w:tcPr>
          <w:p w14:paraId="6B2A027E" w14:textId="77777777" w:rsidR="00D46153" w:rsidRPr="00EC15BB" w:rsidRDefault="00D46153" w:rsidP="00373562">
            <w:pPr>
              <w:jc w:val="center"/>
              <w:rPr>
                <w:color w:val="FF0000"/>
              </w:rPr>
            </w:pPr>
            <w:r w:rsidRPr="00EC15BB">
              <w:rPr>
                <w:rFonts w:hint="eastAsia"/>
                <w:color w:val="FF0000"/>
              </w:rPr>
              <w:t>4</w:t>
            </w:r>
          </w:p>
        </w:tc>
      </w:tr>
      <w:tr w:rsidR="00EC15BB" w:rsidRPr="00EC15BB" w14:paraId="19E4FC7A" w14:textId="77777777" w:rsidTr="00373562">
        <w:trPr>
          <w:trHeight w:val="150"/>
        </w:trPr>
        <w:tc>
          <w:tcPr>
            <w:tcW w:w="2409" w:type="dxa"/>
            <w:vAlign w:val="center"/>
          </w:tcPr>
          <w:p w14:paraId="553E279A" w14:textId="77777777" w:rsidR="00D46153" w:rsidRPr="00EC15BB" w:rsidRDefault="00D46153" w:rsidP="00373562">
            <w:pPr>
              <w:jc w:val="center"/>
              <w:rPr>
                <w:color w:val="FF0000"/>
              </w:rPr>
            </w:pPr>
            <w:r w:rsidRPr="00EC15BB">
              <w:rPr>
                <w:rFonts w:hint="eastAsia"/>
                <w:color w:val="FF0000"/>
              </w:rPr>
              <w:t>バール</w:t>
            </w:r>
          </w:p>
        </w:tc>
        <w:tc>
          <w:tcPr>
            <w:tcW w:w="709" w:type="dxa"/>
            <w:tcBorders>
              <w:right w:val="double" w:sz="4" w:space="0" w:color="auto"/>
            </w:tcBorders>
            <w:vAlign w:val="center"/>
          </w:tcPr>
          <w:p w14:paraId="4C822B97" w14:textId="77777777" w:rsidR="00D46153" w:rsidRPr="00EC15BB" w:rsidRDefault="00D46153" w:rsidP="00373562">
            <w:pPr>
              <w:jc w:val="center"/>
              <w:rPr>
                <w:color w:val="FF0000"/>
              </w:rPr>
            </w:pPr>
            <w:r w:rsidRPr="00EC15BB">
              <w:rPr>
                <w:rFonts w:hint="eastAsia"/>
                <w:color w:val="FF0000"/>
              </w:rPr>
              <w:t>4</w:t>
            </w:r>
          </w:p>
        </w:tc>
        <w:tc>
          <w:tcPr>
            <w:tcW w:w="2410" w:type="dxa"/>
            <w:tcBorders>
              <w:right w:val="single" w:sz="4" w:space="0" w:color="auto"/>
            </w:tcBorders>
            <w:vAlign w:val="center"/>
          </w:tcPr>
          <w:p w14:paraId="38CF283B" w14:textId="77777777" w:rsidR="00D46153" w:rsidRPr="00EC15BB" w:rsidRDefault="00D46153" w:rsidP="00373562">
            <w:pPr>
              <w:jc w:val="center"/>
              <w:rPr>
                <w:color w:val="FF0000"/>
              </w:rPr>
            </w:pPr>
            <w:r w:rsidRPr="00EC15BB">
              <w:rPr>
                <w:rFonts w:hint="eastAsia"/>
                <w:color w:val="FF0000"/>
              </w:rPr>
              <w:t>LED</w:t>
            </w:r>
            <w:r w:rsidRPr="00EC15BB">
              <w:rPr>
                <w:rFonts w:hint="eastAsia"/>
                <w:color w:val="FF0000"/>
              </w:rPr>
              <w:t>ランタン</w:t>
            </w:r>
          </w:p>
        </w:tc>
        <w:tc>
          <w:tcPr>
            <w:tcW w:w="709" w:type="dxa"/>
            <w:tcBorders>
              <w:left w:val="single" w:sz="4" w:space="0" w:color="auto"/>
              <w:right w:val="double" w:sz="4" w:space="0" w:color="auto"/>
            </w:tcBorders>
            <w:vAlign w:val="center"/>
          </w:tcPr>
          <w:p w14:paraId="7E473A3E" w14:textId="77777777" w:rsidR="00D46153" w:rsidRPr="00EC15BB" w:rsidRDefault="00D46153" w:rsidP="00373562">
            <w:pPr>
              <w:jc w:val="center"/>
              <w:rPr>
                <w:color w:val="FF0000"/>
              </w:rPr>
            </w:pPr>
            <w:r w:rsidRPr="00EC15BB">
              <w:rPr>
                <w:rFonts w:hint="eastAsia"/>
                <w:color w:val="FF0000"/>
              </w:rPr>
              <w:t>20</w:t>
            </w:r>
          </w:p>
        </w:tc>
        <w:tc>
          <w:tcPr>
            <w:tcW w:w="2409" w:type="dxa"/>
            <w:tcBorders>
              <w:right w:val="single" w:sz="4" w:space="0" w:color="auto"/>
            </w:tcBorders>
            <w:vAlign w:val="center"/>
          </w:tcPr>
          <w:p w14:paraId="0D92626C" w14:textId="77777777" w:rsidR="00D46153" w:rsidRPr="00EC15BB" w:rsidRDefault="00D46153" w:rsidP="00373562">
            <w:pPr>
              <w:jc w:val="center"/>
              <w:rPr>
                <w:color w:val="FF0000"/>
              </w:rPr>
            </w:pPr>
            <w:r w:rsidRPr="00EC15BB">
              <w:rPr>
                <w:rFonts w:hint="eastAsia"/>
                <w:color w:val="FF0000"/>
              </w:rPr>
              <w:t>毛布</w:t>
            </w:r>
          </w:p>
        </w:tc>
        <w:tc>
          <w:tcPr>
            <w:tcW w:w="709" w:type="dxa"/>
            <w:tcBorders>
              <w:left w:val="single" w:sz="4" w:space="0" w:color="auto"/>
              <w:right w:val="single" w:sz="4" w:space="0" w:color="auto"/>
            </w:tcBorders>
            <w:vAlign w:val="center"/>
          </w:tcPr>
          <w:p w14:paraId="43D6937D" w14:textId="77777777" w:rsidR="00D46153" w:rsidRPr="00EC15BB" w:rsidRDefault="00D46153" w:rsidP="00373562">
            <w:pPr>
              <w:jc w:val="center"/>
              <w:rPr>
                <w:color w:val="FF0000"/>
              </w:rPr>
            </w:pPr>
            <w:r w:rsidRPr="00EC15BB">
              <w:rPr>
                <w:rFonts w:hint="eastAsia"/>
                <w:color w:val="FF0000"/>
              </w:rPr>
              <w:t>10</w:t>
            </w:r>
          </w:p>
        </w:tc>
      </w:tr>
      <w:tr w:rsidR="00EC15BB" w:rsidRPr="00EC15BB" w14:paraId="63F434DA" w14:textId="77777777" w:rsidTr="00373562">
        <w:trPr>
          <w:trHeight w:val="180"/>
        </w:trPr>
        <w:tc>
          <w:tcPr>
            <w:tcW w:w="2409" w:type="dxa"/>
            <w:vAlign w:val="center"/>
          </w:tcPr>
          <w:p w14:paraId="00B6948A" w14:textId="77777777" w:rsidR="00D46153" w:rsidRPr="00EC15BB" w:rsidRDefault="00D46153" w:rsidP="00373562">
            <w:pPr>
              <w:jc w:val="center"/>
              <w:rPr>
                <w:color w:val="FF0000"/>
              </w:rPr>
            </w:pPr>
            <w:r w:rsidRPr="00EC15BB">
              <w:rPr>
                <w:rFonts w:hint="eastAsia"/>
                <w:color w:val="FF0000"/>
              </w:rPr>
              <w:t>のこぎり</w:t>
            </w:r>
          </w:p>
        </w:tc>
        <w:tc>
          <w:tcPr>
            <w:tcW w:w="709" w:type="dxa"/>
            <w:tcBorders>
              <w:right w:val="double" w:sz="4" w:space="0" w:color="auto"/>
            </w:tcBorders>
            <w:vAlign w:val="center"/>
          </w:tcPr>
          <w:p w14:paraId="776D18CB" w14:textId="77777777" w:rsidR="00D46153" w:rsidRPr="00EC15BB" w:rsidRDefault="00D46153" w:rsidP="00373562">
            <w:pPr>
              <w:jc w:val="center"/>
              <w:rPr>
                <w:color w:val="FF0000"/>
              </w:rPr>
            </w:pPr>
            <w:r w:rsidRPr="00EC15BB">
              <w:rPr>
                <w:rFonts w:hint="eastAsia"/>
                <w:color w:val="FF0000"/>
              </w:rPr>
              <w:t>4</w:t>
            </w:r>
          </w:p>
        </w:tc>
        <w:tc>
          <w:tcPr>
            <w:tcW w:w="2410" w:type="dxa"/>
            <w:tcBorders>
              <w:right w:val="single" w:sz="4" w:space="0" w:color="auto"/>
            </w:tcBorders>
            <w:vAlign w:val="center"/>
          </w:tcPr>
          <w:p w14:paraId="2F5D1976" w14:textId="77777777" w:rsidR="00D46153" w:rsidRPr="00EC15BB" w:rsidRDefault="00D46153" w:rsidP="00373562">
            <w:pPr>
              <w:jc w:val="center"/>
              <w:rPr>
                <w:color w:val="FF0000"/>
              </w:rPr>
            </w:pPr>
            <w:r w:rsidRPr="00EC15BB">
              <w:rPr>
                <w:rFonts w:hint="eastAsia"/>
                <w:color w:val="FF0000"/>
              </w:rPr>
              <w:t>担架</w:t>
            </w:r>
          </w:p>
        </w:tc>
        <w:tc>
          <w:tcPr>
            <w:tcW w:w="709" w:type="dxa"/>
            <w:tcBorders>
              <w:left w:val="single" w:sz="4" w:space="0" w:color="auto"/>
              <w:right w:val="double" w:sz="4" w:space="0" w:color="auto"/>
            </w:tcBorders>
            <w:vAlign w:val="center"/>
          </w:tcPr>
          <w:p w14:paraId="21A690AC" w14:textId="77777777" w:rsidR="00D46153" w:rsidRPr="00EC15BB" w:rsidRDefault="00D46153" w:rsidP="00373562">
            <w:pPr>
              <w:jc w:val="center"/>
              <w:rPr>
                <w:color w:val="FF0000"/>
              </w:rPr>
            </w:pPr>
            <w:r w:rsidRPr="00EC15BB">
              <w:rPr>
                <w:rFonts w:hint="eastAsia"/>
                <w:color w:val="FF0000"/>
              </w:rPr>
              <w:t>1</w:t>
            </w:r>
          </w:p>
        </w:tc>
        <w:tc>
          <w:tcPr>
            <w:tcW w:w="2409" w:type="dxa"/>
            <w:tcBorders>
              <w:right w:val="single" w:sz="4" w:space="0" w:color="auto"/>
            </w:tcBorders>
            <w:vAlign w:val="center"/>
          </w:tcPr>
          <w:p w14:paraId="0E08D0EF" w14:textId="77777777" w:rsidR="00D46153" w:rsidRPr="00EC15BB" w:rsidRDefault="00D46153" w:rsidP="00373562">
            <w:pPr>
              <w:jc w:val="center"/>
              <w:rPr>
                <w:color w:val="FF0000"/>
              </w:rPr>
            </w:pPr>
            <w:r w:rsidRPr="00EC15BB">
              <w:rPr>
                <w:rFonts w:hint="eastAsia"/>
                <w:color w:val="FF0000"/>
              </w:rPr>
              <w:t>薪かまど</w:t>
            </w:r>
          </w:p>
        </w:tc>
        <w:tc>
          <w:tcPr>
            <w:tcW w:w="709" w:type="dxa"/>
            <w:tcBorders>
              <w:left w:val="single" w:sz="4" w:space="0" w:color="auto"/>
              <w:right w:val="single" w:sz="4" w:space="0" w:color="auto"/>
            </w:tcBorders>
            <w:vAlign w:val="center"/>
          </w:tcPr>
          <w:p w14:paraId="03440804" w14:textId="77777777" w:rsidR="00D46153" w:rsidRPr="00EC15BB" w:rsidRDefault="00D46153" w:rsidP="00373562">
            <w:pPr>
              <w:jc w:val="center"/>
              <w:rPr>
                <w:color w:val="FF0000"/>
              </w:rPr>
            </w:pPr>
            <w:r w:rsidRPr="00EC15BB">
              <w:rPr>
                <w:rFonts w:hint="eastAsia"/>
                <w:color w:val="FF0000"/>
              </w:rPr>
              <w:t>2</w:t>
            </w:r>
          </w:p>
        </w:tc>
      </w:tr>
      <w:tr w:rsidR="00EC15BB" w:rsidRPr="00EC15BB" w14:paraId="05E0864A" w14:textId="77777777" w:rsidTr="00373562">
        <w:trPr>
          <w:trHeight w:val="165"/>
        </w:trPr>
        <w:tc>
          <w:tcPr>
            <w:tcW w:w="2409" w:type="dxa"/>
            <w:vAlign w:val="center"/>
          </w:tcPr>
          <w:p w14:paraId="2A9C8044" w14:textId="77777777" w:rsidR="00D46153" w:rsidRPr="00EC15BB" w:rsidRDefault="00D46153" w:rsidP="00373562">
            <w:pPr>
              <w:jc w:val="center"/>
              <w:rPr>
                <w:color w:val="FF0000"/>
              </w:rPr>
            </w:pPr>
            <w:r w:rsidRPr="00EC15BB">
              <w:rPr>
                <w:rFonts w:hint="eastAsia"/>
                <w:color w:val="FF0000"/>
              </w:rPr>
              <w:t>ロープ</w:t>
            </w:r>
          </w:p>
        </w:tc>
        <w:tc>
          <w:tcPr>
            <w:tcW w:w="709" w:type="dxa"/>
            <w:tcBorders>
              <w:right w:val="double" w:sz="4" w:space="0" w:color="auto"/>
            </w:tcBorders>
            <w:vAlign w:val="center"/>
          </w:tcPr>
          <w:p w14:paraId="50F17EDA" w14:textId="77777777" w:rsidR="00D46153" w:rsidRPr="00EC15BB" w:rsidRDefault="00D46153" w:rsidP="00373562">
            <w:pPr>
              <w:jc w:val="center"/>
              <w:rPr>
                <w:color w:val="FF0000"/>
              </w:rPr>
            </w:pPr>
            <w:r w:rsidRPr="00EC15BB">
              <w:rPr>
                <w:rFonts w:hint="eastAsia"/>
                <w:color w:val="FF0000"/>
              </w:rPr>
              <w:t>1</w:t>
            </w:r>
          </w:p>
        </w:tc>
        <w:tc>
          <w:tcPr>
            <w:tcW w:w="2410" w:type="dxa"/>
            <w:tcBorders>
              <w:right w:val="single" w:sz="4" w:space="0" w:color="auto"/>
            </w:tcBorders>
            <w:vAlign w:val="center"/>
          </w:tcPr>
          <w:p w14:paraId="5B9C5C57" w14:textId="77777777" w:rsidR="00D46153" w:rsidRPr="00EC15BB" w:rsidRDefault="00D46153" w:rsidP="00373562">
            <w:pPr>
              <w:jc w:val="center"/>
              <w:rPr>
                <w:color w:val="FF0000"/>
              </w:rPr>
            </w:pPr>
            <w:r w:rsidRPr="00EC15BB">
              <w:rPr>
                <w:rFonts w:hint="eastAsia"/>
                <w:color w:val="FF0000"/>
              </w:rPr>
              <w:t>折り畳み式リヤカー</w:t>
            </w:r>
          </w:p>
        </w:tc>
        <w:tc>
          <w:tcPr>
            <w:tcW w:w="709" w:type="dxa"/>
            <w:tcBorders>
              <w:left w:val="single" w:sz="4" w:space="0" w:color="auto"/>
              <w:right w:val="double" w:sz="4" w:space="0" w:color="auto"/>
            </w:tcBorders>
            <w:vAlign w:val="center"/>
          </w:tcPr>
          <w:p w14:paraId="188F6C12" w14:textId="77777777" w:rsidR="00D46153" w:rsidRPr="00EC15BB" w:rsidRDefault="00D46153" w:rsidP="00373562">
            <w:pPr>
              <w:jc w:val="center"/>
              <w:rPr>
                <w:color w:val="FF0000"/>
              </w:rPr>
            </w:pPr>
            <w:r w:rsidRPr="00EC15BB">
              <w:rPr>
                <w:rFonts w:hint="eastAsia"/>
                <w:color w:val="FF0000"/>
              </w:rPr>
              <w:t>1</w:t>
            </w:r>
          </w:p>
        </w:tc>
        <w:tc>
          <w:tcPr>
            <w:tcW w:w="2409" w:type="dxa"/>
            <w:tcBorders>
              <w:right w:val="single" w:sz="4" w:space="0" w:color="auto"/>
            </w:tcBorders>
            <w:vAlign w:val="center"/>
          </w:tcPr>
          <w:p w14:paraId="5131A8AF" w14:textId="77777777" w:rsidR="00D46153" w:rsidRPr="00EC15BB" w:rsidRDefault="00D46153" w:rsidP="00373562">
            <w:pPr>
              <w:jc w:val="center"/>
              <w:rPr>
                <w:color w:val="FF0000"/>
              </w:rPr>
            </w:pPr>
            <w:r w:rsidRPr="00EC15BB">
              <w:rPr>
                <w:rFonts w:hint="eastAsia"/>
                <w:color w:val="FF0000"/>
              </w:rPr>
              <w:t>水（</w:t>
            </w:r>
            <w:r w:rsidRPr="00EC15BB">
              <w:rPr>
                <w:rFonts w:hint="eastAsia"/>
                <w:color w:val="FF0000"/>
                <w:sz w:val="18"/>
              </w:rPr>
              <w:t>ペットボトル</w:t>
            </w:r>
            <w:r w:rsidRPr="00EC15BB">
              <w:rPr>
                <w:rFonts w:hint="eastAsia"/>
                <w:color w:val="FF0000"/>
                <w:sz w:val="18"/>
              </w:rPr>
              <w:t>500m</w:t>
            </w:r>
            <w:r w:rsidRPr="00EC15BB">
              <w:rPr>
                <w:rFonts w:hint="eastAsia"/>
                <w:color w:val="FF0000"/>
                <w:sz w:val="18"/>
              </w:rPr>
              <w:t>ℓ</w:t>
            </w:r>
            <w:r w:rsidRPr="00EC15BB">
              <w:rPr>
                <w:rFonts w:hint="eastAsia"/>
                <w:color w:val="FF0000"/>
              </w:rPr>
              <w:t>）</w:t>
            </w:r>
          </w:p>
        </w:tc>
        <w:tc>
          <w:tcPr>
            <w:tcW w:w="709" w:type="dxa"/>
            <w:tcBorders>
              <w:left w:val="single" w:sz="4" w:space="0" w:color="auto"/>
              <w:right w:val="single" w:sz="4" w:space="0" w:color="auto"/>
            </w:tcBorders>
            <w:vAlign w:val="center"/>
          </w:tcPr>
          <w:p w14:paraId="7921199D" w14:textId="77777777" w:rsidR="00D46153" w:rsidRPr="00EC15BB" w:rsidRDefault="00D46153" w:rsidP="00373562">
            <w:pPr>
              <w:jc w:val="center"/>
              <w:rPr>
                <w:color w:val="FF0000"/>
              </w:rPr>
            </w:pPr>
            <w:r w:rsidRPr="00EC15BB">
              <w:rPr>
                <w:rFonts w:hint="eastAsia"/>
                <w:color w:val="FF0000"/>
              </w:rPr>
              <w:t>50</w:t>
            </w:r>
          </w:p>
        </w:tc>
      </w:tr>
    </w:tbl>
    <w:p w14:paraId="118C67E1" w14:textId="77777777" w:rsidR="00D46153" w:rsidRPr="00945E10" w:rsidRDefault="00D46153" w:rsidP="00954A14">
      <w:pPr>
        <w:rPr>
          <w:sz w:val="24"/>
        </w:rPr>
      </w:pPr>
    </w:p>
    <w:p w14:paraId="5279CF8B" w14:textId="77777777" w:rsidR="00954A14" w:rsidRPr="00E0672F" w:rsidRDefault="00666E32" w:rsidP="00954A14">
      <w:pPr>
        <w:rPr>
          <w:rFonts w:asciiTheme="majorEastAsia" w:eastAsiaTheme="majorEastAsia" w:hAnsiTheme="majorEastAsia"/>
          <w:sz w:val="24"/>
        </w:rPr>
      </w:pPr>
      <w:r>
        <w:rPr>
          <w:rFonts w:asciiTheme="majorEastAsia" w:eastAsiaTheme="majorEastAsia" w:hAnsiTheme="majorEastAsia" w:hint="eastAsia"/>
          <w:sz w:val="24"/>
        </w:rPr>
        <w:t>９</w:t>
      </w:r>
      <w:r w:rsidR="00954A14" w:rsidRPr="00E0672F">
        <w:rPr>
          <w:rFonts w:asciiTheme="majorEastAsia" w:eastAsiaTheme="majorEastAsia" w:hAnsiTheme="majorEastAsia" w:hint="eastAsia"/>
          <w:sz w:val="24"/>
        </w:rPr>
        <w:t xml:space="preserve">　各家庭での備え（自助）の啓発・支援</w:t>
      </w:r>
    </w:p>
    <w:p w14:paraId="261BF92A" w14:textId="77777777" w:rsidR="00954A14" w:rsidRPr="00945E10" w:rsidRDefault="00954A14" w:rsidP="00954A14">
      <w:pPr>
        <w:ind w:left="240" w:hangingChars="100" w:hanging="240"/>
        <w:rPr>
          <w:sz w:val="24"/>
        </w:rPr>
      </w:pPr>
      <w:r w:rsidRPr="00945E10">
        <w:rPr>
          <w:rFonts w:hint="eastAsia"/>
          <w:sz w:val="24"/>
        </w:rPr>
        <w:t xml:space="preserve">　　大規模地震が発生し、自宅が倒壊した等の理由で住む家を失った方が避難生活を送るための備蓄が地域防災拠点に備えられていますが、地域全員が避難できるスペースと物資がある訳ではありません。また、過去の災害においても体育館等のプライバシーのない空間での集団生活によるストレスや環境悪化により体調を崩してしまう等の健康被害が多く発生しています。</w:t>
      </w:r>
    </w:p>
    <w:p w14:paraId="1A3288CB" w14:textId="7694959A" w:rsidR="004007E8" w:rsidRDefault="004007E8" w:rsidP="00954A14">
      <w:pPr>
        <w:ind w:left="240" w:hangingChars="100" w:hanging="240"/>
        <w:rPr>
          <w:sz w:val="24"/>
        </w:rPr>
      </w:pPr>
      <w:r>
        <w:rPr>
          <w:rFonts w:hint="eastAsia"/>
          <w:sz w:val="24"/>
        </w:rPr>
        <w:lastRenderedPageBreak/>
        <w:t xml:space="preserve">　　よって、各世帯において自宅に住み続けること</w:t>
      </w:r>
      <w:r w:rsidR="00EC15BB">
        <w:rPr>
          <w:rFonts w:hint="eastAsia"/>
          <w:sz w:val="24"/>
        </w:rPr>
        <w:t>（</w:t>
      </w:r>
      <w:r w:rsidR="00EC15BB" w:rsidRPr="00EC15BB">
        <w:rPr>
          <w:rFonts w:hint="eastAsia"/>
          <w:b/>
          <w:bCs/>
          <w:sz w:val="24"/>
        </w:rPr>
        <w:t>在宅避難</w:t>
      </w:r>
      <w:r w:rsidR="00EC15BB">
        <w:rPr>
          <w:rFonts w:hint="eastAsia"/>
          <w:sz w:val="24"/>
        </w:rPr>
        <w:t>）</w:t>
      </w:r>
      <w:r>
        <w:rPr>
          <w:rFonts w:hint="eastAsia"/>
          <w:sz w:val="24"/>
        </w:rPr>
        <w:t>ができる</w:t>
      </w:r>
      <w:r w:rsidR="003102AF">
        <w:rPr>
          <w:rFonts w:hint="eastAsia"/>
          <w:sz w:val="24"/>
        </w:rPr>
        <w:t>備え</w:t>
      </w:r>
      <w:r>
        <w:rPr>
          <w:rFonts w:hint="eastAsia"/>
          <w:sz w:val="24"/>
        </w:rPr>
        <w:t>を</w:t>
      </w:r>
      <w:r w:rsidR="00CD03CC">
        <w:rPr>
          <w:rFonts w:hint="eastAsia"/>
          <w:sz w:val="24"/>
        </w:rPr>
        <w:t>充実</w:t>
      </w:r>
      <w:r w:rsidR="00954A14" w:rsidRPr="00945E10">
        <w:rPr>
          <w:rFonts w:hint="eastAsia"/>
          <w:sz w:val="24"/>
        </w:rPr>
        <w:t>させていくことが最も</w:t>
      </w:r>
      <w:r>
        <w:rPr>
          <w:rFonts w:hint="eastAsia"/>
          <w:sz w:val="24"/>
        </w:rPr>
        <w:t>重要</w:t>
      </w:r>
      <w:r w:rsidR="00954A14" w:rsidRPr="00945E10">
        <w:rPr>
          <w:rFonts w:hint="eastAsia"/>
          <w:sz w:val="24"/>
        </w:rPr>
        <w:t>となってきます</w:t>
      </w:r>
      <w:r w:rsidR="004C44C1">
        <w:rPr>
          <w:rFonts w:hint="eastAsia"/>
          <w:sz w:val="24"/>
        </w:rPr>
        <w:t>。</w:t>
      </w:r>
    </w:p>
    <w:p w14:paraId="1FB680A1" w14:textId="77777777" w:rsidR="00954A14" w:rsidRPr="00B53308" w:rsidRDefault="0030608D" w:rsidP="004007E8">
      <w:pPr>
        <w:ind w:leftChars="100" w:left="210" w:firstLineChars="100" w:firstLine="240"/>
        <w:rPr>
          <w:sz w:val="24"/>
        </w:rPr>
      </w:pPr>
      <w:r w:rsidRPr="00B53308">
        <w:rPr>
          <w:rFonts w:hint="eastAsia"/>
          <w:sz w:val="24"/>
        </w:rPr>
        <w:t>各世帯に対し、家庭内</w:t>
      </w:r>
      <w:r w:rsidR="00954A14" w:rsidRPr="00B53308">
        <w:rPr>
          <w:rFonts w:hint="eastAsia"/>
          <w:sz w:val="24"/>
        </w:rPr>
        <w:t>備蓄や家具転倒防止等の啓発を行い、</w:t>
      </w:r>
      <w:r w:rsidR="004C44C1" w:rsidRPr="00B53308">
        <w:rPr>
          <w:rFonts w:hint="eastAsia"/>
          <w:sz w:val="24"/>
        </w:rPr>
        <w:t>各</w:t>
      </w:r>
      <w:r w:rsidR="00954A14" w:rsidRPr="00B53308">
        <w:rPr>
          <w:rFonts w:hint="eastAsia"/>
          <w:sz w:val="24"/>
        </w:rPr>
        <w:t>世帯</w:t>
      </w:r>
      <w:r w:rsidRPr="00B53308">
        <w:rPr>
          <w:rFonts w:hint="eastAsia"/>
          <w:sz w:val="24"/>
        </w:rPr>
        <w:t>単位</w:t>
      </w:r>
      <w:r w:rsidR="004007E8" w:rsidRPr="00B53308">
        <w:rPr>
          <w:rFonts w:hint="eastAsia"/>
          <w:sz w:val="24"/>
        </w:rPr>
        <w:t>の</w:t>
      </w:r>
      <w:r w:rsidR="00954A14" w:rsidRPr="00B53308">
        <w:rPr>
          <w:rFonts w:hint="eastAsia"/>
          <w:sz w:val="24"/>
        </w:rPr>
        <w:t>地震対策を万全にしていくこと</w:t>
      </w:r>
      <w:r w:rsidR="004007E8" w:rsidRPr="00B53308">
        <w:rPr>
          <w:rFonts w:hint="eastAsia"/>
          <w:sz w:val="24"/>
        </w:rPr>
        <w:t>が地域全体の防災力強化につながります</w:t>
      </w:r>
      <w:r w:rsidR="00954A14" w:rsidRPr="00B53308">
        <w:rPr>
          <w:rFonts w:hint="eastAsia"/>
          <w:sz w:val="24"/>
        </w:rPr>
        <w:t>。</w:t>
      </w:r>
    </w:p>
    <w:p w14:paraId="377172C3" w14:textId="77777777" w:rsidR="004007E8" w:rsidRPr="00945E10" w:rsidRDefault="004007E8" w:rsidP="004007E8">
      <w:pPr>
        <w:ind w:leftChars="100" w:left="210" w:firstLineChars="100" w:firstLine="240"/>
        <w:rPr>
          <w:sz w:val="24"/>
        </w:rPr>
      </w:pPr>
    </w:p>
    <w:p w14:paraId="164C6741" w14:textId="77777777" w:rsidR="00954A14" w:rsidRDefault="00954A14" w:rsidP="00954A14">
      <w:pPr>
        <w:ind w:firstLineChars="100" w:firstLine="240"/>
        <w:rPr>
          <w:sz w:val="24"/>
        </w:rPr>
      </w:pPr>
      <w:r w:rsidRPr="00945E10">
        <w:rPr>
          <w:rFonts w:hint="eastAsia"/>
          <w:sz w:val="24"/>
        </w:rPr>
        <w:t>＜推奨される備え＞</w:t>
      </w:r>
    </w:p>
    <w:p w14:paraId="0C21D5E0" w14:textId="77777777" w:rsidR="00954A14" w:rsidRPr="00945E10" w:rsidRDefault="00954A14" w:rsidP="00954A14">
      <w:pPr>
        <w:ind w:firstLineChars="200" w:firstLine="480"/>
        <w:rPr>
          <w:sz w:val="24"/>
        </w:rPr>
      </w:pPr>
      <w:r w:rsidRPr="00945E10">
        <w:rPr>
          <w:rFonts w:hint="eastAsia"/>
          <w:sz w:val="24"/>
          <w:bdr w:val="single" w:sz="4" w:space="0" w:color="auto"/>
        </w:rPr>
        <w:t>大地震発生時に家具等の下敷きから身を守る圧死対策（家具転倒防止）</w:t>
      </w:r>
    </w:p>
    <w:p w14:paraId="09169AC4" w14:textId="77777777" w:rsidR="00954A14" w:rsidRPr="00945E10" w:rsidRDefault="00954A14" w:rsidP="00954A14">
      <w:pPr>
        <w:ind w:left="240" w:hangingChars="100" w:hanging="240"/>
        <w:rPr>
          <w:sz w:val="24"/>
        </w:rPr>
      </w:pPr>
      <w:r w:rsidRPr="00945E10">
        <w:rPr>
          <w:rFonts w:hint="eastAsia"/>
          <w:sz w:val="24"/>
        </w:rPr>
        <w:t xml:space="preserve">　　震度</w:t>
      </w:r>
      <w:r w:rsidRPr="00945E10">
        <w:rPr>
          <w:rFonts w:hint="eastAsia"/>
          <w:sz w:val="24"/>
        </w:rPr>
        <w:t>5</w:t>
      </w:r>
      <w:r w:rsidRPr="00945E10">
        <w:rPr>
          <w:rFonts w:hint="eastAsia"/>
          <w:sz w:val="24"/>
        </w:rPr>
        <w:t>弱の地震で不安定な家具・置物が倒れることがあるといわれています。</w:t>
      </w:r>
    </w:p>
    <w:p w14:paraId="433C0102" w14:textId="77777777" w:rsidR="00954A14" w:rsidRPr="00945E10" w:rsidRDefault="00954A14" w:rsidP="00954A14">
      <w:pPr>
        <w:ind w:leftChars="100" w:left="210" w:firstLineChars="100" w:firstLine="240"/>
        <w:rPr>
          <w:sz w:val="24"/>
        </w:rPr>
      </w:pPr>
      <w:r w:rsidRPr="00945E10">
        <w:rPr>
          <w:rFonts w:hint="eastAsia"/>
          <w:sz w:val="24"/>
        </w:rPr>
        <w:t>背の高い家具や、食器棚等の収納物が落ちることによって危険が生じるような家具には転倒防止器具を取り付けることが望ましいです。</w:t>
      </w:r>
    </w:p>
    <w:p w14:paraId="6FFF7F38" w14:textId="77777777" w:rsidR="00954A14" w:rsidRPr="00945E10" w:rsidRDefault="00954A14" w:rsidP="00954A14">
      <w:pPr>
        <w:ind w:leftChars="100" w:left="210" w:firstLineChars="100" w:firstLine="240"/>
        <w:rPr>
          <w:sz w:val="24"/>
        </w:rPr>
      </w:pPr>
      <w:r w:rsidRPr="00945E10">
        <w:rPr>
          <w:rFonts w:hint="eastAsia"/>
          <w:sz w:val="24"/>
        </w:rPr>
        <w:t>特に寝室に背の高い家具は置かないことが望ましいですが、置く必要がある場合は、寝具等の位置と家具向き（倒れやすい方向等）を考慮して配置し、且つ、転倒防止器具を取り付けます。</w:t>
      </w:r>
    </w:p>
    <w:p w14:paraId="37C06AD9" w14:textId="77777777" w:rsidR="00954A14" w:rsidRPr="00945E10" w:rsidRDefault="00954A14" w:rsidP="00954A14">
      <w:pPr>
        <w:rPr>
          <w:sz w:val="24"/>
        </w:rPr>
      </w:pPr>
      <w:r w:rsidRPr="00945E10">
        <w:rPr>
          <w:rFonts w:hint="eastAsia"/>
          <w:sz w:val="24"/>
        </w:rPr>
        <w:t xml:space="preserve">　　</w:t>
      </w:r>
    </w:p>
    <w:p w14:paraId="6BCFE910" w14:textId="77777777" w:rsidR="00954A14" w:rsidRPr="00945E10" w:rsidRDefault="00954A14" w:rsidP="00954A14">
      <w:pPr>
        <w:ind w:firstLineChars="200" w:firstLine="480"/>
        <w:rPr>
          <w:sz w:val="24"/>
        </w:rPr>
      </w:pPr>
      <w:r w:rsidRPr="00945E10">
        <w:rPr>
          <w:rFonts w:hint="eastAsia"/>
          <w:sz w:val="24"/>
          <w:bdr w:val="single" w:sz="4" w:space="0" w:color="auto"/>
        </w:rPr>
        <w:t>地震関連火災から自宅を守る通電火災対策（感震ブレーカー）</w:t>
      </w:r>
    </w:p>
    <w:p w14:paraId="222CE9AD" w14:textId="77777777" w:rsidR="00954A14" w:rsidRPr="00945E10" w:rsidRDefault="00954A14" w:rsidP="004C44C1">
      <w:pPr>
        <w:ind w:left="240" w:hangingChars="100" w:hanging="240"/>
        <w:rPr>
          <w:sz w:val="24"/>
        </w:rPr>
      </w:pPr>
      <w:r w:rsidRPr="00945E10">
        <w:rPr>
          <w:rFonts w:hint="eastAsia"/>
          <w:sz w:val="24"/>
        </w:rPr>
        <w:t xml:space="preserve">　　自宅が地震による倒壊から免れた場合でも</w:t>
      </w:r>
      <w:r w:rsidR="00EB7DE2">
        <w:rPr>
          <w:rFonts w:hint="eastAsia"/>
          <w:sz w:val="24"/>
        </w:rPr>
        <w:t>、</w:t>
      </w:r>
      <w:r w:rsidRPr="00945E10">
        <w:rPr>
          <w:rFonts w:hint="eastAsia"/>
          <w:sz w:val="24"/>
        </w:rPr>
        <w:t>火災によって焼失する</w:t>
      </w:r>
      <w:r w:rsidR="00EB7DE2">
        <w:rPr>
          <w:rFonts w:hint="eastAsia"/>
          <w:sz w:val="24"/>
        </w:rPr>
        <w:t>恐れがある</w:t>
      </w:r>
      <w:r w:rsidRPr="00945E10">
        <w:rPr>
          <w:rFonts w:hint="eastAsia"/>
          <w:sz w:val="24"/>
        </w:rPr>
        <w:t>ことが考えられます。</w:t>
      </w:r>
    </w:p>
    <w:p w14:paraId="300D43D3" w14:textId="77777777" w:rsidR="00954A14" w:rsidRPr="00945E10" w:rsidRDefault="00954A14" w:rsidP="00954A14">
      <w:pPr>
        <w:ind w:left="240" w:hangingChars="100" w:hanging="240"/>
        <w:rPr>
          <w:sz w:val="24"/>
        </w:rPr>
      </w:pPr>
      <w:r w:rsidRPr="00945E10">
        <w:rPr>
          <w:rFonts w:hint="eastAsia"/>
          <w:sz w:val="24"/>
        </w:rPr>
        <w:t xml:space="preserve">　　</w:t>
      </w:r>
      <w:r w:rsidR="00EB7DE2">
        <w:rPr>
          <w:rFonts w:hint="eastAsia"/>
          <w:sz w:val="24"/>
        </w:rPr>
        <w:t>阪神淡路大震災</w:t>
      </w:r>
      <w:r w:rsidRPr="00945E10">
        <w:rPr>
          <w:rFonts w:hint="eastAsia"/>
          <w:sz w:val="24"/>
        </w:rPr>
        <w:t>における火災の原因の６割以上（原因不明分除く）が電気に関係するものとされています。</w:t>
      </w:r>
    </w:p>
    <w:p w14:paraId="07EFD56A" w14:textId="77777777" w:rsidR="00954A14" w:rsidRPr="00945E10" w:rsidRDefault="00954A14" w:rsidP="00954A14">
      <w:pPr>
        <w:ind w:leftChars="100" w:left="210" w:firstLineChars="100" w:firstLine="240"/>
        <w:rPr>
          <w:sz w:val="24"/>
        </w:rPr>
      </w:pPr>
      <w:r w:rsidRPr="00945E10">
        <w:rPr>
          <w:rFonts w:hint="eastAsia"/>
          <w:sz w:val="24"/>
        </w:rPr>
        <w:t>感震ブレーカーは避難する際のブレーカーの切り忘れを防止し、通電火災を防ぐ有効な対策となります。</w:t>
      </w:r>
    </w:p>
    <w:p w14:paraId="16DAFC3B" w14:textId="77777777" w:rsidR="00954A14" w:rsidRPr="00945E10" w:rsidRDefault="00954A14" w:rsidP="00954A14">
      <w:pPr>
        <w:ind w:left="720" w:hangingChars="300" w:hanging="720"/>
        <w:rPr>
          <w:sz w:val="24"/>
        </w:rPr>
      </w:pPr>
      <w:r w:rsidRPr="00945E10">
        <w:rPr>
          <w:rFonts w:hint="eastAsia"/>
          <w:sz w:val="24"/>
        </w:rPr>
        <w:t xml:space="preserve">　　</w:t>
      </w:r>
    </w:p>
    <w:p w14:paraId="6A0B2A2A" w14:textId="77777777" w:rsidR="00954A14" w:rsidRPr="00945E10" w:rsidRDefault="00954A14" w:rsidP="00954A14">
      <w:pPr>
        <w:ind w:firstLineChars="200" w:firstLine="480"/>
        <w:rPr>
          <w:sz w:val="24"/>
        </w:rPr>
      </w:pPr>
      <w:r w:rsidRPr="00945E10">
        <w:rPr>
          <w:rFonts w:hint="eastAsia"/>
          <w:sz w:val="24"/>
          <w:bdr w:val="single" w:sz="4" w:space="0" w:color="auto"/>
        </w:rPr>
        <w:t>ライフライン停止に備えた備蓄対策（食料・トイレパック等）</w:t>
      </w:r>
    </w:p>
    <w:p w14:paraId="495D7914" w14:textId="77777777" w:rsidR="00954A14" w:rsidRPr="00945E10" w:rsidRDefault="00954A14" w:rsidP="00954A14">
      <w:pPr>
        <w:ind w:leftChars="100" w:left="210"/>
        <w:rPr>
          <w:sz w:val="24"/>
        </w:rPr>
      </w:pPr>
      <w:r w:rsidRPr="00945E10">
        <w:rPr>
          <w:rFonts w:hint="eastAsia"/>
          <w:sz w:val="24"/>
        </w:rPr>
        <w:t xml:space="preserve">　大地震発生後には物流が一定期間停止する恐れがあるため、水、食料が思うように手に入らないことが予想されます。</w:t>
      </w:r>
    </w:p>
    <w:p w14:paraId="21FADCB8" w14:textId="00C89EA7" w:rsidR="00954A14" w:rsidRPr="00945E10" w:rsidRDefault="00954A14" w:rsidP="00954A14">
      <w:pPr>
        <w:ind w:left="240" w:hangingChars="100" w:hanging="240"/>
        <w:rPr>
          <w:sz w:val="24"/>
        </w:rPr>
      </w:pPr>
      <w:r w:rsidRPr="00945E10">
        <w:rPr>
          <w:rFonts w:hint="eastAsia"/>
          <w:sz w:val="24"/>
        </w:rPr>
        <w:t xml:space="preserve">　　一人あたり最低３日分の</w:t>
      </w:r>
      <w:r w:rsidR="00EB7E16">
        <w:rPr>
          <w:rFonts w:hint="eastAsia"/>
          <w:sz w:val="24"/>
        </w:rPr>
        <w:t>水や食料の</w:t>
      </w:r>
      <w:r w:rsidRPr="00945E10">
        <w:rPr>
          <w:rFonts w:hint="eastAsia"/>
          <w:sz w:val="24"/>
        </w:rPr>
        <w:t>備蓄</w:t>
      </w:r>
      <w:r w:rsidR="00EB7E16">
        <w:rPr>
          <w:rFonts w:hint="eastAsia"/>
          <w:sz w:val="24"/>
        </w:rPr>
        <w:t>をしましょう</w:t>
      </w:r>
      <w:r w:rsidRPr="00945E10">
        <w:rPr>
          <w:rFonts w:hint="eastAsia"/>
          <w:sz w:val="24"/>
        </w:rPr>
        <w:t>（水は一人当たり一日３リットル、３日分で９リットルが目安です）。</w:t>
      </w:r>
    </w:p>
    <w:p w14:paraId="7AB1F7C0" w14:textId="1A8063E1" w:rsidR="00954A14" w:rsidRPr="00945E10" w:rsidRDefault="00954A14" w:rsidP="00954A14">
      <w:pPr>
        <w:ind w:left="240" w:hangingChars="100" w:hanging="240"/>
        <w:rPr>
          <w:sz w:val="24"/>
        </w:rPr>
      </w:pPr>
      <w:r w:rsidRPr="00945E10">
        <w:rPr>
          <w:rFonts w:hint="eastAsia"/>
          <w:sz w:val="24"/>
        </w:rPr>
        <w:t xml:space="preserve">　　また、トイレは下水</w:t>
      </w:r>
      <w:r w:rsidR="00BB5502">
        <w:rPr>
          <w:rFonts w:hint="eastAsia"/>
          <w:sz w:val="24"/>
        </w:rPr>
        <w:t>管</w:t>
      </w:r>
      <w:r w:rsidRPr="00945E10">
        <w:rPr>
          <w:rFonts w:hint="eastAsia"/>
          <w:sz w:val="24"/>
        </w:rPr>
        <w:t>が壊れてしまった場合</w:t>
      </w:r>
      <w:r w:rsidR="00BB5502">
        <w:rPr>
          <w:rFonts w:hint="eastAsia"/>
          <w:sz w:val="24"/>
        </w:rPr>
        <w:t>等</w:t>
      </w:r>
      <w:r w:rsidRPr="00945E10">
        <w:rPr>
          <w:rFonts w:hint="eastAsia"/>
          <w:sz w:val="24"/>
        </w:rPr>
        <w:t>、水洗で流すことができなくなる場合もあります。既存のトイレに取り付けるトイレパックを備え</w:t>
      </w:r>
      <w:r w:rsidR="0002022A">
        <w:rPr>
          <w:rFonts w:hint="eastAsia"/>
          <w:sz w:val="24"/>
        </w:rPr>
        <w:t>自宅で排泄できる環境を整えるな</w:t>
      </w:r>
      <w:r w:rsidRPr="00945E10">
        <w:rPr>
          <w:rFonts w:hint="eastAsia"/>
          <w:sz w:val="24"/>
        </w:rPr>
        <w:t>ど</w:t>
      </w:r>
      <w:r w:rsidR="0002022A">
        <w:rPr>
          <w:rFonts w:hint="eastAsia"/>
          <w:sz w:val="24"/>
        </w:rPr>
        <w:t>、</w:t>
      </w:r>
      <w:r w:rsidRPr="00945E10">
        <w:rPr>
          <w:rFonts w:hint="eastAsia"/>
          <w:sz w:val="24"/>
        </w:rPr>
        <w:t>各家庭でのトイレ対策</w:t>
      </w:r>
      <w:r w:rsidR="0002022A">
        <w:rPr>
          <w:rFonts w:hint="eastAsia"/>
          <w:sz w:val="24"/>
        </w:rPr>
        <w:t>は</w:t>
      </w:r>
      <w:r w:rsidRPr="00945E10">
        <w:rPr>
          <w:rFonts w:hint="eastAsia"/>
          <w:sz w:val="24"/>
        </w:rPr>
        <w:t>重要</w:t>
      </w:r>
      <w:r w:rsidR="0002022A">
        <w:rPr>
          <w:rFonts w:hint="eastAsia"/>
          <w:sz w:val="24"/>
        </w:rPr>
        <w:t>です</w:t>
      </w:r>
      <w:r w:rsidRPr="00945E10">
        <w:rPr>
          <w:rFonts w:hint="eastAsia"/>
          <w:sz w:val="24"/>
        </w:rPr>
        <w:t>。</w:t>
      </w:r>
      <w:r w:rsidR="00EB7E16">
        <w:rPr>
          <w:rFonts w:hint="eastAsia"/>
          <w:sz w:val="24"/>
        </w:rPr>
        <w:t>トイレパックなどの日用品は最低でも</w:t>
      </w:r>
      <w:r w:rsidR="00EB7E16">
        <w:rPr>
          <w:rFonts w:hint="eastAsia"/>
          <w:sz w:val="24"/>
        </w:rPr>
        <w:t>7</w:t>
      </w:r>
      <w:r w:rsidR="00EB7E16">
        <w:rPr>
          <w:rFonts w:hint="eastAsia"/>
          <w:sz w:val="24"/>
        </w:rPr>
        <w:t>日分の備蓄をしましょう。</w:t>
      </w:r>
    </w:p>
    <w:p w14:paraId="187A71AB" w14:textId="77777777" w:rsidR="00954A14" w:rsidRPr="00945E10" w:rsidRDefault="00954A14" w:rsidP="00954A14">
      <w:pPr>
        <w:rPr>
          <w:sz w:val="24"/>
        </w:rPr>
      </w:pPr>
      <w:r w:rsidRPr="00945E10">
        <w:rPr>
          <w:rFonts w:hint="eastAsia"/>
          <w:sz w:val="24"/>
        </w:rPr>
        <w:t xml:space="preserve">　　</w:t>
      </w:r>
    </w:p>
    <w:p w14:paraId="2C677CC5" w14:textId="77777777" w:rsidR="00954A14" w:rsidRPr="00945E10" w:rsidRDefault="00954A14" w:rsidP="00954A14">
      <w:pPr>
        <w:rPr>
          <w:sz w:val="24"/>
        </w:rPr>
      </w:pPr>
      <w:r w:rsidRPr="00945E10">
        <w:rPr>
          <w:rFonts w:hint="eastAsia"/>
          <w:sz w:val="24"/>
        </w:rPr>
        <w:t xml:space="preserve">　　</w:t>
      </w:r>
      <w:r w:rsidRPr="00945E10">
        <w:rPr>
          <w:rFonts w:hint="eastAsia"/>
          <w:sz w:val="24"/>
          <w:bdr w:val="single" w:sz="4" w:space="0" w:color="auto"/>
        </w:rPr>
        <w:t>非常持ち出し品の備え</w:t>
      </w:r>
    </w:p>
    <w:p w14:paraId="192A6EA1" w14:textId="77777777" w:rsidR="00954A14" w:rsidRPr="00945E10" w:rsidRDefault="00954A14" w:rsidP="00954A14">
      <w:pPr>
        <w:ind w:left="240" w:hangingChars="100" w:hanging="240"/>
        <w:rPr>
          <w:sz w:val="24"/>
        </w:rPr>
      </w:pPr>
      <w:r w:rsidRPr="00945E10">
        <w:rPr>
          <w:rFonts w:hint="eastAsia"/>
          <w:sz w:val="24"/>
        </w:rPr>
        <w:t xml:space="preserve">　　自宅に住めなくなるような状況が発生した場合、即座に身支度を済ませ避難に必要なものを持ち出せるよう、日ごろからひとまとめにしておくことが望ましいです。</w:t>
      </w:r>
    </w:p>
    <w:p w14:paraId="0BE2E0E5" w14:textId="77777777" w:rsidR="00BE47CC" w:rsidRDefault="00954A14" w:rsidP="00954A14">
      <w:pPr>
        <w:ind w:left="240" w:hangingChars="100" w:hanging="240"/>
        <w:rPr>
          <w:sz w:val="24"/>
        </w:rPr>
      </w:pPr>
      <w:r w:rsidRPr="00945E10">
        <w:rPr>
          <w:rFonts w:hint="eastAsia"/>
          <w:sz w:val="24"/>
        </w:rPr>
        <w:t xml:space="preserve">　　＜非常持ち出し品の例＞</w:t>
      </w:r>
      <w:r w:rsidR="00BE47CC">
        <w:rPr>
          <w:rFonts w:hint="eastAsia"/>
          <w:sz w:val="24"/>
        </w:rPr>
        <w:t xml:space="preserve">　　</w:t>
      </w:r>
    </w:p>
    <w:tbl>
      <w:tblPr>
        <w:tblStyle w:val="a9"/>
        <w:tblW w:w="0" w:type="auto"/>
        <w:tblInd w:w="534" w:type="dxa"/>
        <w:tblLook w:val="04A0" w:firstRow="1" w:lastRow="0" w:firstColumn="1" w:lastColumn="0" w:noHBand="0" w:noVBand="1"/>
      </w:tblPr>
      <w:tblGrid>
        <w:gridCol w:w="2850"/>
        <w:gridCol w:w="2820"/>
        <w:gridCol w:w="2976"/>
      </w:tblGrid>
      <w:tr w:rsidR="00BE47CC" w14:paraId="625F0169" w14:textId="77777777" w:rsidTr="00BE47CC">
        <w:tc>
          <w:tcPr>
            <w:tcW w:w="2850" w:type="dxa"/>
          </w:tcPr>
          <w:p w14:paraId="19DA72D5" w14:textId="77777777" w:rsidR="00BE47CC" w:rsidRDefault="00BE47CC" w:rsidP="00954A14">
            <w:pPr>
              <w:rPr>
                <w:sz w:val="24"/>
              </w:rPr>
            </w:pPr>
            <w:r>
              <w:rPr>
                <w:rFonts w:hint="eastAsia"/>
                <w:sz w:val="24"/>
              </w:rPr>
              <w:t>飲料水</w:t>
            </w:r>
          </w:p>
        </w:tc>
        <w:tc>
          <w:tcPr>
            <w:tcW w:w="2820" w:type="dxa"/>
          </w:tcPr>
          <w:p w14:paraId="6C740D59" w14:textId="77777777" w:rsidR="00BE47CC" w:rsidRDefault="00BE47CC" w:rsidP="00954A14">
            <w:pPr>
              <w:rPr>
                <w:sz w:val="24"/>
              </w:rPr>
            </w:pPr>
            <w:r>
              <w:rPr>
                <w:rFonts w:hint="eastAsia"/>
                <w:sz w:val="24"/>
              </w:rPr>
              <w:t>簡易な食料</w:t>
            </w:r>
          </w:p>
        </w:tc>
        <w:tc>
          <w:tcPr>
            <w:tcW w:w="2976" w:type="dxa"/>
          </w:tcPr>
          <w:p w14:paraId="3B310379" w14:textId="77777777" w:rsidR="00BE47CC" w:rsidRDefault="00BE47CC" w:rsidP="00954A14">
            <w:pPr>
              <w:rPr>
                <w:sz w:val="24"/>
              </w:rPr>
            </w:pPr>
            <w:r>
              <w:rPr>
                <w:rFonts w:hint="eastAsia"/>
                <w:sz w:val="24"/>
              </w:rPr>
              <w:t>タオル、ティッシュ</w:t>
            </w:r>
          </w:p>
        </w:tc>
      </w:tr>
      <w:tr w:rsidR="00BE47CC" w14:paraId="0E426D83" w14:textId="77777777" w:rsidTr="00BE47CC">
        <w:tc>
          <w:tcPr>
            <w:tcW w:w="2850" w:type="dxa"/>
          </w:tcPr>
          <w:p w14:paraId="71C60BC8" w14:textId="77777777" w:rsidR="00BE47CC" w:rsidRDefault="00BE47CC" w:rsidP="00954A14">
            <w:pPr>
              <w:rPr>
                <w:sz w:val="24"/>
              </w:rPr>
            </w:pPr>
            <w:r>
              <w:rPr>
                <w:rFonts w:hint="eastAsia"/>
                <w:sz w:val="24"/>
              </w:rPr>
              <w:t>ライト</w:t>
            </w:r>
          </w:p>
        </w:tc>
        <w:tc>
          <w:tcPr>
            <w:tcW w:w="2820" w:type="dxa"/>
          </w:tcPr>
          <w:p w14:paraId="55BEF469" w14:textId="77777777" w:rsidR="00BE47CC" w:rsidRDefault="00BE47CC" w:rsidP="00954A14">
            <w:pPr>
              <w:rPr>
                <w:sz w:val="24"/>
              </w:rPr>
            </w:pPr>
            <w:r>
              <w:rPr>
                <w:rFonts w:hint="eastAsia"/>
                <w:sz w:val="24"/>
              </w:rPr>
              <w:t>着替え</w:t>
            </w:r>
          </w:p>
        </w:tc>
        <w:tc>
          <w:tcPr>
            <w:tcW w:w="2976" w:type="dxa"/>
          </w:tcPr>
          <w:p w14:paraId="19B34A9F" w14:textId="77777777" w:rsidR="00BE47CC" w:rsidRDefault="00BE47CC" w:rsidP="00954A14">
            <w:pPr>
              <w:rPr>
                <w:sz w:val="24"/>
              </w:rPr>
            </w:pPr>
            <w:r>
              <w:rPr>
                <w:rFonts w:hint="eastAsia"/>
                <w:sz w:val="24"/>
              </w:rPr>
              <w:t>マスク</w:t>
            </w:r>
          </w:p>
        </w:tc>
      </w:tr>
      <w:tr w:rsidR="00BE47CC" w14:paraId="74D3B887" w14:textId="77777777" w:rsidTr="0002022A">
        <w:trPr>
          <w:trHeight w:val="180"/>
        </w:trPr>
        <w:tc>
          <w:tcPr>
            <w:tcW w:w="2850" w:type="dxa"/>
          </w:tcPr>
          <w:p w14:paraId="256FF376" w14:textId="77777777" w:rsidR="00BE47CC" w:rsidRDefault="00BE47CC" w:rsidP="00954A14">
            <w:pPr>
              <w:rPr>
                <w:sz w:val="24"/>
              </w:rPr>
            </w:pPr>
            <w:r>
              <w:rPr>
                <w:rFonts w:hint="eastAsia"/>
                <w:sz w:val="24"/>
              </w:rPr>
              <w:t>雨具</w:t>
            </w:r>
          </w:p>
        </w:tc>
        <w:tc>
          <w:tcPr>
            <w:tcW w:w="2820" w:type="dxa"/>
          </w:tcPr>
          <w:p w14:paraId="52DBCA89" w14:textId="77777777" w:rsidR="00BE47CC" w:rsidRDefault="00BE47CC" w:rsidP="009478E8">
            <w:pPr>
              <w:rPr>
                <w:sz w:val="24"/>
              </w:rPr>
            </w:pPr>
            <w:r>
              <w:rPr>
                <w:rFonts w:hint="eastAsia"/>
                <w:sz w:val="24"/>
              </w:rPr>
              <w:t>軍手</w:t>
            </w:r>
          </w:p>
        </w:tc>
        <w:tc>
          <w:tcPr>
            <w:tcW w:w="2976" w:type="dxa"/>
          </w:tcPr>
          <w:p w14:paraId="54F5CD59" w14:textId="77777777" w:rsidR="00BE47CC" w:rsidRDefault="00942DEC" w:rsidP="009478E8">
            <w:pPr>
              <w:rPr>
                <w:sz w:val="24"/>
              </w:rPr>
            </w:pPr>
            <w:r>
              <w:rPr>
                <w:rFonts w:hint="eastAsia"/>
                <w:sz w:val="24"/>
              </w:rPr>
              <w:t>ビニール袋</w:t>
            </w:r>
          </w:p>
        </w:tc>
      </w:tr>
      <w:tr w:rsidR="0002022A" w14:paraId="42C7E006" w14:textId="77777777" w:rsidTr="00BE47CC">
        <w:trPr>
          <w:trHeight w:val="165"/>
        </w:trPr>
        <w:tc>
          <w:tcPr>
            <w:tcW w:w="2850" w:type="dxa"/>
          </w:tcPr>
          <w:p w14:paraId="795B1424" w14:textId="1C98B06E" w:rsidR="0002022A" w:rsidRDefault="00AD74B3" w:rsidP="00954A14">
            <w:pPr>
              <w:rPr>
                <w:sz w:val="24"/>
              </w:rPr>
            </w:pPr>
            <w:r>
              <w:rPr>
                <w:rFonts w:hint="eastAsia"/>
                <w:sz w:val="24"/>
              </w:rPr>
              <w:lastRenderedPageBreak/>
              <w:t>モバイルバッテリー</w:t>
            </w:r>
          </w:p>
        </w:tc>
        <w:tc>
          <w:tcPr>
            <w:tcW w:w="2820" w:type="dxa"/>
          </w:tcPr>
          <w:p w14:paraId="3620A815" w14:textId="77777777" w:rsidR="0002022A" w:rsidRDefault="00942DEC" w:rsidP="009478E8">
            <w:pPr>
              <w:rPr>
                <w:sz w:val="24"/>
              </w:rPr>
            </w:pPr>
            <w:r>
              <w:rPr>
                <w:rFonts w:hint="eastAsia"/>
                <w:sz w:val="24"/>
              </w:rPr>
              <w:t>現金（小銭）</w:t>
            </w:r>
          </w:p>
        </w:tc>
        <w:tc>
          <w:tcPr>
            <w:tcW w:w="2976" w:type="dxa"/>
          </w:tcPr>
          <w:p w14:paraId="1DDD02FA" w14:textId="77777777" w:rsidR="0002022A" w:rsidRDefault="00942DEC" w:rsidP="00942DEC">
            <w:pPr>
              <w:rPr>
                <w:sz w:val="24"/>
              </w:rPr>
            </w:pPr>
            <w:r>
              <w:rPr>
                <w:rFonts w:hint="eastAsia"/>
                <w:sz w:val="24"/>
              </w:rPr>
              <w:t>ガーゼ、絆創膏</w:t>
            </w:r>
          </w:p>
        </w:tc>
      </w:tr>
      <w:tr w:rsidR="00942DEC" w14:paraId="681050B6" w14:textId="77777777" w:rsidTr="00BE47CC">
        <w:trPr>
          <w:trHeight w:val="180"/>
        </w:trPr>
        <w:tc>
          <w:tcPr>
            <w:tcW w:w="2850" w:type="dxa"/>
            <w:tcBorders>
              <w:bottom w:val="single" w:sz="4" w:space="0" w:color="auto"/>
            </w:tcBorders>
          </w:tcPr>
          <w:p w14:paraId="08EA30A8" w14:textId="77777777" w:rsidR="00942DEC" w:rsidRDefault="00942DEC" w:rsidP="009478E8">
            <w:pPr>
              <w:rPr>
                <w:sz w:val="24"/>
              </w:rPr>
            </w:pPr>
            <w:r>
              <w:rPr>
                <w:rFonts w:hint="eastAsia"/>
                <w:sz w:val="24"/>
              </w:rPr>
              <w:t>健康保険証（写し）</w:t>
            </w:r>
          </w:p>
        </w:tc>
        <w:tc>
          <w:tcPr>
            <w:tcW w:w="2820" w:type="dxa"/>
            <w:tcBorders>
              <w:bottom w:val="single" w:sz="4" w:space="0" w:color="auto"/>
            </w:tcBorders>
          </w:tcPr>
          <w:p w14:paraId="1B5954C8" w14:textId="77777777" w:rsidR="00942DEC" w:rsidRDefault="00942DEC" w:rsidP="009478E8">
            <w:pPr>
              <w:rPr>
                <w:sz w:val="24"/>
              </w:rPr>
            </w:pPr>
            <w:r>
              <w:rPr>
                <w:rFonts w:hint="eastAsia"/>
                <w:sz w:val="24"/>
              </w:rPr>
              <w:t>常備薬、お薬手帳</w:t>
            </w:r>
          </w:p>
        </w:tc>
        <w:tc>
          <w:tcPr>
            <w:tcW w:w="2976" w:type="dxa"/>
            <w:tcBorders>
              <w:bottom w:val="single" w:sz="4" w:space="0" w:color="auto"/>
            </w:tcBorders>
          </w:tcPr>
          <w:p w14:paraId="4D163587" w14:textId="77777777" w:rsidR="00942DEC" w:rsidRDefault="00942DEC" w:rsidP="00954A14">
            <w:pPr>
              <w:rPr>
                <w:sz w:val="24"/>
              </w:rPr>
            </w:pPr>
            <w:r>
              <w:rPr>
                <w:rFonts w:hint="eastAsia"/>
                <w:sz w:val="24"/>
              </w:rPr>
              <w:t>その他、個人で必要なもの</w:t>
            </w:r>
          </w:p>
        </w:tc>
      </w:tr>
    </w:tbl>
    <w:p w14:paraId="54F539B2" w14:textId="77777777" w:rsidR="0002022A" w:rsidRDefault="0002022A" w:rsidP="00954A14">
      <w:pPr>
        <w:ind w:left="240" w:hangingChars="100" w:hanging="240"/>
        <w:rPr>
          <w:sz w:val="24"/>
        </w:rPr>
      </w:pPr>
      <w:r>
        <w:rPr>
          <w:rFonts w:hint="eastAsia"/>
          <w:sz w:val="24"/>
        </w:rPr>
        <w:t xml:space="preserve">　　</w:t>
      </w:r>
    </w:p>
    <w:p w14:paraId="5EB34ADD" w14:textId="77777777" w:rsidR="00954A14" w:rsidRPr="00945E10" w:rsidRDefault="00954A14" w:rsidP="00954A14">
      <w:pPr>
        <w:ind w:firstLineChars="200" w:firstLine="480"/>
        <w:rPr>
          <w:sz w:val="24"/>
        </w:rPr>
      </w:pPr>
      <w:r w:rsidRPr="00945E10">
        <w:rPr>
          <w:rFonts w:hint="eastAsia"/>
          <w:sz w:val="24"/>
          <w:bdr w:val="single" w:sz="4" w:space="0" w:color="auto"/>
        </w:rPr>
        <w:t>その他、災害時に役立つ</w:t>
      </w:r>
      <w:r w:rsidR="00B53308">
        <w:rPr>
          <w:rFonts w:hint="eastAsia"/>
          <w:sz w:val="24"/>
          <w:bdr w:val="single" w:sz="4" w:space="0" w:color="auto"/>
        </w:rPr>
        <w:t>備蓄</w:t>
      </w:r>
      <w:r w:rsidRPr="00945E10">
        <w:rPr>
          <w:rFonts w:hint="eastAsia"/>
          <w:sz w:val="24"/>
          <w:bdr w:val="single" w:sz="4" w:space="0" w:color="auto"/>
        </w:rPr>
        <w:t>（例）</w:t>
      </w:r>
    </w:p>
    <w:p w14:paraId="1F4BDB07" w14:textId="77777777" w:rsidR="00E419FF" w:rsidRDefault="00954A14" w:rsidP="000B3ABA">
      <w:pPr>
        <w:rPr>
          <w:sz w:val="24"/>
        </w:rPr>
      </w:pPr>
      <w:r w:rsidRPr="00945E10">
        <w:rPr>
          <w:rFonts w:hint="eastAsia"/>
          <w:sz w:val="24"/>
        </w:rPr>
        <w:t xml:space="preserve">　　</w:t>
      </w:r>
      <w:r w:rsidR="00B53308">
        <w:rPr>
          <w:rFonts w:hint="eastAsia"/>
          <w:sz w:val="24"/>
        </w:rPr>
        <w:t>・カセットガスコンロ、</w:t>
      </w:r>
      <w:r w:rsidR="00E419FF">
        <w:rPr>
          <w:rFonts w:hint="eastAsia"/>
          <w:sz w:val="24"/>
        </w:rPr>
        <w:t>カセットボンベ</w:t>
      </w:r>
    </w:p>
    <w:p w14:paraId="3C1E4DBF" w14:textId="77777777" w:rsidR="00E419FF" w:rsidRDefault="00B53308" w:rsidP="00E419FF">
      <w:pPr>
        <w:ind w:firstLineChars="200" w:firstLine="480"/>
        <w:rPr>
          <w:sz w:val="24"/>
        </w:rPr>
      </w:pPr>
      <w:r>
        <w:rPr>
          <w:rFonts w:hint="eastAsia"/>
          <w:sz w:val="24"/>
        </w:rPr>
        <w:t>・</w:t>
      </w:r>
      <w:r w:rsidR="00E419FF">
        <w:rPr>
          <w:rFonts w:hint="eastAsia"/>
          <w:sz w:val="24"/>
        </w:rPr>
        <w:t>LED</w:t>
      </w:r>
      <w:r w:rsidR="00E419FF">
        <w:rPr>
          <w:rFonts w:hint="eastAsia"/>
          <w:sz w:val="24"/>
        </w:rPr>
        <w:t>ランタン（手動発電・長寿命電池のもの）</w:t>
      </w:r>
    </w:p>
    <w:p w14:paraId="719966AF" w14:textId="77777777" w:rsidR="00417954" w:rsidRDefault="00B53308" w:rsidP="00E419FF">
      <w:pPr>
        <w:ind w:firstLineChars="200" w:firstLine="480"/>
        <w:rPr>
          <w:sz w:val="24"/>
        </w:rPr>
      </w:pPr>
      <w:r>
        <w:rPr>
          <w:rFonts w:hint="eastAsia"/>
          <w:sz w:val="24"/>
        </w:rPr>
        <w:t>・</w:t>
      </w:r>
      <w:r w:rsidR="00417954">
        <w:rPr>
          <w:rFonts w:hint="eastAsia"/>
          <w:sz w:val="24"/>
        </w:rPr>
        <w:t>ラップ・アルミホイル</w:t>
      </w:r>
    </w:p>
    <w:p w14:paraId="250540A9" w14:textId="77777777" w:rsidR="00417954" w:rsidRDefault="00E419FF" w:rsidP="00954A14">
      <w:pPr>
        <w:rPr>
          <w:sz w:val="24"/>
        </w:rPr>
      </w:pPr>
      <w:r>
        <w:rPr>
          <w:rFonts w:hint="eastAsia"/>
          <w:sz w:val="24"/>
        </w:rPr>
        <w:t xml:space="preserve">　　</w:t>
      </w:r>
      <w:r w:rsidR="00B53308">
        <w:rPr>
          <w:rFonts w:hint="eastAsia"/>
          <w:sz w:val="24"/>
        </w:rPr>
        <w:t>・</w:t>
      </w:r>
      <w:r w:rsidR="00417954">
        <w:rPr>
          <w:rFonts w:hint="eastAsia"/>
          <w:sz w:val="24"/>
        </w:rPr>
        <w:t>体拭きシート（大判タイプ）</w:t>
      </w:r>
    </w:p>
    <w:p w14:paraId="558E5B40" w14:textId="77777777" w:rsidR="00417954" w:rsidRDefault="00B53308" w:rsidP="00417954">
      <w:pPr>
        <w:ind w:firstLineChars="200" w:firstLine="480"/>
        <w:rPr>
          <w:sz w:val="24"/>
        </w:rPr>
      </w:pPr>
      <w:r>
        <w:rPr>
          <w:rFonts w:hint="eastAsia"/>
          <w:sz w:val="24"/>
        </w:rPr>
        <w:t>・</w:t>
      </w:r>
      <w:r w:rsidR="00417954">
        <w:rPr>
          <w:rFonts w:hint="eastAsia"/>
          <w:sz w:val="24"/>
        </w:rPr>
        <w:t>歯磨きシート</w:t>
      </w:r>
    </w:p>
    <w:p w14:paraId="514F8782" w14:textId="4714DEC8" w:rsidR="00E419FF" w:rsidRDefault="00B53308" w:rsidP="00417954">
      <w:pPr>
        <w:ind w:firstLineChars="200" w:firstLine="480"/>
        <w:rPr>
          <w:sz w:val="24"/>
        </w:rPr>
      </w:pPr>
      <w:r>
        <w:rPr>
          <w:rFonts w:hint="eastAsia"/>
          <w:sz w:val="24"/>
        </w:rPr>
        <w:t>・</w:t>
      </w:r>
      <w:r w:rsidR="00417954">
        <w:rPr>
          <w:rFonts w:hint="eastAsia"/>
          <w:sz w:val="24"/>
        </w:rPr>
        <w:t>水のいらないシャンプー</w:t>
      </w:r>
    </w:p>
    <w:p w14:paraId="359332BA" w14:textId="77777777" w:rsidR="00E17C59" w:rsidRDefault="00E17C59" w:rsidP="00BB01B4">
      <w:pPr>
        <w:rPr>
          <w:rFonts w:asciiTheme="majorEastAsia" w:eastAsiaTheme="majorEastAsia" w:hAnsiTheme="majorEastAsia"/>
          <w:sz w:val="24"/>
        </w:rPr>
      </w:pPr>
    </w:p>
    <w:p w14:paraId="2271B65C" w14:textId="7DF4DB6F" w:rsidR="00BB01B4" w:rsidRDefault="00956EA5" w:rsidP="00BB01B4">
      <w:pPr>
        <w:rPr>
          <w:rFonts w:asciiTheme="majorEastAsia" w:eastAsiaTheme="majorEastAsia" w:hAnsiTheme="majorEastAsia"/>
          <w:sz w:val="24"/>
        </w:rPr>
      </w:pPr>
      <w:r>
        <w:rPr>
          <w:rFonts w:asciiTheme="majorEastAsia" w:eastAsiaTheme="majorEastAsia" w:hAnsiTheme="majorEastAsia" w:hint="eastAsia"/>
          <w:sz w:val="24"/>
        </w:rPr>
        <w:t>10</w:t>
      </w:r>
      <w:r w:rsidRPr="00E0672F">
        <w:rPr>
          <w:rFonts w:asciiTheme="majorEastAsia" w:eastAsiaTheme="majorEastAsia" w:hAnsiTheme="majorEastAsia" w:hint="eastAsia"/>
          <w:sz w:val="24"/>
        </w:rPr>
        <w:t xml:space="preserve">　</w:t>
      </w:r>
      <w:r w:rsidR="00BB01B4">
        <w:rPr>
          <w:rFonts w:asciiTheme="majorEastAsia" w:eastAsiaTheme="majorEastAsia" w:hAnsiTheme="majorEastAsia" w:hint="eastAsia"/>
          <w:sz w:val="24"/>
        </w:rPr>
        <w:t>参考資料</w:t>
      </w:r>
    </w:p>
    <w:p w14:paraId="52B782D0" w14:textId="5E35F01B" w:rsidR="00956EA5" w:rsidRDefault="00914DEB" w:rsidP="00BB01B4">
      <w:pPr>
        <w:ind w:leftChars="100" w:left="210" w:firstLineChars="100" w:firstLine="240"/>
        <w:rPr>
          <w:sz w:val="24"/>
        </w:rPr>
      </w:pPr>
      <w:r w:rsidRPr="00914DEB">
        <w:rPr>
          <w:rFonts w:hint="eastAsia"/>
          <w:sz w:val="24"/>
        </w:rPr>
        <w:t>町の防災組織の活動の参考となるような事例をとりまとめ、活動の参考</w:t>
      </w:r>
      <w:r w:rsidR="00AD74B3">
        <w:rPr>
          <w:rFonts w:hint="eastAsia"/>
          <w:sz w:val="24"/>
        </w:rPr>
        <w:t>にすることができる、</w:t>
      </w:r>
      <w:r w:rsidR="00BB01B4">
        <w:rPr>
          <w:rFonts w:hint="eastAsia"/>
          <w:sz w:val="24"/>
        </w:rPr>
        <w:t>町の防災組織活動事例集</w:t>
      </w:r>
      <w:r w:rsidR="00BB01B4" w:rsidRPr="00BB01B4">
        <w:rPr>
          <w:rFonts w:hint="eastAsia"/>
        </w:rPr>
        <w:t>「</w:t>
      </w:r>
      <w:r w:rsidR="00BB01B4" w:rsidRPr="00BB01B4">
        <w:rPr>
          <w:rFonts w:hint="eastAsia"/>
          <w:sz w:val="24"/>
          <w:szCs w:val="24"/>
        </w:rPr>
        <w:t>ヨコハマの『減災』アイデア集」</w:t>
      </w:r>
      <w:r w:rsidR="00BB01B4">
        <w:rPr>
          <w:rFonts w:hint="eastAsia"/>
          <w:sz w:val="24"/>
          <w:szCs w:val="24"/>
        </w:rPr>
        <w:t>という事例集があります。</w:t>
      </w:r>
      <w:r>
        <w:rPr>
          <w:rFonts w:hint="eastAsia"/>
          <w:sz w:val="24"/>
        </w:rPr>
        <w:t>区役所総務課で配布している他、横浜市のホームページからダウンロードでき</w:t>
      </w:r>
      <w:r w:rsidR="00AD74B3">
        <w:rPr>
          <w:rFonts w:hint="eastAsia"/>
          <w:sz w:val="24"/>
        </w:rPr>
        <w:t>るので、活動の参考とします。</w:t>
      </w:r>
    </w:p>
    <w:p w14:paraId="1AFE6E8F" w14:textId="56493664" w:rsidR="00AD74B3" w:rsidRDefault="00AD74B3" w:rsidP="00AD74B3">
      <w:pPr>
        <w:ind w:leftChars="100" w:left="210"/>
        <w:rPr>
          <w:sz w:val="24"/>
        </w:rPr>
      </w:pPr>
      <w:r w:rsidRPr="00176B15">
        <w:rPr>
          <w:noProof/>
          <w:sz w:val="24"/>
          <w:szCs w:val="24"/>
        </w:rPr>
        <mc:AlternateContent>
          <mc:Choice Requires="wps">
            <w:drawing>
              <wp:anchor distT="0" distB="0" distL="114300" distR="114300" simplePos="0" relativeHeight="251669504" behindDoc="0" locked="0" layoutInCell="1" allowOverlap="1" wp14:anchorId="57559EFD" wp14:editId="5A6FBADC">
                <wp:simplePos x="0" y="0"/>
                <wp:positionH relativeFrom="margin">
                  <wp:posOffset>171450</wp:posOffset>
                </wp:positionH>
                <wp:positionV relativeFrom="paragraph">
                  <wp:posOffset>24130</wp:posOffset>
                </wp:positionV>
                <wp:extent cx="31051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105150" cy="304800"/>
                        </a:xfrm>
                        <a:prstGeom prst="rect">
                          <a:avLst/>
                        </a:prstGeom>
                        <a:solidFill>
                          <a:schemeClr val="lt1"/>
                        </a:solidFill>
                        <a:ln w="6350">
                          <a:solidFill>
                            <a:prstClr val="black"/>
                          </a:solidFill>
                        </a:ln>
                      </wps:spPr>
                      <wps:txbx>
                        <w:txbxContent>
                          <w:p w14:paraId="12E7741D" w14:textId="22DB520A" w:rsidR="00AD74B3" w:rsidRPr="001D723C" w:rsidRDefault="00AD74B3" w:rsidP="00AD74B3">
                            <w:pPr>
                              <w:rPr>
                                <w:rFonts w:ascii="Segoe UI Symbol" w:eastAsia="ＭＳ 明朝" w:hAnsi="Segoe UI Symbol"/>
                                <w:sz w:val="24"/>
                              </w:rPr>
                            </w:pPr>
                            <w:r>
                              <w:rPr>
                                <w:rFonts w:ascii="ＭＳ 明朝" w:eastAsia="ＭＳ 明朝" w:hAnsi="ＭＳ 明朝" w:hint="eastAsia"/>
                                <w:sz w:val="24"/>
                              </w:rPr>
                              <w:t xml:space="preserve">横浜市　</w:t>
                            </w:r>
                            <w:r>
                              <w:rPr>
                                <w:rFonts w:ascii="ＭＳ 明朝" w:eastAsia="ＭＳ 明朝" w:hAnsi="ＭＳ 明朝" w:hint="eastAsia"/>
                                <w:sz w:val="24"/>
                              </w:rPr>
                              <w:t xml:space="preserve">ヨコハマの減災アイデア集　</w:t>
                            </w:r>
                            <w:r>
                              <w:rPr>
                                <w:rFonts w:ascii="Segoe UI Symbol" w:eastAsia="ＭＳ 明朝" w:hAnsi="Segoe UI Symbo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59EFD" id="テキスト ボックス 4" o:spid="_x0000_s1030" type="#_x0000_t202" style="position:absolute;left:0;text-align:left;margin-left:13.5pt;margin-top:1.9pt;width:244.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7UbAIAALkEAAAOAAAAZHJzL2Uyb0RvYy54bWysVEtu2zAQ3RfoHQjua8m/NDUsB64DFwWM&#10;JIBTZE1TlC2U4rAkbcld2kDRQ/QKRdc9jy7SIS07TtJV0Q3F+T3OvJnR8KoqJNkIY3NQCW23YkqE&#10;4pDmapnQT/fTN5eUWMdUyiQokdCtsPRq9PrVsNQD0YEVyFQYgiDKDkqd0JVzehBFlq9EwWwLtFBo&#10;zMAUzKFollFqWInohYw6cXwRlWBSbYALa1F7fTDSUcDPMsHdbZZZ4YhMKObmwmnCufBnNBqywdIw&#10;vcp5kwb7hywKlit89AR1zRwja5O/gCpybsBC5locigiyLOci1IDVtONn1cxXTItQC5Jj9Ykm+/9g&#10;+c3mzpA8TWiPEsUKbFG9/1bvfta73/X+O6n3P+r9vt79Qpn0PF2ltgOMmmuMc9V7qLDtR71FpWeh&#10;ykzhv1gfQTsSvz2RLSpHOCq77bjf7qOJo60b9y7j0I3oMVob6z4IKIi/JNRgMwPHbDOzDjNB16OL&#10;f8yCzNNpLmUQ/ACJiTRkw7D10oUcMeKJl1SkTOhFF9N4geChT/ELyfhnX+VTBJSkQqXn5FC7v7lq&#10;UTWUNnwtIN0iXQYO82c1n+YIP2PW3TGDA4c04BK5WzwyCZgTNDdKVmC+/k3v/XEO0EpJiQOcUPtl&#10;zYygRH5UOCHv2r2en/gg9PpvOyiYc8vi3KLWxQSQqDauq+bh6v2dPF4zA8UD7trYv4ompji+nVB3&#10;vE7cYa1wV7kYj4MTzrhmbqbmmntoz7Gn9b56YEY3bXU4EDdwHHU2eNbdg6+PVDBeO8jy0HrP84HV&#10;hn7cj9CdZpf9Ap7LwevxjzP6AwAA//8DAFBLAwQUAAYACAAAACEASpJw9NoAAAAHAQAADwAAAGRy&#10;cy9kb3ducmV2LnhtbEyPwU7DMBBE70j8g7VI3KjTIkqaxqkAFS6cWhBnN97aFvE6it00/D3bE9x2&#10;NKPZN/VmCp0YcUg+koL5rACB1EbjySr4/Hi9K0GkrMnoLhIq+MEEm+b6qtaViWfa4bjPVnAJpUor&#10;cDn3lZSpdRh0msUeib1jHILOLAcrzaDPXB46uSiKpQzaE39wuscXh+33/hQUbJ/tyralHty2NN6P&#10;09fx3b4pdXszPa1BZJzyXxgu+IwODTMd4olMEp2CxSNPyQrueQDbD/Ml68PlKEE2tfzP3/wCAAD/&#10;/wMAUEsBAi0AFAAGAAgAAAAhALaDOJL+AAAA4QEAABMAAAAAAAAAAAAAAAAAAAAAAFtDb250ZW50&#10;X1R5cGVzXS54bWxQSwECLQAUAAYACAAAACEAOP0h/9YAAACUAQAACwAAAAAAAAAAAAAAAAAvAQAA&#10;X3JlbHMvLnJlbHNQSwECLQAUAAYACAAAACEAm7SO1GwCAAC5BAAADgAAAAAAAAAAAAAAAAAuAgAA&#10;ZHJzL2Uyb0RvYy54bWxQSwECLQAUAAYACAAAACEASpJw9NoAAAAHAQAADwAAAAAAAAAAAAAAAADG&#10;BAAAZHJzL2Rvd25yZXYueG1sUEsFBgAAAAAEAAQA8wAAAM0FAAAAAA==&#10;" fillcolor="white [3201]" strokeweight=".5pt">
                <v:textbox>
                  <w:txbxContent>
                    <w:p w14:paraId="12E7741D" w14:textId="22DB520A" w:rsidR="00AD74B3" w:rsidRPr="001D723C" w:rsidRDefault="00AD74B3" w:rsidP="00AD74B3">
                      <w:pPr>
                        <w:rPr>
                          <w:rFonts w:ascii="Segoe UI Symbol" w:eastAsia="ＭＳ 明朝" w:hAnsi="Segoe UI Symbol"/>
                          <w:sz w:val="24"/>
                        </w:rPr>
                      </w:pPr>
                      <w:r>
                        <w:rPr>
                          <w:rFonts w:ascii="ＭＳ 明朝" w:eastAsia="ＭＳ 明朝" w:hAnsi="ＭＳ 明朝" w:hint="eastAsia"/>
                          <w:sz w:val="24"/>
                        </w:rPr>
                        <w:t xml:space="preserve">横浜市　</w:t>
                      </w:r>
                      <w:r>
                        <w:rPr>
                          <w:rFonts w:ascii="ＭＳ 明朝" w:eastAsia="ＭＳ 明朝" w:hAnsi="ＭＳ 明朝" w:hint="eastAsia"/>
                          <w:sz w:val="24"/>
                        </w:rPr>
                        <w:t xml:space="preserve">ヨコハマの減災アイデア集　</w:t>
                      </w:r>
                      <w:r>
                        <w:rPr>
                          <w:rFonts w:ascii="Segoe UI Symbol" w:eastAsia="ＭＳ 明朝" w:hAnsi="Segoe UI Symbol"/>
                          <w:sz w:val="24"/>
                        </w:rPr>
                        <w:t>🔍</w:t>
                      </w:r>
                    </w:p>
                  </w:txbxContent>
                </v:textbox>
                <w10:wrap anchorx="margin"/>
              </v:shape>
            </w:pict>
          </mc:Fallback>
        </mc:AlternateContent>
      </w:r>
    </w:p>
    <w:p w14:paraId="32B4F4DA" w14:textId="20B135F2" w:rsidR="00BB01B4" w:rsidRDefault="00BB01B4" w:rsidP="00BB01B4">
      <w:pPr>
        <w:ind w:leftChars="100" w:left="210" w:firstLineChars="100" w:firstLine="240"/>
        <w:rPr>
          <w:sz w:val="24"/>
        </w:rPr>
      </w:pPr>
    </w:p>
    <w:sectPr w:rsidR="00BB01B4" w:rsidSect="00C41872">
      <w:footerReference w:type="default" r:id="rId11"/>
      <w:type w:val="continuous"/>
      <w:pgSz w:w="11906" w:h="16838"/>
      <w:pgMar w:top="907" w:right="1247" w:bottom="907" w:left="119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514F" w14:textId="77777777" w:rsidR="00CC2F4E" w:rsidRDefault="00CC2F4E" w:rsidP="00895425">
      <w:r>
        <w:separator/>
      </w:r>
    </w:p>
  </w:endnote>
  <w:endnote w:type="continuationSeparator" w:id="0">
    <w:p w14:paraId="7697C36D" w14:textId="77777777" w:rsidR="00CC2F4E" w:rsidRDefault="00CC2F4E" w:rsidP="0089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2FF" w14:textId="77777777" w:rsidR="00273254" w:rsidRDefault="002732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2CB9" w14:textId="77777777" w:rsidR="008F0F34" w:rsidRDefault="008F0F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661183"/>
      <w:docPartObj>
        <w:docPartGallery w:val="Page Numbers (Bottom of Page)"/>
        <w:docPartUnique/>
      </w:docPartObj>
    </w:sdtPr>
    <w:sdtEndPr/>
    <w:sdtContent>
      <w:p w14:paraId="1435ECE3" w14:textId="2DB1A188" w:rsidR="004E35C9" w:rsidRDefault="004E35C9">
        <w:pPr>
          <w:pStyle w:val="a5"/>
          <w:jc w:val="center"/>
        </w:pPr>
        <w:r>
          <w:fldChar w:fldCharType="begin"/>
        </w:r>
        <w:r>
          <w:instrText>PAGE   \* MERGEFORMAT</w:instrText>
        </w:r>
        <w:r>
          <w:fldChar w:fldCharType="separate"/>
        </w:r>
        <w:r>
          <w:rPr>
            <w:lang w:val="ja-JP"/>
          </w:rPr>
          <w:t>2</w:t>
        </w:r>
        <w:r>
          <w:fldChar w:fldCharType="end"/>
        </w:r>
      </w:p>
    </w:sdtContent>
  </w:sdt>
  <w:p w14:paraId="026C04FE" w14:textId="77777777" w:rsidR="004E35C9" w:rsidRDefault="004E35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4FD17" w14:textId="77777777" w:rsidR="00CC2F4E" w:rsidRDefault="00CC2F4E" w:rsidP="00895425">
      <w:r>
        <w:separator/>
      </w:r>
    </w:p>
  </w:footnote>
  <w:footnote w:type="continuationSeparator" w:id="0">
    <w:p w14:paraId="12588589" w14:textId="77777777" w:rsidR="00CC2F4E" w:rsidRDefault="00CC2F4E" w:rsidP="00895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A6066"/>
    <w:multiLevelType w:val="hybridMultilevel"/>
    <w:tmpl w:val="092E6F42"/>
    <w:lvl w:ilvl="0" w:tplc="6DC0BC1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40BA5552"/>
    <w:multiLevelType w:val="hybridMultilevel"/>
    <w:tmpl w:val="1E3AE550"/>
    <w:lvl w:ilvl="0" w:tplc="1F7AEEF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6EAA3C28"/>
    <w:multiLevelType w:val="hybridMultilevel"/>
    <w:tmpl w:val="70025774"/>
    <w:lvl w:ilvl="0" w:tplc="F99A3F3C">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C"/>
    <w:rsid w:val="00004E6E"/>
    <w:rsid w:val="0002022A"/>
    <w:rsid w:val="00031EBA"/>
    <w:rsid w:val="00072E62"/>
    <w:rsid w:val="000744AF"/>
    <w:rsid w:val="00077BF2"/>
    <w:rsid w:val="0008708E"/>
    <w:rsid w:val="000B3ABA"/>
    <w:rsid w:val="000F716F"/>
    <w:rsid w:val="00104A80"/>
    <w:rsid w:val="00112C66"/>
    <w:rsid w:val="00123218"/>
    <w:rsid w:val="00137975"/>
    <w:rsid w:val="00141619"/>
    <w:rsid w:val="001448A6"/>
    <w:rsid w:val="00161924"/>
    <w:rsid w:val="00166726"/>
    <w:rsid w:val="00184317"/>
    <w:rsid w:val="001C0644"/>
    <w:rsid w:val="001F4867"/>
    <w:rsid w:val="00236D00"/>
    <w:rsid w:val="00244C67"/>
    <w:rsid w:val="00272A35"/>
    <w:rsid w:val="00273254"/>
    <w:rsid w:val="002B5FF1"/>
    <w:rsid w:val="002C7EB0"/>
    <w:rsid w:val="002D083D"/>
    <w:rsid w:val="002E5F77"/>
    <w:rsid w:val="0030608D"/>
    <w:rsid w:val="0030794D"/>
    <w:rsid w:val="003102AF"/>
    <w:rsid w:val="00326A53"/>
    <w:rsid w:val="00356348"/>
    <w:rsid w:val="003E2ACC"/>
    <w:rsid w:val="003E32B4"/>
    <w:rsid w:val="004007E8"/>
    <w:rsid w:val="00404B52"/>
    <w:rsid w:val="00415AA2"/>
    <w:rsid w:val="00417954"/>
    <w:rsid w:val="00420F0A"/>
    <w:rsid w:val="00447F2C"/>
    <w:rsid w:val="0045337B"/>
    <w:rsid w:val="00463B50"/>
    <w:rsid w:val="00475EC1"/>
    <w:rsid w:val="00497BA4"/>
    <w:rsid w:val="004B6A13"/>
    <w:rsid w:val="004C44C1"/>
    <w:rsid w:val="004E35C9"/>
    <w:rsid w:val="004F5769"/>
    <w:rsid w:val="005073EC"/>
    <w:rsid w:val="0051388C"/>
    <w:rsid w:val="00532C89"/>
    <w:rsid w:val="005601D4"/>
    <w:rsid w:val="005756B9"/>
    <w:rsid w:val="00581D3E"/>
    <w:rsid w:val="005823BF"/>
    <w:rsid w:val="00583C04"/>
    <w:rsid w:val="005B675F"/>
    <w:rsid w:val="005C61CE"/>
    <w:rsid w:val="005D0C2F"/>
    <w:rsid w:val="005D403C"/>
    <w:rsid w:val="005D48CF"/>
    <w:rsid w:val="005E76CB"/>
    <w:rsid w:val="005F0065"/>
    <w:rsid w:val="006123E8"/>
    <w:rsid w:val="0062302E"/>
    <w:rsid w:val="006416EB"/>
    <w:rsid w:val="00666E32"/>
    <w:rsid w:val="006830A3"/>
    <w:rsid w:val="00685554"/>
    <w:rsid w:val="006A3795"/>
    <w:rsid w:val="006B0A59"/>
    <w:rsid w:val="006B70B3"/>
    <w:rsid w:val="006C71F7"/>
    <w:rsid w:val="006F04E4"/>
    <w:rsid w:val="006F6832"/>
    <w:rsid w:val="00703AE7"/>
    <w:rsid w:val="00706748"/>
    <w:rsid w:val="00720141"/>
    <w:rsid w:val="00726624"/>
    <w:rsid w:val="00733D0A"/>
    <w:rsid w:val="00771EAD"/>
    <w:rsid w:val="0079667E"/>
    <w:rsid w:val="007A4826"/>
    <w:rsid w:val="007B7C32"/>
    <w:rsid w:val="007C0089"/>
    <w:rsid w:val="007E715E"/>
    <w:rsid w:val="007F1F64"/>
    <w:rsid w:val="00804BFC"/>
    <w:rsid w:val="008332F5"/>
    <w:rsid w:val="00837306"/>
    <w:rsid w:val="008614C7"/>
    <w:rsid w:val="00863E07"/>
    <w:rsid w:val="00895425"/>
    <w:rsid w:val="00896665"/>
    <w:rsid w:val="008A6A28"/>
    <w:rsid w:val="008F0F34"/>
    <w:rsid w:val="008F4F95"/>
    <w:rsid w:val="00914DEB"/>
    <w:rsid w:val="009244AD"/>
    <w:rsid w:val="00942DEC"/>
    <w:rsid w:val="009464F1"/>
    <w:rsid w:val="00954A14"/>
    <w:rsid w:val="00955ADA"/>
    <w:rsid w:val="00956154"/>
    <w:rsid w:val="00956EA5"/>
    <w:rsid w:val="00957D1E"/>
    <w:rsid w:val="009635A5"/>
    <w:rsid w:val="009654EE"/>
    <w:rsid w:val="0096694C"/>
    <w:rsid w:val="009926E1"/>
    <w:rsid w:val="009A7DD1"/>
    <w:rsid w:val="009C1C82"/>
    <w:rsid w:val="009D1EB6"/>
    <w:rsid w:val="00A21FB2"/>
    <w:rsid w:val="00A25B8B"/>
    <w:rsid w:val="00A27283"/>
    <w:rsid w:val="00A273DB"/>
    <w:rsid w:val="00A408F9"/>
    <w:rsid w:val="00A44F11"/>
    <w:rsid w:val="00A753B4"/>
    <w:rsid w:val="00A86F32"/>
    <w:rsid w:val="00A90FC1"/>
    <w:rsid w:val="00AA61FF"/>
    <w:rsid w:val="00AB09BA"/>
    <w:rsid w:val="00AB6C97"/>
    <w:rsid w:val="00AC6FC4"/>
    <w:rsid w:val="00AD4E4D"/>
    <w:rsid w:val="00AD74B3"/>
    <w:rsid w:val="00AE6396"/>
    <w:rsid w:val="00B07199"/>
    <w:rsid w:val="00B2008F"/>
    <w:rsid w:val="00B47664"/>
    <w:rsid w:val="00B53308"/>
    <w:rsid w:val="00B70358"/>
    <w:rsid w:val="00B732E6"/>
    <w:rsid w:val="00B91508"/>
    <w:rsid w:val="00B95542"/>
    <w:rsid w:val="00BB01B4"/>
    <w:rsid w:val="00BB2FCC"/>
    <w:rsid w:val="00BB5502"/>
    <w:rsid w:val="00BB5EB8"/>
    <w:rsid w:val="00BE47CC"/>
    <w:rsid w:val="00BE753D"/>
    <w:rsid w:val="00C03C43"/>
    <w:rsid w:val="00C11063"/>
    <w:rsid w:val="00C2432C"/>
    <w:rsid w:val="00C41872"/>
    <w:rsid w:val="00C55534"/>
    <w:rsid w:val="00C756F8"/>
    <w:rsid w:val="00C9677F"/>
    <w:rsid w:val="00CB3F65"/>
    <w:rsid w:val="00CC1251"/>
    <w:rsid w:val="00CC2F4E"/>
    <w:rsid w:val="00CC4790"/>
    <w:rsid w:val="00CD03CC"/>
    <w:rsid w:val="00CE3F73"/>
    <w:rsid w:val="00D02692"/>
    <w:rsid w:val="00D44291"/>
    <w:rsid w:val="00D46153"/>
    <w:rsid w:val="00DA15F9"/>
    <w:rsid w:val="00DA7A75"/>
    <w:rsid w:val="00DB1765"/>
    <w:rsid w:val="00DC21C4"/>
    <w:rsid w:val="00DD35BC"/>
    <w:rsid w:val="00DE0089"/>
    <w:rsid w:val="00DE2863"/>
    <w:rsid w:val="00E0672F"/>
    <w:rsid w:val="00E12E4C"/>
    <w:rsid w:val="00E163F8"/>
    <w:rsid w:val="00E16DBD"/>
    <w:rsid w:val="00E17C59"/>
    <w:rsid w:val="00E33241"/>
    <w:rsid w:val="00E37D41"/>
    <w:rsid w:val="00E419FF"/>
    <w:rsid w:val="00E41C94"/>
    <w:rsid w:val="00E8444B"/>
    <w:rsid w:val="00E92E09"/>
    <w:rsid w:val="00E95A6E"/>
    <w:rsid w:val="00E967A3"/>
    <w:rsid w:val="00EA07F2"/>
    <w:rsid w:val="00EB6783"/>
    <w:rsid w:val="00EB7DE2"/>
    <w:rsid w:val="00EB7E16"/>
    <w:rsid w:val="00EC15BB"/>
    <w:rsid w:val="00EE491E"/>
    <w:rsid w:val="00EF40D5"/>
    <w:rsid w:val="00F265AB"/>
    <w:rsid w:val="00F40FE8"/>
    <w:rsid w:val="00F621E9"/>
    <w:rsid w:val="00F66BA6"/>
    <w:rsid w:val="00F70B62"/>
    <w:rsid w:val="00F71862"/>
    <w:rsid w:val="00F74343"/>
    <w:rsid w:val="00F75726"/>
    <w:rsid w:val="00F941C1"/>
    <w:rsid w:val="00F9473E"/>
    <w:rsid w:val="00FC0477"/>
    <w:rsid w:val="00FC2A6E"/>
    <w:rsid w:val="00FD21E5"/>
    <w:rsid w:val="00FD2914"/>
    <w:rsid w:val="00FE052C"/>
    <w:rsid w:val="00FE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AE352A"/>
  <w15:docId w15:val="{31768199-917E-48CE-9410-1E3B6064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B01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425"/>
    <w:pPr>
      <w:tabs>
        <w:tab w:val="center" w:pos="4252"/>
        <w:tab w:val="right" w:pos="8504"/>
      </w:tabs>
      <w:snapToGrid w:val="0"/>
    </w:pPr>
  </w:style>
  <w:style w:type="character" w:customStyle="1" w:styleId="a4">
    <w:name w:val="ヘッダー (文字)"/>
    <w:basedOn w:val="a0"/>
    <w:link w:val="a3"/>
    <w:uiPriority w:val="99"/>
    <w:rsid w:val="00895425"/>
  </w:style>
  <w:style w:type="paragraph" w:styleId="a5">
    <w:name w:val="footer"/>
    <w:basedOn w:val="a"/>
    <w:link w:val="a6"/>
    <w:uiPriority w:val="99"/>
    <w:unhideWhenUsed/>
    <w:rsid w:val="00895425"/>
    <w:pPr>
      <w:tabs>
        <w:tab w:val="center" w:pos="4252"/>
        <w:tab w:val="right" w:pos="8504"/>
      </w:tabs>
      <w:snapToGrid w:val="0"/>
    </w:pPr>
  </w:style>
  <w:style w:type="character" w:customStyle="1" w:styleId="a6">
    <w:name w:val="フッター (文字)"/>
    <w:basedOn w:val="a0"/>
    <w:link w:val="a5"/>
    <w:uiPriority w:val="99"/>
    <w:rsid w:val="00895425"/>
  </w:style>
  <w:style w:type="paragraph" w:styleId="a7">
    <w:name w:val="Balloon Text"/>
    <w:basedOn w:val="a"/>
    <w:link w:val="a8"/>
    <w:uiPriority w:val="99"/>
    <w:semiHidden/>
    <w:unhideWhenUsed/>
    <w:rsid w:val="00B915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508"/>
    <w:rPr>
      <w:rFonts w:asciiTheme="majorHAnsi" w:eastAsiaTheme="majorEastAsia" w:hAnsiTheme="majorHAnsi" w:cstheme="majorBidi"/>
      <w:sz w:val="18"/>
      <w:szCs w:val="18"/>
    </w:rPr>
  </w:style>
  <w:style w:type="table" w:styleId="a9">
    <w:name w:val="Table Grid"/>
    <w:basedOn w:val="a1"/>
    <w:uiPriority w:val="59"/>
    <w:rsid w:val="00D4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273DB"/>
    <w:pPr>
      <w:ind w:leftChars="400" w:left="840"/>
    </w:pPr>
  </w:style>
  <w:style w:type="character" w:customStyle="1" w:styleId="10">
    <w:name w:val="見出し 1 (文字)"/>
    <w:basedOn w:val="a0"/>
    <w:link w:val="1"/>
    <w:uiPriority w:val="9"/>
    <w:rsid w:val="00BB01B4"/>
    <w:rPr>
      <w:rFonts w:asciiTheme="majorHAnsi" w:eastAsiaTheme="majorEastAsia" w:hAnsiTheme="majorHAnsi" w:cstheme="majorBidi"/>
      <w:sz w:val="24"/>
      <w:szCs w:val="24"/>
    </w:rPr>
  </w:style>
  <w:style w:type="character" w:styleId="ab">
    <w:name w:val="Hyperlink"/>
    <w:basedOn w:val="a0"/>
    <w:uiPriority w:val="99"/>
    <w:semiHidden/>
    <w:unhideWhenUsed/>
    <w:rsid w:val="00AD7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7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AA98-9559-418B-9543-3D18D022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9</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 俊介</dc:creator>
  <cp:lastModifiedBy>芦葉 昇平</cp:lastModifiedBy>
  <cp:revision>18</cp:revision>
  <cp:lastPrinted>2023-05-24T00:56:00Z</cp:lastPrinted>
  <dcterms:created xsi:type="dcterms:W3CDTF">2023-03-28T01:22:00Z</dcterms:created>
  <dcterms:modified xsi:type="dcterms:W3CDTF">2023-07-20T05:46:00Z</dcterms:modified>
</cp:coreProperties>
</file>